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EC9A3">
      <w:pPr>
        <w:ind w:firstLine="0" w:firstLineChars="0"/>
        <w:jc w:val="left"/>
        <w:rPr>
          <w:rFonts w:hint="eastAsia" w:ascii="宋体" w:hAnsi="宋体" w:eastAsia="宋体" w:cs="宋体"/>
          <w:szCs w:val="24"/>
        </w:rPr>
      </w:pPr>
      <w:r>
        <w:rPr>
          <w:rFonts w:hint="eastAsia" w:ascii="宋体" w:hAnsi="宋体" w:eastAsia="宋体" w:cs="宋体"/>
          <w:szCs w:val="24"/>
        </w:rPr>
        <w:t>附件1</w:t>
      </w:r>
    </w:p>
    <w:p w14:paraId="0AEA2EA8">
      <w:pPr>
        <w:ind w:firstLine="0" w:firstLineChars="0"/>
        <w:jc w:val="left"/>
        <w:rPr>
          <w:rFonts w:hint="eastAsia" w:ascii="宋体" w:hAnsi="宋体" w:eastAsia="宋体" w:cs="宋体"/>
          <w:szCs w:val="24"/>
        </w:rPr>
      </w:pPr>
    </w:p>
    <w:p w14:paraId="25934EF2">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浙江省人民医院毕节医院关于浙江省人民医院毕节医院金海湖院区500张床位所需其余设备采购项目</w:t>
      </w:r>
      <w:r>
        <w:rPr>
          <w:rFonts w:hint="eastAsia" w:cs="宋体"/>
          <w:b/>
          <w:bCs/>
          <w:sz w:val="36"/>
          <w:szCs w:val="36"/>
          <w:lang w:val="en-US" w:eastAsia="zh-CN"/>
        </w:rPr>
        <w:t>二次</w:t>
      </w:r>
      <w:r>
        <w:rPr>
          <w:rFonts w:hint="eastAsia" w:ascii="宋体" w:hAnsi="宋体" w:eastAsia="宋体" w:cs="宋体"/>
          <w:b/>
          <w:bCs/>
          <w:sz w:val="36"/>
          <w:szCs w:val="36"/>
          <w:lang w:val="en-US" w:eastAsia="zh-CN"/>
        </w:rPr>
        <w:t>公开询价</w:t>
      </w:r>
      <w:r>
        <w:rPr>
          <w:rFonts w:hint="eastAsia" w:ascii="宋体" w:hAnsi="宋体" w:eastAsia="宋体" w:cs="宋体"/>
          <w:b/>
          <w:bCs/>
          <w:sz w:val="36"/>
          <w:szCs w:val="36"/>
        </w:rPr>
        <w:t>报名登记表</w:t>
      </w:r>
    </w:p>
    <w:p w14:paraId="598584A7">
      <w:pPr>
        <w:ind w:firstLine="0" w:firstLineChars="0"/>
        <w:jc w:val="center"/>
        <w:rPr>
          <w:rFonts w:hint="eastAsia" w:ascii="宋体" w:hAnsi="宋体" w:eastAsia="宋体" w:cs="宋体"/>
          <w:b/>
          <w:bCs/>
          <w:sz w:val="36"/>
          <w:szCs w:val="36"/>
        </w:rPr>
      </w:pPr>
    </w:p>
    <w:p w14:paraId="55271330">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14:paraId="7021FEC1">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14:paraId="008DD2A7">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cs="宋体"/>
          <w:sz w:val="28"/>
          <w:szCs w:val="24"/>
          <w:u w:val="single"/>
          <w:lang w:val="en-US" w:eastAsia="zh-CN"/>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14:paraId="074547B2">
      <w:pPr>
        <w:ind w:firstLine="0" w:firstLineChars="0"/>
        <w:rPr>
          <w:rFonts w:hint="eastAsia" w:ascii="宋体" w:hAnsi="宋体" w:eastAsia="宋体" w:cs="宋体"/>
          <w:sz w:val="28"/>
          <w:szCs w:val="24"/>
        </w:rPr>
      </w:pPr>
    </w:p>
    <w:p w14:paraId="34FD4F0B">
      <w:pPr>
        <w:ind w:firstLine="0" w:firstLineChars="0"/>
        <w:rPr>
          <w:rFonts w:hint="eastAsia" w:ascii="宋体" w:hAnsi="宋体" w:eastAsia="宋体" w:cs="宋体"/>
          <w:sz w:val="28"/>
          <w:szCs w:val="24"/>
        </w:rPr>
      </w:pPr>
      <w:r>
        <w:rPr>
          <w:rFonts w:hint="eastAsia" w:ascii="宋体" w:hAnsi="宋体" w:eastAsia="宋体" w:cs="宋体"/>
          <w:sz w:val="28"/>
          <w:szCs w:val="24"/>
        </w:rPr>
        <w:t>项目</w:t>
      </w:r>
      <w:r>
        <w:rPr>
          <w:rFonts w:hint="eastAsia" w:cs="宋体"/>
          <w:sz w:val="28"/>
          <w:szCs w:val="24"/>
          <w:lang w:val="en-US" w:eastAsia="zh-CN"/>
        </w:rPr>
        <w:t>名称</w:t>
      </w:r>
      <w:r>
        <w:rPr>
          <w:rFonts w:hint="eastAsia" w:ascii="宋体" w:hAnsi="宋体" w:eastAsia="宋体" w:cs="宋体"/>
          <w:sz w:val="28"/>
          <w:szCs w:val="24"/>
        </w:rPr>
        <w:t>：浙江省人民医院毕节医院金海湖院区500张床位所需其余设备采购项目二次公开询价</w:t>
      </w:r>
    </w:p>
    <w:p w14:paraId="1F8947D8">
      <w:pPr>
        <w:ind w:left="0" w:leftChars="0" w:firstLine="0" w:firstLineChars="0"/>
        <w:rPr>
          <w:rFonts w:hint="eastAsia" w:cs="宋体"/>
          <w:sz w:val="28"/>
          <w:szCs w:val="24"/>
          <w:lang w:val="en-US" w:eastAsia="zh-CN"/>
        </w:rPr>
      </w:pPr>
    </w:p>
    <w:p w14:paraId="11A0A93D">
      <w:pPr>
        <w:ind w:left="0" w:leftChars="0" w:firstLine="0" w:firstLineChars="0"/>
        <w:rPr>
          <w:rFonts w:hint="eastAsia" w:ascii="宋体" w:hAnsi="宋体" w:eastAsia="宋体" w:cs="宋体"/>
          <w:sz w:val="28"/>
          <w:szCs w:val="24"/>
        </w:rPr>
      </w:pPr>
      <w:r>
        <w:rPr>
          <w:rFonts w:hint="eastAsia" w:cs="宋体"/>
          <w:sz w:val="28"/>
          <w:szCs w:val="24"/>
          <w:lang w:val="en-US" w:eastAsia="zh-CN"/>
        </w:rPr>
        <w:t>备注：</w:t>
      </w:r>
      <w:r>
        <w:rPr>
          <w:rFonts w:hint="eastAsia" w:ascii="宋体" w:hAnsi="宋体" w:eastAsia="宋体" w:cs="宋体"/>
          <w:sz w:val="28"/>
          <w:szCs w:val="24"/>
        </w:rPr>
        <w:t>我单位已认真阅读并理解贵方发布的浙江省人民医院毕节医院关于浙江省人民医院毕节医院金海湖院区500张床位所需其余设备采购项目二次公开询价</w:t>
      </w:r>
      <w:r>
        <w:rPr>
          <w:rFonts w:hint="eastAsia" w:cs="宋体"/>
          <w:sz w:val="28"/>
          <w:szCs w:val="24"/>
          <w:lang w:val="en-US" w:eastAsia="zh-CN"/>
        </w:rPr>
        <w:t>公告</w:t>
      </w:r>
      <w:r>
        <w:rPr>
          <w:rFonts w:hint="eastAsia" w:ascii="宋体" w:hAnsi="宋体" w:eastAsia="宋体" w:cs="宋体"/>
          <w:sz w:val="28"/>
          <w:szCs w:val="24"/>
        </w:rPr>
        <w:t>，满足贵方“供应商资格要求”的所有内容。我方报名参加本次</w:t>
      </w:r>
      <w:r>
        <w:rPr>
          <w:rFonts w:hint="eastAsia" w:cs="宋体"/>
          <w:sz w:val="28"/>
          <w:szCs w:val="24"/>
          <w:lang w:val="en-US" w:eastAsia="zh-CN"/>
        </w:rPr>
        <w:t>公开询价</w:t>
      </w:r>
      <w:r>
        <w:rPr>
          <w:rFonts w:hint="eastAsia" w:ascii="宋体" w:hAnsi="宋体" w:eastAsia="宋体" w:cs="宋体"/>
          <w:sz w:val="28"/>
          <w:szCs w:val="24"/>
        </w:rPr>
        <w:t>活动，并郑重承诺所提供的报价内容真实有效。</w:t>
      </w:r>
    </w:p>
    <w:p w14:paraId="42F519EA">
      <w:pPr>
        <w:ind w:firstLine="560"/>
        <w:rPr>
          <w:rFonts w:hint="eastAsia" w:ascii="宋体" w:hAnsi="宋体" w:eastAsia="宋体" w:cs="宋体"/>
          <w:sz w:val="28"/>
          <w:szCs w:val="24"/>
        </w:rPr>
      </w:pPr>
    </w:p>
    <w:p w14:paraId="3706C728">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14:paraId="24BE6D47">
      <w:pPr>
        <w:ind w:firstLine="560"/>
        <w:jc w:val="right"/>
        <w:rPr>
          <w:rFonts w:hint="eastAsia" w:ascii="宋体" w:hAnsi="宋体" w:eastAsia="宋体" w:cs="宋体"/>
          <w:sz w:val="28"/>
          <w:szCs w:val="24"/>
        </w:rPr>
      </w:pPr>
    </w:p>
    <w:p w14:paraId="2654EF45">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4</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日   </w:t>
      </w:r>
    </w:p>
    <w:p w14:paraId="6B9AEE2E">
      <w:pPr>
        <w:ind w:firstLine="480"/>
        <w:jc w:val="left"/>
        <w:rPr>
          <w:rFonts w:hint="eastAsia" w:ascii="宋体" w:hAnsi="宋体" w:eastAsia="宋体" w:cs="宋体"/>
          <w:szCs w:val="24"/>
        </w:rPr>
      </w:pPr>
      <w:r>
        <w:rPr>
          <w:rFonts w:hint="eastAsia" w:ascii="宋体" w:hAnsi="宋体" w:eastAsia="宋体" w:cs="宋体"/>
          <w:szCs w:val="24"/>
        </w:rPr>
        <w:t>附件2</w:t>
      </w:r>
    </w:p>
    <w:p w14:paraId="15A8B1E5">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14:paraId="243FDCB3">
      <w:pPr>
        <w:ind w:firstLine="720"/>
        <w:jc w:val="center"/>
        <w:rPr>
          <w:rFonts w:hint="eastAsia" w:ascii="宋体" w:hAnsi="宋体" w:eastAsia="宋体" w:cs="宋体"/>
          <w:sz w:val="36"/>
          <w:szCs w:val="36"/>
        </w:rPr>
      </w:pPr>
    </w:p>
    <w:p w14:paraId="27E9E1B7">
      <w:pPr>
        <w:adjustRightInd w:val="0"/>
        <w:snapToGrid w:val="0"/>
        <w:ind w:firstLine="560"/>
        <w:rPr>
          <w:rFonts w:hint="eastAsia" w:ascii="宋体" w:hAnsi="宋体" w:eastAsia="宋体" w:cs="宋体"/>
          <w:sz w:val="28"/>
          <w:szCs w:val="28"/>
        </w:rPr>
      </w:pPr>
      <w:r>
        <w:rPr>
          <w:rFonts w:hint="eastAsia" w:ascii="宋体" w:hAnsi="宋体" w:eastAsia="宋体" w:cs="宋体"/>
          <w:sz w:val="28"/>
          <w:szCs w:val="28"/>
        </w:rPr>
        <w:t>报价项目：</w:t>
      </w:r>
      <w:r>
        <w:rPr>
          <w:rFonts w:hint="eastAsia" w:ascii="宋体" w:hAnsi="宋体" w:eastAsia="宋体" w:cs="宋体"/>
          <w:sz w:val="28"/>
          <w:szCs w:val="24"/>
        </w:rPr>
        <w:t>浙江省人民医院毕节医院金海湖院区500张床位所需其余设备采购项目二次公开询价</w:t>
      </w:r>
    </w:p>
    <w:tbl>
      <w:tblPr>
        <w:tblStyle w:val="8"/>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4"/>
        <w:gridCol w:w="2177"/>
        <w:gridCol w:w="2583"/>
        <w:gridCol w:w="906"/>
        <w:gridCol w:w="1784"/>
        <w:gridCol w:w="1694"/>
        <w:gridCol w:w="1554"/>
        <w:gridCol w:w="1805"/>
        <w:gridCol w:w="1829"/>
      </w:tblGrid>
      <w:tr w14:paraId="48353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C3A3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46AD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设备名称</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FDFB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规格型号</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1736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E981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生产厂家</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E113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注册证号</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BD1F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单价</w:t>
            </w:r>
          </w:p>
          <w:p w14:paraId="73FFF11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（该报价须包含招标代理服务费等各项成本）</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D88F2">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strike w:val="0"/>
                <w:dstrike w:val="0"/>
                <w:color w:val="000000"/>
                <w:kern w:val="0"/>
                <w:sz w:val="24"/>
                <w:szCs w:val="24"/>
                <w:highlight w:val="none"/>
                <w:u w:val="none"/>
                <w:lang w:val="en-US" w:eastAsia="zh-CN" w:bidi="ar"/>
              </w:rPr>
            </w:pPr>
            <w:r>
              <w:rPr>
                <w:rFonts w:hint="eastAsia" w:ascii="宋体" w:hAnsi="宋体" w:eastAsia="宋体" w:cs="宋体"/>
                <w:b/>
                <w:bCs/>
                <w:i w:val="0"/>
                <w:iCs w:val="0"/>
                <w:strike w:val="0"/>
                <w:dstrike w:val="0"/>
                <w:color w:val="000000"/>
                <w:kern w:val="0"/>
                <w:sz w:val="24"/>
                <w:szCs w:val="24"/>
                <w:highlight w:val="none"/>
                <w:u w:val="none"/>
                <w:lang w:val="en-US" w:eastAsia="zh-CN" w:bidi="ar"/>
              </w:rPr>
              <w:t>分项小计</w:t>
            </w:r>
            <w:bookmarkStart w:id="0" w:name="_GoBack"/>
            <w:bookmarkEnd w:id="0"/>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B67A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是否进口</w:t>
            </w:r>
          </w:p>
        </w:tc>
      </w:tr>
      <w:tr w14:paraId="74E35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B8EFC">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689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连续性血液净化设备（CRRT）</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7945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84B69">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A20B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D828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380B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1E722">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E87D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6C149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8D4C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297D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心肺复苏机</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F51C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42D7F">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6BD0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8B41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4321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BCDE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1DE02">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2458D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BF19D">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E8A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骨科床</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A55A2">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03AD8">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CA0F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44C35">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0E34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E3BA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4782C">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731A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0BF49">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A575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上肢关节功能恢复器</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7050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474B0">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B266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8ADB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DCEB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DB92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37883">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FA6A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8273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F21A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下肢关节功能恢复器</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8D50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39F80">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CF945">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76DDC">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9E90A">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CEA92">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F574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3E467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ED4E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DD2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鼓膜切开置管包</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3D0C9">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FD1B8">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2282D">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6FBEA">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1CF6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E100A">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AC69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35B7B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76C5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803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腹腔牵开器（3叶）</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681C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B1C28">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D0492">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DA43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46E3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59D3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9CFED">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21A95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F3CC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0E93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冰柜（大）</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E21A2">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195A0">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845F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124F2">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B515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F2522">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7B8B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16DD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1871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2EA6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冰箱（小）</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FE56D">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53A7F">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1B23B">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41F5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AB9E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EF38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36E7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2F347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CDA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56D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上肢CPM机</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3D5E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504B1">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751D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21E3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9920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6AC5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B217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7A15E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75C8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51B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下肢CPM机</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0410B">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D643E">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D7BC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6F1E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51C6C">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C9B4B">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CF29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03A7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34DD9">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12</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22C0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阅片灯</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FEB6A">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523EE">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113C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895E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197A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4323A">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9A1C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241E0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4DBD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13</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E9A4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膈肌起搏治疗仪</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A801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89E1F">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6FFF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5E7C">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C1A75">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A8C2A">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0A0E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61243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BB7F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14</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6F6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血液灌流仪</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D6B49">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F4C06">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3A0B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AE62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2A19C">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0346D">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2A80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73DC6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7993A">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15</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F9E5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亚低温治疗仪</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8B843">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3FC0B">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5571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D23C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7FB1C">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B2C3D">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8C95A">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04F4E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E0E82">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16</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D270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冰箱</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360B9">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AAF75">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21F5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B4AE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8D88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2015C">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1D2BB">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0646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5A5A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17</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F6A2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电动溶栓床</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76B7D">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1871D">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5EE5C">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817EB">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7775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C8045">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8D0A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65F27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DDF59">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18</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37A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治疗盘</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A446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0AA59">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988A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50EF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A77A5">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B79F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5E95B">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4863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0439B">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19</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13E2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手术托盘</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CFC3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3CD4B">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B4EA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C2D9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40AE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3E12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04A9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650AE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E887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20</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F308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无影灯</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B8CB3">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6CF4B">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93A7D">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19ED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8293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4BDB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3DBD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27D24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0DD7C">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D2D2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冰箱</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56C0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D8954">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BA6A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B184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887DC">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DE5E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BFB32">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6D110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AC2B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22</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3BD1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轮椅</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0CDB3">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3DB73">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25C2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40A3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4107B">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6CFE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E82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0CAC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99E22">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23</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4C8A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免疫定量分析仪（心肌三项、N端脑利钠肽）</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34013">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2F59C">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16F6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B0E1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88E8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7219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566E3">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388E8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7977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24</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9CD7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冰箱</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5C6D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BE486">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59409">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1D69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BCA7A">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3C57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B834D">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3E61C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B13EC">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25</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6340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除颤仪（自动体外除颤功能）</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C211A">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8AD28">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013D5">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F9DDD">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11D3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F4FD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EDA79">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2CB54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80F9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26</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1BB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电动吸引器</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59073">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00D40">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3847D">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AEA5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6799C">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7E2C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E13D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296C4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F738C">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27</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D0F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轮椅</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2BC4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AACD">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DB3A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679A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B6CA">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50899">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2347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9348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CF12D">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28</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CF17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排痰机</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8D8A2">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A6B2D">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2799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025BC">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D6B5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6D51D">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78D1B">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F16D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0A9FB">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29</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78D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输血输液加温仪</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4E76D">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087D2">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2A83A">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1871B">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F6553">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35059">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DCBBA">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F13E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70AA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30</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EFE8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输血输液加压袋</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3BA92">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A3C0D">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FC6E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21BA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ABB5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AF9A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C8FE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8D1E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CB45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9C57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心脏起搏器</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FCD3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53633">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BB52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18FFC">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A5DB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9AAF5">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65D62">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77976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2636C">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32</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450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血气分析仪</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6E2F5">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EFFFF">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AFB59">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E5703">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C3CA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9CEFB">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9C25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0D6C1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4C103">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33</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DC2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医用升温仪</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66C9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2639D">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A337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6830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F7C7D">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AFEAC">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D47D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D0F9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ADF1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34</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EEB2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轮椅</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B4173">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5FE35">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301F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FC01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48B9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84FF9">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DC08B">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0D157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22C6C">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35</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0C0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气压式肢体循环治疗仪</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DEDEB">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DA268">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ECEC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D267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36E3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B1E15">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5E2B5">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0754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DC6C5">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36</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EAA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生物安全柜</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DFBAB">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C5212">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E96E9">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FA2C0">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3313D">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B7E6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95D0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E824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31FC23B">
            <w:pPr>
              <w:keepNext w:val="0"/>
              <w:keepLines w:val="0"/>
              <w:widowControl/>
              <w:suppressLineNumbers w:val="0"/>
              <w:ind w:left="0" w:leftChars="0" w:firstLine="0" w:firstLineChars="0"/>
              <w:jc w:val="righ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strike w:val="0"/>
                <w:dstrike w:val="0"/>
                <w:color w:val="000000"/>
                <w:kern w:val="0"/>
                <w:sz w:val="28"/>
                <w:szCs w:val="28"/>
                <w:highlight w:val="none"/>
                <w:u w:val="none"/>
                <w:lang w:val="en-US" w:eastAsia="zh-CN" w:bidi="ar"/>
              </w:rPr>
              <w:t>合计：</w:t>
            </w:r>
            <w:r>
              <w:rPr>
                <w:rFonts w:hint="eastAsia" w:cs="宋体"/>
                <w:b/>
                <w:bCs/>
                <w:i w:val="0"/>
                <w:iCs w:val="0"/>
                <w:strike w:val="0"/>
                <w:dstrike w:val="0"/>
                <w:color w:val="000000"/>
                <w:kern w:val="0"/>
                <w:sz w:val="28"/>
                <w:szCs w:val="28"/>
                <w:highlight w:val="none"/>
                <w:u w:val="none"/>
                <w:lang w:val="en-US" w:eastAsia="zh-CN" w:bidi="ar"/>
              </w:rPr>
              <w:t>(该报价须包含招标代理服务费等各项成本)</w:t>
            </w:r>
            <w:r>
              <w:rPr>
                <w:rFonts w:hint="eastAsia" w:cs="宋体"/>
                <w:b w:val="0"/>
                <w:bCs w:val="0"/>
                <w:i w:val="0"/>
                <w:iCs w:val="0"/>
                <w:strike w:val="0"/>
                <w:dstrike w:val="0"/>
                <w:color w:val="000000"/>
                <w:kern w:val="0"/>
                <w:sz w:val="28"/>
                <w:szCs w:val="28"/>
                <w:highlight w:val="none"/>
                <w:u w:val="none"/>
                <w:lang w:val="en-US" w:eastAsia="zh-CN" w:bidi="ar"/>
              </w:rPr>
              <w:t xml:space="preserve">小写：  （元）   大写：             </w:t>
            </w:r>
          </w:p>
        </w:tc>
      </w:tr>
    </w:tbl>
    <w:p w14:paraId="799A42D9">
      <w:pPr>
        <w:wordWrap w:val="0"/>
        <w:ind w:left="0" w:leftChars="0" w:firstLine="0" w:firstLineChars="0"/>
        <w:jc w:val="right"/>
        <w:rPr>
          <w:rFonts w:hint="default" w:ascii="宋体" w:hAnsi="宋体" w:eastAsia="宋体" w:cs="宋体"/>
          <w:sz w:val="32"/>
          <w:szCs w:val="32"/>
          <w:lang w:val="en-US" w:eastAsia="zh-CN"/>
        </w:rPr>
      </w:pPr>
      <w:r>
        <w:rPr>
          <w:rFonts w:hint="eastAsia" w:cs="宋体"/>
          <w:sz w:val="32"/>
          <w:szCs w:val="32"/>
          <w:lang w:val="en-US" w:eastAsia="zh-CN"/>
        </w:rPr>
        <w:t>注：此表可进行扩展，若存在供应商同时拥有能满足相关参数的国产及进口产品，均可进行相应报价</w:t>
      </w:r>
    </w:p>
    <w:p w14:paraId="2D3DC9D4">
      <w:pPr>
        <w:wordWrap w:val="0"/>
        <w:ind w:left="0" w:leftChars="0" w:firstLine="0" w:firstLineChars="0"/>
        <w:jc w:val="right"/>
        <w:rPr>
          <w:rFonts w:hint="eastAsia" w:ascii="宋体" w:hAnsi="宋体" w:eastAsia="宋体" w:cs="宋体"/>
          <w:sz w:val="32"/>
          <w:szCs w:val="32"/>
        </w:rPr>
      </w:pPr>
      <w:r>
        <w:rPr>
          <w:rFonts w:hint="eastAsia" w:ascii="宋体" w:hAnsi="宋体" w:eastAsia="宋体" w:cs="宋体"/>
          <w:sz w:val="32"/>
          <w:szCs w:val="32"/>
        </w:rPr>
        <w:t xml:space="preserve">公司名称（盖章）：                     </w:t>
      </w:r>
    </w:p>
    <w:p w14:paraId="0167DDE3">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联系</w:t>
      </w:r>
      <w:r>
        <w:rPr>
          <w:rFonts w:hint="eastAsia" w:cs="宋体"/>
          <w:sz w:val="32"/>
          <w:szCs w:val="32"/>
          <w:lang w:val="en-US" w:eastAsia="zh-CN"/>
        </w:rPr>
        <w:t>方式</w:t>
      </w:r>
      <w:r>
        <w:rPr>
          <w:rFonts w:hint="eastAsia" w:ascii="宋体" w:hAnsi="宋体" w:eastAsia="宋体" w:cs="宋体"/>
          <w:sz w:val="32"/>
          <w:szCs w:val="32"/>
        </w:rPr>
        <w:t xml:space="preserve">：                   </w:t>
      </w:r>
    </w:p>
    <w:p w14:paraId="35992DB8">
      <w:pPr>
        <w:wordWrap w:val="0"/>
        <w:ind w:firstLine="640"/>
        <w:jc w:val="right"/>
        <w:rPr>
          <w:rFonts w:hint="eastAsia" w:ascii="宋体" w:hAnsi="宋体" w:eastAsia="宋体" w:cs="宋体"/>
          <w:sz w:val="32"/>
          <w:szCs w:val="32"/>
        </w:rPr>
        <w:sectPr>
          <w:pgSz w:w="16838" w:h="11906" w:orient="landscape"/>
          <w:pgMar w:top="1418" w:right="1134" w:bottom="1418" w:left="992" w:header="851" w:footer="992" w:gutter="0"/>
          <w:cols w:space="425" w:num="1"/>
          <w:docGrid w:type="lines" w:linePitch="326" w:charSpace="0"/>
        </w:sectPr>
      </w:pPr>
      <w:r>
        <w:rPr>
          <w:rFonts w:hint="eastAsia" w:ascii="宋体" w:hAnsi="宋体" w:eastAsia="宋体" w:cs="宋体"/>
          <w:sz w:val="32"/>
          <w:szCs w:val="32"/>
        </w:rPr>
        <w:t xml:space="preserve">  日期：                    </w:t>
      </w:r>
    </w:p>
    <w:p w14:paraId="1F4E0F5B">
      <w:pPr>
        <w:ind w:left="0" w:leftChars="0" w:firstLine="0" w:firstLineChars="0"/>
        <w:rPr>
          <w:rFonts w:hint="eastAsia" w:ascii="宋体" w:hAnsi="宋体" w:eastAsia="宋体" w:cs="宋体"/>
          <w:szCs w:val="24"/>
          <w:lang w:val="en-US" w:eastAsia="zh-CN"/>
        </w:rPr>
      </w:pPr>
      <w:r>
        <w:rPr>
          <w:rFonts w:hint="eastAsia" w:ascii="宋体" w:hAnsi="宋体" w:eastAsia="宋体" w:cs="宋体"/>
          <w:szCs w:val="24"/>
        </w:rPr>
        <w:t>附件</w:t>
      </w:r>
      <w:r>
        <w:rPr>
          <w:rFonts w:hint="eastAsia" w:ascii="宋体" w:hAnsi="宋体" w:eastAsia="宋体" w:cs="宋体"/>
          <w:szCs w:val="24"/>
          <w:lang w:val="en-US" w:eastAsia="zh-CN"/>
        </w:rPr>
        <w:t>3</w:t>
      </w:r>
    </w:p>
    <w:p w14:paraId="6F2AE505">
      <w:pPr>
        <w:ind w:left="0" w:leftChars="0" w:firstLine="0" w:firstLineChars="0"/>
        <w:jc w:val="center"/>
        <w:rPr>
          <w:rFonts w:hint="eastAsia" w:ascii="宋体" w:hAnsi="宋体" w:eastAsia="宋体" w:cs="宋体"/>
          <w:szCs w:val="24"/>
          <w:lang w:val="en-US" w:eastAsia="zh-CN"/>
        </w:rPr>
      </w:pPr>
      <w:r>
        <w:rPr>
          <w:rFonts w:hint="eastAsia" w:ascii="宋体" w:hAnsi="宋体" w:eastAsia="宋体" w:cs="宋体"/>
          <w:szCs w:val="24"/>
          <w:lang w:val="en-US" w:eastAsia="zh-CN"/>
        </w:rPr>
        <w:t>技术参数及其他要求</w:t>
      </w:r>
    </w:p>
    <w:p w14:paraId="7693CF74">
      <w:pPr>
        <w:ind w:left="0" w:leftChars="0" w:firstLine="482" w:firstLineChars="200"/>
        <w:jc w:val="both"/>
        <w:rPr>
          <w:rFonts w:hint="eastAsia" w:ascii="宋体" w:hAnsi="宋体" w:eastAsia="宋体" w:cs="宋体"/>
          <w:b/>
          <w:bCs/>
          <w:color w:val="auto"/>
          <w:sz w:val="24"/>
          <w:szCs w:val="24"/>
          <w:highlight w:val="none"/>
          <w:lang w:val="en-US" w:eastAsia="zh-CN"/>
        </w:rPr>
      </w:pPr>
    </w:p>
    <w:p w14:paraId="792FDA89">
      <w:pPr>
        <w:spacing w:line="520" w:lineRule="exact"/>
        <w:ind w:left="0" w:leftChars="0" w:firstLine="0" w:firstLineChars="0"/>
        <w:jc w:val="center"/>
        <w:textAlignment w:val="baseline"/>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一、连续性血液净化设备（CRRT）</w:t>
      </w:r>
    </w:p>
    <w:p w14:paraId="4539E9CA">
      <w:pPr>
        <w:ind w:left="0" w:leftChars="0" w:firstLine="0" w:firstLineChars="0"/>
        <w:rPr>
          <w:sz w:val="24"/>
          <w:szCs w:val="24"/>
          <w:highlight w:val="none"/>
        </w:rPr>
      </w:pPr>
      <w:r>
        <w:rPr>
          <w:rFonts w:hint="eastAsia"/>
          <w:sz w:val="24"/>
          <w:szCs w:val="24"/>
          <w:highlight w:val="none"/>
        </w:rPr>
        <w:t>1、基本要求</w:t>
      </w:r>
    </w:p>
    <w:p w14:paraId="68300A77">
      <w:pPr>
        <w:ind w:left="0" w:leftChars="0" w:firstLine="240" w:firstLineChars="100"/>
        <w:rPr>
          <w:sz w:val="24"/>
          <w:szCs w:val="24"/>
          <w:highlight w:val="none"/>
        </w:rPr>
      </w:pPr>
      <w:r>
        <w:rPr>
          <w:rFonts w:hint="eastAsia" w:ascii="宋体" w:hAnsi="宋体" w:eastAsia="宋体" w:cs="宋体"/>
          <w:b w:val="0"/>
          <w:bCs/>
          <w:color w:val="auto"/>
          <w:sz w:val="24"/>
          <w:szCs w:val="24"/>
          <w:highlight w:val="none"/>
          <w:lang w:val="en-US" w:eastAsia="zh-CN"/>
        </w:rPr>
        <w:t>★</w:t>
      </w:r>
      <w:r>
        <w:rPr>
          <w:rFonts w:hint="eastAsia"/>
          <w:sz w:val="24"/>
          <w:szCs w:val="24"/>
          <w:highlight w:val="none"/>
        </w:rPr>
        <w:t>1.1、整机进口原装</w:t>
      </w:r>
    </w:p>
    <w:p w14:paraId="53D08740">
      <w:pPr>
        <w:ind w:left="0" w:leftChars="0" w:firstLine="240" w:firstLineChars="100"/>
        <w:rPr>
          <w:sz w:val="24"/>
          <w:szCs w:val="24"/>
        </w:rPr>
      </w:pPr>
      <w:r>
        <w:rPr>
          <w:rFonts w:hint="eastAsia" w:ascii="宋体" w:hAnsi="宋体" w:eastAsia="宋体" w:cs="宋体"/>
          <w:b w:val="0"/>
          <w:bCs/>
          <w:color w:val="auto"/>
          <w:sz w:val="24"/>
          <w:szCs w:val="24"/>
          <w:lang w:val="en-US" w:eastAsia="zh-CN"/>
        </w:rPr>
        <w:t>★</w:t>
      </w:r>
      <w:r>
        <w:rPr>
          <w:rFonts w:hint="eastAsia" w:cs="宋体"/>
          <w:b w:val="0"/>
          <w:bCs/>
          <w:color w:val="auto"/>
          <w:sz w:val="24"/>
          <w:szCs w:val="24"/>
          <w:lang w:val="en-US" w:eastAsia="zh-CN"/>
        </w:rPr>
        <w:t>1</w:t>
      </w:r>
      <w:r>
        <w:rPr>
          <w:rFonts w:hint="eastAsia"/>
          <w:sz w:val="24"/>
          <w:szCs w:val="24"/>
        </w:rPr>
        <w:t>.2、七个驱动泵（血泵、后稀释泵、前稀释泵/透析液泵、废液泵、肝素泵、枸橼酸泵、钙泵）</w:t>
      </w:r>
    </w:p>
    <w:p w14:paraId="4A7BFD8F">
      <w:pPr>
        <w:ind w:left="0" w:leftChars="0" w:firstLine="240" w:firstLineChars="100"/>
        <w:rPr>
          <w:sz w:val="24"/>
          <w:szCs w:val="24"/>
        </w:rPr>
      </w:pPr>
      <w:r>
        <w:rPr>
          <w:rFonts w:hint="eastAsia" w:ascii="宋体" w:hAnsi="宋体" w:eastAsia="宋体" w:cs="宋体"/>
          <w:b w:val="0"/>
          <w:bCs/>
          <w:color w:val="auto"/>
          <w:sz w:val="24"/>
          <w:szCs w:val="24"/>
          <w:lang w:val="en-US" w:eastAsia="zh-CN"/>
        </w:rPr>
        <w:t>★</w:t>
      </w:r>
      <w:r>
        <w:rPr>
          <w:rFonts w:hint="eastAsia"/>
          <w:sz w:val="24"/>
          <w:szCs w:val="24"/>
        </w:rPr>
        <w:t>1.3 、有一体化枸橼酸泵和钙泵，提供一体化的枸橼酸抗凝技术智能联动</w:t>
      </w:r>
    </w:p>
    <w:p w14:paraId="489C76E7">
      <w:pPr>
        <w:ind w:left="0" w:leftChars="0" w:firstLine="0" w:firstLineChars="0"/>
        <w:rPr>
          <w:sz w:val="24"/>
          <w:szCs w:val="24"/>
        </w:rPr>
      </w:pPr>
      <w:r>
        <w:rPr>
          <w:rFonts w:hint="eastAsia"/>
          <w:sz w:val="24"/>
          <w:szCs w:val="24"/>
        </w:rPr>
        <w:t>2、主要性能</w:t>
      </w:r>
    </w:p>
    <w:p w14:paraId="548E9174">
      <w:pPr>
        <w:ind w:left="0" w:leftChars="0" w:firstLine="240" w:firstLineChars="100"/>
        <w:rPr>
          <w:sz w:val="24"/>
          <w:szCs w:val="24"/>
        </w:rPr>
      </w:pPr>
      <w:r>
        <w:rPr>
          <w:rFonts w:hint="eastAsia"/>
          <w:sz w:val="24"/>
          <w:szCs w:val="24"/>
        </w:rPr>
        <w:t>2.1、具有多种血液净化治疗方式：</w:t>
      </w:r>
    </w:p>
    <w:p w14:paraId="1C56926D">
      <w:pPr>
        <w:rPr>
          <w:sz w:val="24"/>
          <w:szCs w:val="24"/>
        </w:rPr>
      </w:pPr>
      <w:r>
        <w:rPr>
          <w:rFonts w:hint="eastAsia"/>
          <w:sz w:val="24"/>
          <w:szCs w:val="24"/>
        </w:rPr>
        <w:t>2.1.1、连续静脉-静脉血液透析</w:t>
      </w:r>
    </w:p>
    <w:p w14:paraId="68C938E9">
      <w:pPr>
        <w:rPr>
          <w:sz w:val="24"/>
          <w:szCs w:val="24"/>
        </w:rPr>
      </w:pPr>
      <w:r>
        <w:rPr>
          <w:rFonts w:hint="eastAsia"/>
          <w:sz w:val="24"/>
          <w:szCs w:val="24"/>
        </w:rPr>
        <w:t>2.1.2、连续静脉-静脉血液滤过</w:t>
      </w:r>
    </w:p>
    <w:p w14:paraId="58C005BB">
      <w:pPr>
        <w:rPr>
          <w:sz w:val="24"/>
          <w:szCs w:val="24"/>
        </w:rPr>
      </w:pPr>
      <w:r>
        <w:rPr>
          <w:rFonts w:hint="eastAsia"/>
          <w:sz w:val="24"/>
          <w:szCs w:val="24"/>
        </w:rPr>
        <w:t>2.1.3、连续静脉-静脉血液透析滤过</w:t>
      </w:r>
    </w:p>
    <w:p w14:paraId="1F0B8E06">
      <w:pPr>
        <w:rPr>
          <w:sz w:val="24"/>
          <w:szCs w:val="24"/>
        </w:rPr>
      </w:pPr>
      <w:r>
        <w:rPr>
          <w:rFonts w:hint="eastAsia"/>
          <w:sz w:val="24"/>
          <w:szCs w:val="24"/>
        </w:rPr>
        <w:t>2.1.4、血液灌流</w:t>
      </w:r>
    </w:p>
    <w:p w14:paraId="68F22B6C">
      <w:pPr>
        <w:rPr>
          <w:sz w:val="24"/>
          <w:szCs w:val="24"/>
        </w:rPr>
      </w:pPr>
      <w:r>
        <w:rPr>
          <w:rFonts w:hint="eastAsia"/>
          <w:sz w:val="24"/>
          <w:szCs w:val="24"/>
        </w:rPr>
        <w:t>2.1.5、血浆置换</w:t>
      </w:r>
    </w:p>
    <w:p w14:paraId="5AEC6602">
      <w:pPr>
        <w:rPr>
          <w:sz w:val="24"/>
          <w:szCs w:val="24"/>
        </w:rPr>
      </w:pPr>
      <w:r>
        <w:rPr>
          <w:rFonts w:hint="eastAsia"/>
          <w:sz w:val="24"/>
          <w:szCs w:val="24"/>
        </w:rPr>
        <w:t>2.1.6、高容量持续静脉-静脉血液滤过</w:t>
      </w:r>
    </w:p>
    <w:p w14:paraId="3BD57693">
      <w:pPr>
        <w:rPr>
          <w:sz w:val="24"/>
          <w:szCs w:val="24"/>
        </w:rPr>
      </w:pPr>
      <w:r>
        <w:rPr>
          <w:rFonts w:hint="eastAsia"/>
          <w:sz w:val="24"/>
          <w:szCs w:val="24"/>
        </w:rPr>
        <w:t>2.1.7、可进行单独前稀释或后稀释治疗，或前后稀释治疗同时进行。可随时改变比例</w:t>
      </w:r>
    </w:p>
    <w:p w14:paraId="362C6A6C">
      <w:pPr>
        <w:rPr>
          <w:sz w:val="24"/>
          <w:szCs w:val="24"/>
        </w:rPr>
      </w:pPr>
      <w:r>
        <w:rPr>
          <w:rFonts w:hint="eastAsia"/>
          <w:sz w:val="24"/>
          <w:szCs w:val="24"/>
        </w:rPr>
        <w:t>2.1.8、具备再循环模式，可以充分预充管路达到更充分的排气和抗凝效果，方便暂时中断治疗</w:t>
      </w:r>
    </w:p>
    <w:p w14:paraId="37FE0A44">
      <w:pPr>
        <w:ind w:left="0" w:leftChars="0" w:firstLine="0" w:firstLineChars="0"/>
        <w:rPr>
          <w:sz w:val="24"/>
          <w:szCs w:val="24"/>
        </w:rPr>
      </w:pPr>
      <w:r>
        <w:rPr>
          <w:rFonts w:hint="eastAsia" w:ascii="宋体" w:hAnsi="宋体" w:eastAsia="宋体" w:cs="宋体"/>
          <w:b w:val="0"/>
          <w:bCs/>
          <w:color w:val="auto"/>
          <w:sz w:val="24"/>
          <w:szCs w:val="24"/>
          <w:lang w:val="en-US" w:eastAsia="zh-CN"/>
        </w:rPr>
        <w:t>★</w:t>
      </w:r>
      <w:r>
        <w:rPr>
          <w:rFonts w:hint="eastAsia"/>
          <w:sz w:val="24"/>
          <w:szCs w:val="24"/>
        </w:rPr>
        <w:t>2.2、彩色液晶屏幕，中文界面，屏幕≥15寸/TFTLCD，可显示操作步骤、管路安装指南及异常情况的在线帮助功能</w:t>
      </w:r>
    </w:p>
    <w:p w14:paraId="1654C948">
      <w:pPr>
        <w:ind w:left="0" w:leftChars="0" w:firstLine="240" w:firstLineChars="100"/>
        <w:rPr>
          <w:sz w:val="24"/>
          <w:szCs w:val="24"/>
        </w:rPr>
      </w:pPr>
      <w:r>
        <w:rPr>
          <w:rFonts w:hint="eastAsia"/>
          <w:sz w:val="24"/>
          <w:szCs w:val="24"/>
        </w:rPr>
        <w:t>2.3、平衡系统：</w:t>
      </w:r>
    </w:p>
    <w:p w14:paraId="07FF36D7">
      <w:pPr>
        <w:rPr>
          <w:sz w:val="24"/>
          <w:szCs w:val="24"/>
        </w:rPr>
      </w:pPr>
      <w:r>
        <w:rPr>
          <w:rFonts w:hint="eastAsia" w:ascii="宋体" w:hAnsi="宋体" w:eastAsia="宋体" w:cs="宋体"/>
          <w:b w:val="0"/>
          <w:bCs/>
          <w:color w:val="auto"/>
          <w:sz w:val="24"/>
          <w:szCs w:val="24"/>
          <w:lang w:val="en-US" w:eastAsia="zh-CN"/>
        </w:rPr>
        <w:t>★</w:t>
      </w:r>
      <w:r>
        <w:rPr>
          <w:rFonts w:hint="eastAsia"/>
          <w:sz w:val="24"/>
          <w:szCs w:val="24"/>
        </w:rPr>
        <w:t>2.3.1 、具有4个高精准度天平</w:t>
      </w:r>
    </w:p>
    <w:p w14:paraId="018915C7">
      <w:pPr>
        <w:rPr>
          <w:sz w:val="24"/>
          <w:szCs w:val="24"/>
        </w:rPr>
      </w:pPr>
      <w:r>
        <w:rPr>
          <w:rFonts w:hint="eastAsia" w:ascii="宋体" w:hAnsi="宋体" w:eastAsia="宋体" w:cs="宋体"/>
          <w:b w:val="0"/>
          <w:bCs/>
          <w:color w:val="auto"/>
          <w:sz w:val="24"/>
          <w:szCs w:val="24"/>
          <w:lang w:val="en-US" w:eastAsia="zh-CN"/>
        </w:rPr>
        <w:t>★</w:t>
      </w:r>
      <w:r>
        <w:rPr>
          <w:rFonts w:hint="eastAsia"/>
          <w:sz w:val="24"/>
          <w:szCs w:val="24"/>
        </w:rPr>
        <w:t>2.3.2、每个天平负荷0-12KG；分辨率：1g</w:t>
      </w:r>
    </w:p>
    <w:p w14:paraId="7914A554">
      <w:pPr>
        <w:rPr>
          <w:sz w:val="24"/>
          <w:szCs w:val="24"/>
        </w:rPr>
      </w:pPr>
      <w:r>
        <w:rPr>
          <w:rFonts w:hint="eastAsia" w:ascii="宋体" w:hAnsi="宋体" w:eastAsia="宋体" w:cs="宋体"/>
          <w:b w:val="0"/>
          <w:bCs/>
          <w:color w:val="auto"/>
          <w:sz w:val="24"/>
          <w:szCs w:val="24"/>
          <w:lang w:val="en-US" w:eastAsia="zh-CN"/>
        </w:rPr>
        <w:t>★</w:t>
      </w:r>
      <w:r>
        <w:rPr>
          <w:rFonts w:hint="eastAsia"/>
          <w:sz w:val="24"/>
          <w:szCs w:val="24"/>
        </w:rPr>
        <w:t>2.3.3、置换液天平和透析液天平在设备顶部，废液天平在设备底部，按照医院感控要求分置，清洁区和污染区上下隔离</w:t>
      </w:r>
    </w:p>
    <w:p w14:paraId="33FD68E7">
      <w:pPr>
        <w:rPr>
          <w:sz w:val="24"/>
          <w:szCs w:val="24"/>
        </w:rPr>
      </w:pPr>
      <w:r>
        <w:rPr>
          <w:rFonts w:hint="eastAsia"/>
          <w:sz w:val="24"/>
          <w:szCs w:val="24"/>
        </w:rPr>
        <w:t>2.3.4、加温系统：原厂配置，可单独的均匀快速加热置换液、透析液，避免对血液直接加温，温度在：35-39℃之间可调；</w:t>
      </w:r>
    </w:p>
    <w:p w14:paraId="375B8DE3">
      <w:pPr>
        <w:rPr>
          <w:sz w:val="24"/>
          <w:szCs w:val="24"/>
        </w:rPr>
      </w:pPr>
      <w:r>
        <w:rPr>
          <w:rFonts w:hint="eastAsia" w:ascii="宋体" w:hAnsi="宋体" w:eastAsia="宋体" w:cs="宋体"/>
          <w:b w:val="0"/>
          <w:bCs/>
          <w:color w:val="auto"/>
          <w:sz w:val="24"/>
          <w:szCs w:val="24"/>
          <w:lang w:val="en-US" w:eastAsia="zh-CN"/>
        </w:rPr>
        <w:t>★</w:t>
      </w:r>
      <w:r>
        <w:rPr>
          <w:rFonts w:hint="eastAsia"/>
          <w:sz w:val="24"/>
          <w:szCs w:val="24"/>
        </w:rPr>
        <w:t>2.3.5、 耗材开放式设计：可以自由选择血液过滤器、血浆过滤器和血液灌流柱，根据治疗模式灵活选择搭配。</w:t>
      </w:r>
    </w:p>
    <w:p w14:paraId="0562F18F">
      <w:pPr>
        <w:ind w:left="0" w:leftChars="0" w:firstLine="240" w:firstLineChars="100"/>
        <w:rPr>
          <w:sz w:val="24"/>
          <w:szCs w:val="24"/>
        </w:rPr>
      </w:pPr>
      <w:r>
        <w:rPr>
          <w:rFonts w:hint="eastAsia"/>
          <w:sz w:val="24"/>
          <w:szCs w:val="24"/>
        </w:rPr>
        <w:t>2.4、治疗参数</w:t>
      </w:r>
    </w:p>
    <w:p w14:paraId="7C5267DB">
      <w:pPr>
        <w:rPr>
          <w:sz w:val="24"/>
          <w:szCs w:val="24"/>
        </w:rPr>
      </w:pPr>
      <w:r>
        <w:rPr>
          <w:rFonts w:hint="eastAsia"/>
          <w:sz w:val="24"/>
          <w:szCs w:val="24"/>
        </w:rPr>
        <w:t>2.4.1血流速：100-500 mL/min, 土 10%</w:t>
      </w:r>
    </w:p>
    <w:p w14:paraId="221A9265">
      <w:pPr>
        <w:rPr>
          <w:sz w:val="24"/>
          <w:szCs w:val="24"/>
        </w:rPr>
      </w:pPr>
      <w:r>
        <w:rPr>
          <w:rFonts w:hint="eastAsia"/>
          <w:sz w:val="24"/>
          <w:szCs w:val="24"/>
        </w:rPr>
        <w:t>2.4.2置换液流速：10-80 mL/min</w:t>
      </w:r>
    </w:p>
    <w:p w14:paraId="72338152">
      <w:pPr>
        <w:rPr>
          <w:sz w:val="24"/>
          <w:szCs w:val="24"/>
        </w:rPr>
      </w:pPr>
      <w:r>
        <w:rPr>
          <w:rFonts w:hint="eastAsia"/>
          <w:sz w:val="24"/>
          <w:szCs w:val="24"/>
        </w:rPr>
        <w:t>2.4.3透析液流速：10-80 mL/min</w:t>
      </w:r>
    </w:p>
    <w:p w14:paraId="2D24FB88">
      <w:pPr>
        <w:rPr>
          <w:sz w:val="24"/>
          <w:szCs w:val="24"/>
        </w:rPr>
      </w:pPr>
      <w:r>
        <w:rPr>
          <w:rFonts w:hint="eastAsia"/>
          <w:sz w:val="24"/>
          <w:szCs w:val="24"/>
        </w:rPr>
        <w:t>2.4.4滤过液流速：0-180 mL/min</w:t>
      </w:r>
    </w:p>
    <w:p w14:paraId="6FBC70A3">
      <w:pPr>
        <w:rPr>
          <w:sz w:val="24"/>
          <w:szCs w:val="24"/>
        </w:rPr>
      </w:pPr>
      <w:r>
        <w:rPr>
          <w:rFonts w:hint="eastAsia"/>
          <w:sz w:val="24"/>
          <w:szCs w:val="24"/>
        </w:rPr>
        <w:t>2.4.5净超滤率：0-990 mL/h（净重损失）</w:t>
      </w:r>
    </w:p>
    <w:p w14:paraId="65F160F6">
      <w:pPr>
        <w:rPr>
          <w:sz w:val="24"/>
          <w:szCs w:val="24"/>
        </w:rPr>
      </w:pPr>
      <w:r>
        <w:rPr>
          <w:rFonts w:hint="eastAsia"/>
          <w:sz w:val="24"/>
          <w:szCs w:val="24"/>
        </w:rPr>
        <w:t>增量：10mL/h</w:t>
      </w:r>
    </w:p>
    <w:p w14:paraId="0D3E7DD2">
      <w:pPr>
        <w:ind w:left="0" w:leftChars="0" w:firstLine="240" w:firstLineChars="100"/>
        <w:rPr>
          <w:sz w:val="24"/>
          <w:szCs w:val="24"/>
        </w:rPr>
      </w:pPr>
      <w:r>
        <w:rPr>
          <w:rFonts w:hint="eastAsia" w:ascii="宋体" w:hAnsi="宋体" w:eastAsia="宋体" w:cs="宋体"/>
          <w:b w:val="0"/>
          <w:bCs/>
          <w:color w:val="auto"/>
          <w:sz w:val="24"/>
          <w:szCs w:val="24"/>
          <w:lang w:val="en-US" w:eastAsia="zh-CN"/>
        </w:rPr>
        <w:t>★</w:t>
      </w:r>
      <w:r>
        <w:rPr>
          <w:rFonts w:hint="eastAsia"/>
          <w:sz w:val="24"/>
          <w:szCs w:val="24"/>
        </w:rPr>
        <w:t>2.4.6枸椽酸流速（Ci）：10-600 mL/h</w:t>
      </w:r>
    </w:p>
    <w:p w14:paraId="057DC237">
      <w:pPr>
        <w:rPr>
          <w:sz w:val="24"/>
          <w:szCs w:val="24"/>
        </w:rPr>
      </w:pPr>
      <w:r>
        <w:rPr>
          <w:rFonts w:hint="eastAsia"/>
          <w:sz w:val="24"/>
          <w:szCs w:val="24"/>
        </w:rPr>
        <w:t>枸橼酸剂量：2.0-6.0 mmol / L 血液（枸橼酸/血液）</w:t>
      </w:r>
    </w:p>
    <w:p w14:paraId="5C0057EC">
      <w:pPr>
        <w:rPr>
          <w:sz w:val="24"/>
          <w:szCs w:val="24"/>
        </w:rPr>
      </w:pPr>
      <w:r>
        <w:rPr>
          <w:rFonts w:hint="eastAsia"/>
          <w:sz w:val="24"/>
          <w:szCs w:val="24"/>
        </w:rPr>
        <w:t>增量：0.1 mmol/L</w:t>
      </w:r>
    </w:p>
    <w:p w14:paraId="5BC7EA04">
      <w:pPr>
        <w:ind w:left="0" w:leftChars="0" w:firstLine="240" w:firstLineChars="100"/>
        <w:rPr>
          <w:sz w:val="24"/>
          <w:szCs w:val="24"/>
        </w:rPr>
      </w:pPr>
      <w:r>
        <w:rPr>
          <w:rFonts w:hint="eastAsia" w:ascii="宋体" w:hAnsi="宋体" w:eastAsia="宋体" w:cs="宋体"/>
          <w:b w:val="0"/>
          <w:bCs/>
          <w:color w:val="auto"/>
          <w:sz w:val="24"/>
          <w:szCs w:val="24"/>
          <w:lang w:val="en-US" w:eastAsia="zh-CN"/>
        </w:rPr>
        <w:t>★</w:t>
      </w:r>
      <w:r>
        <w:rPr>
          <w:rFonts w:hint="eastAsia"/>
          <w:sz w:val="24"/>
          <w:szCs w:val="24"/>
        </w:rPr>
        <w:t>2.4.7钙流速（Ca）0.1-100 mL/h</w:t>
      </w:r>
    </w:p>
    <w:p w14:paraId="77DB5018">
      <w:pPr>
        <w:rPr>
          <w:sz w:val="24"/>
          <w:szCs w:val="24"/>
        </w:rPr>
      </w:pPr>
      <w:r>
        <w:rPr>
          <w:rFonts w:hint="eastAsia"/>
          <w:sz w:val="24"/>
          <w:szCs w:val="24"/>
        </w:rPr>
        <w:t>钙剂量：0-3.0 mmol / L 滤过液（钙/滤过液）</w:t>
      </w:r>
    </w:p>
    <w:p w14:paraId="4A866381">
      <w:pPr>
        <w:rPr>
          <w:sz w:val="24"/>
          <w:szCs w:val="24"/>
        </w:rPr>
      </w:pPr>
      <w:r>
        <w:rPr>
          <w:rFonts w:hint="eastAsia"/>
          <w:sz w:val="24"/>
          <w:szCs w:val="24"/>
        </w:rPr>
        <w:t>增量：0.1 mmol/L</w:t>
      </w:r>
    </w:p>
    <w:p w14:paraId="1C31AC41">
      <w:pPr>
        <w:ind w:left="0" w:leftChars="0" w:firstLine="480" w:firstLineChars="200"/>
        <w:rPr>
          <w:sz w:val="24"/>
          <w:szCs w:val="24"/>
        </w:rPr>
      </w:pPr>
      <w:r>
        <w:rPr>
          <w:rFonts w:hint="eastAsia"/>
          <w:sz w:val="24"/>
          <w:szCs w:val="24"/>
        </w:rPr>
        <w:t>2.4.8、抗凝剂设置：连续注射流速范围: 0.1-15ml/h，大剂量给药范围0.1-5ml/每次最大给药量</w:t>
      </w:r>
    </w:p>
    <w:p w14:paraId="18BFEB24">
      <w:pPr>
        <w:ind w:left="0" w:leftChars="0" w:firstLine="240" w:firstLineChars="100"/>
        <w:rPr>
          <w:sz w:val="24"/>
          <w:szCs w:val="24"/>
        </w:rPr>
      </w:pPr>
      <w:r>
        <w:rPr>
          <w:rFonts w:hint="eastAsia"/>
          <w:sz w:val="24"/>
          <w:szCs w:val="24"/>
        </w:rPr>
        <w:t>2.5、压力参数</w:t>
      </w:r>
    </w:p>
    <w:p w14:paraId="0CC657F8">
      <w:pPr>
        <w:rPr>
          <w:sz w:val="24"/>
          <w:szCs w:val="24"/>
        </w:rPr>
      </w:pPr>
      <w:r>
        <w:rPr>
          <w:rFonts w:hint="eastAsia"/>
          <w:sz w:val="24"/>
          <w:szCs w:val="24"/>
        </w:rPr>
        <w:t>2.5.1动脉压力</w:t>
      </w:r>
    </w:p>
    <w:p w14:paraId="4DF02B55">
      <w:pPr>
        <w:rPr>
          <w:sz w:val="24"/>
          <w:szCs w:val="24"/>
        </w:rPr>
      </w:pPr>
      <w:r>
        <w:rPr>
          <w:rFonts w:hint="eastAsia"/>
          <w:sz w:val="24"/>
          <w:szCs w:val="24"/>
        </w:rPr>
        <w:t>显示范围：-300至+300 mmHg</w:t>
      </w:r>
    </w:p>
    <w:p w14:paraId="2058FD40">
      <w:pPr>
        <w:rPr>
          <w:sz w:val="24"/>
          <w:szCs w:val="24"/>
        </w:rPr>
      </w:pPr>
      <w:r>
        <w:rPr>
          <w:rFonts w:hint="eastAsia"/>
          <w:sz w:val="24"/>
          <w:szCs w:val="24"/>
        </w:rPr>
        <w:t>精度：±10 mmHg</w:t>
      </w:r>
    </w:p>
    <w:p w14:paraId="67A51E83">
      <w:pPr>
        <w:rPr>
          <w:sz w:val="24"/>
          <w:szCs w:val="24"/>
        </w:rPr>
      </w:pPr>
      <w:r>
        <w:rPr>
          <w:rFonts w:hint="eastAsia"/>
          <w:sz w:val="24"/>
          <w:szCs w:val="24"/>
        </w:rPr>
        <w:t>2.5.2静脉压力</w:t>
      </w:r>
    </w:p>
    <w:p w14:paraId="55265CE7">
      <w:pPr>
        <w:rPr>
          <w:sz w:val="24"/>
          <w:szCs w:val="24"/>
        </w:rPr>
      </w:pPr>
      <w:r>
        <w:rPr>
          <w:rFonts w:hint="eastAsia"/>
          <w:sz w:val="24"/>
          <w:szCs w:val="24"/>
        </w:rPr>
        <w:t>显示范围：-100至+500 mmHg</w:t>
      </w:r>
    </w:p>
    <w:p w14:paraId="2F8F06AE">
      <w:pPr>
        <w:rPr>
          <w:sz w:val="24"/>
          <w:szCs w:val="24"/>
        </w:rPr>
      </w:pPr>
      <w:r>
        <w:rPr>
          <w:rFonts w:hint="eastAsia"/>
          <w:sz w:val="24"/>
          <w:szCs w:val="24"/>
        </w:rPr>
        <w:t>精度：±10mmHg</w:t>
      </w:r>
    </w:p>
    <w:p w14:paraId="56BAA6D4">
      <w:pPr>
        <w:rPr>
          <w:sz w:val="24"/>
          <w:szCs w:val="24"/>
        </w:rPr>
      </w:pPr>
      <w:r>
        <w:rPr>
          <w:rFonts w:hint="eastAsia"/>
          <w:sz w:val="24"/>
          <w:szCs w:val="24"/>
        </w:rPr>
        <w:t>2.5.3滤器前压力</w:t>
      </w:r>
    </w:p>
    <w:p w14:paraId="37FD51F3">
      <w:pPr>
        <w:rPr>
          <w:sz w:val="24"/>
          <w:szCs w:val="24"/>
        </w:rPr>
      </w:pPr>
      <w:r>
        <w:rPr>
          <w:rFonts w:hint="eastAsia"/>
          <w:sz w:val="24"/>
          <w:szCs w:val="24"/>
        </w:rPr>
        <w:t>测量范围：-50 至 +750 mmHg</w:t>
      </w:r>
    </w:p>
    <w:p w14:paraId="7D83F591">
      <w:pPr>
        <w:rPr>
          <w:sz w:val="24"/>
          <w:szCs w:val="24"/>
        </w:rPr>
      </w:pPr>
      <w:r>
        <w:rPr>
          <w:rFonts w:hint="eastAsia"/>
          <w:sz w:val="24"/>
          <w:szCs w:val="24"/>
        </w:rPr>
        <w:t>精度：±10 mmHg</w:t>
      </w:r>
    </w:p>
    <w:p w14:paraId="05114035">
      <w:pPr>
        <w:rPr>
          <w:sz w:val="24"/>
          <w:szCs w:val="24"/>
        </w:rPr>
      </w:pPr>
      <w:r>
        <w:rPr>
          <w:rFonts w:hint="eastAsia"/>
          <w:sz w:val="24"/>
          <w:szCs w:val="24"/>
        </w:rPr>
        <w:t>2.5.4跨膜压</w:t>
      </w:r>
    </w:p>
    <w:p w14:paraId="4A286328">
      <w:pPr>
        <w:rPr>
          <w:sz w:val="24"/>
          <w:szCs w:val="24"/>
        </w:rPr>
      </w:pPr>
      <w:r>
        <w:rPr>
          <w:rFonts w:hint="eastAsia"/>
          <w:sz w:val="24"/>
          <w:szCs w:val="24"/>
        </w:rPr>
        <w:t>显示范围：-300 至 +500 mmHg</w:t>
      </w:r>
    </w:p>
    <w:p w14:paraId="000439A7">
      <w:pPr>
        <w:rPr>
          <w:sz w:val="24"/>
          <w:szCs w:val="24"/>
        </w:rPr>
      </w:pPr>
      <w:r>
        <w:rPr>
          <w:rFonts w:hint="eastAsia"/>
          <w:sz w:val="24"/>
          <w:szCs w:val="24"/>
        </w:rPr>
        <w:t>精度：±12 mmHg</w:t>
      </w:r>
    </w:p>
    <w:p w14:paraId="05E57DB1">
      <w:pPr>
        <w:ind w:left="0" w:leftChars="0" w:firstLine="240" w:firstLineChars="100"/>
        <w:rPr>
          <w:sz w:val="24"/>
          <w:szCs w:val="24"/>
        </w:rPr>
      </w:pPr>
      <w:r>
        <w:rPr>
          <w:rFonts w:hint="eastAsia"/>
          <w:sz w:val="24"/>
          <w:szCs w:val="24"/>
        </w:rPr>
        <w:t>2.6、报警系统:具备动脉压、静脉压、滤过压、TMP、气泡检测报警、装置异常报警、具备置换液/透析液换袋报警、温度报警、肝素注射器结束报警以及电源异常报警功能</w:t>
      </w:r>
    </w:p>
    <w:p w14:paraId="1A986CCC">
      <w:pPr>
        <w:ind w:left="0" w:leftChars="0" w:firstLine="240" w:firstLineChars="100"/>
        <w:rPr>
          <w:sz w:val="24"/>
          <w:szCs w:val="24"/>
        </w:rPr>
      </w:pPr>
      <w:r>
        <w:rPr>
          <w:rFonts w:hint="eastAsia"/>
          <w:sz w:val="24"/>
          <w:szCs w:val="24"/>
        </w:rPr>
        <w:t>2.7、具备空气监测器、漏血监测器</w:t>
      </w:r>
    </w:p>
    <w:p w14:paraId="29F43CCD">
      <w:pPr>
        <w:ind w:left="0" w:leftChars="0" w:firstLine="0" w:firstLineChars="0"/>
        <w:rPr>
          <w:sz w:val="24"/>
          <w:szCs w:val="24"/>
        </w:rPr>
      </w:pPr>
      <w:r>
        <w:rPr>
          <w:rFonts w:hint="eastAsia" w:ascii="宋体" w:hAnsi="宋体" w:eastAsia="宋体" w:cs="宋体"/>
          <w:b w:val="0"/>
          <w:bCs/>
          <w:color w:val="auto"/>
          <w:sz w:val="24"/>
          <w:szCs w:val="24"/>
          <w:lang w:val="en-US" w:eastAsia="zh-CN"/>
        </w:rPr>
        <w:t>★</w:t>
      </w:r>
      <w:r>
        <w:rPr>
          <w:rFonts w:hint="eastAsia"/>
          <w:sz w:val="24"/>
          <w:szCs w:val="24"/>
        </w:rPr>
        <w:t>2.8、具备后备电池：停电时后备电源运行至少15分钟以上</w:t>
      </w:r>
    </w:p>
    <w:p w14:paraId="73A7174E">
      <w:pPr>
        <w:ind w:left="0" w:leftChars="0" w:firstLine="240" w:firstLineChars="100"/>
        <w:rPr>
          <w:sz w:val="24"/>
          <w:szCs w:val="24"/>
        </w:rPr>
      </w:pPr>
      <w:r>
        <w:rPr>
          <w:rFonts w:hint="eastAsia"/>
          <w:sz w:val="24"/>
          <w:szCs w:val="24"/>
        </w:rPr>
        <w:t>2.9、可提供病人治疗数据</w:t>
      </w:r>
    </w:p>
    <w:p w14:paraId="72C7E3D8">
      <w:pPr>
        <w:ind w:left="0" w:leftChars="0" w:firstLine="0" w:firstLineChars="0"/>
        <w:rPr>
          <w:sz w:val="24"/>
          <w:szCs w:val="24"/>
        </w:rPr>
      </w:pPr>
      <w:r>
        <w:rPr>
          <w:rFonts w:hint="eastAsia" w:ascii="宋体" w:hAnsi="宋体" w:eastAsia="宋体" w:cs="宋体"/>
          <w:b w:val="0"/>
          <w:bCs/>
          <w:color w:val="auto"/>
          <w:sz w:val="24"/>
          <w:szCs w:val="24"/>
          <w:lang w:val="en-US" w:eastAsia="zh-CN"/>
        </w:rPr>
        <w:t>★</w:t>
      </w:r>
      <w:r>
        <w:rPr>
          <w:rFonts w:hint="eastAsia"/>
          <w:sz w:val="24"/>
          <w:szCs w:val="24"/>
        </w:rPr>
        <w:t>2.10、电击防护类型 ：安全级数I ；电击防护程度： CF类型</w:t>
      </w:r>
    </w:p>
    <w:p w14:paraId="11D2E37D">
      <w:pPr>
        <w:rPr>
          <w:rFonts w:hint="eastAsia" w:ascii="宋体" w:hAnsi="宋体" w:eastAsia="宋体" w:cs="宋体"/>
          <w:szCs w:val="24"/>
        </w:rPr>
      </w:pPr>
      <w:r>
        <w:rPr>
          <w:rFonts w:hint="eastAsia" w:ascii="宋体" w:hAnsi="宋体" w:eastAsia="宋体" w:cs="宋体"/>
          <w:szCs w:val="24"/>
        </w:rPr>
        <w:br w:type="page"/>
      </w:r>
    </w:p>
    <w:p w14:paraId="478A1F94">
      <w:pPr>
        <w:spacing w:line="520" w:lineRule="exact"/>
        <w:ind w:left="0" w:leftChars="0" w:firstLine="0" w:firstLineChars="0"/>
        <w:jc w:val="center"/>
        <w:textAlignment w:val="baseline"/>
        <w:rPr>
          <w:rFonts w:hint="eastAsia" w:ascii="宋体" w:hAnsi="宋体" w:eastAsia="宋体" w:cs="宋体"/>
          <w:b/>
          <w:bCs w:val="0"/>
          <w:color w:val="auto"/>
          <w:sz w:val="24"/>
          <w:szCs w:val="24"/>
        </w:rPr>
      </w:pPr>
      <w:r>
        <w:rPr>
          <w:rFonts w:hint="eastAsia" w:cs="宋体"/>
          <w:b/>
          <w:bCs w:val="0"/>
          <w:color w:val="auto"/>
          <w:sz w:val="24"/>
          <w:szCs w:val="24"/>
          <w:lang w:val="en-US" w:eastAsia="zh-CN"/>
        </w:rPr>
        <w:t>二</w:t>
      </w:r>
      <w:r>
        <w:rPr>
          <w:rFonts w:hint="eastAsia" w:ascii="宋体" w:hAnsi="宋体" w:eastAsia="宋体" w:cs="宋体"/>
          <w:b/>
          <w:bCs w:val="0"/>
          <w:color w:val="auto"/>
          <w:sz w:val="24"/>
          <w:szCs w:val="24"/>
        </w:rPr>
        <w:t>、心肺复苏机</w:t>
      </w:r>
    </w:p>
    <w:p w14:paraId="6260A065">
      <w:pPr>
        <w:ind w:left="0" w:leftChars="0" w:firstLine="0" w:firstLineChars="0"/>
        <w:rPr>
          <w:rFonts w:hint="eastAsia"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rPr>
        <w:t>一</w:t>
      </w:r>
      <w:r>
        <w:rPr>
          <w:rFonts w:hint="eastAsia" w:ascii="宋体" w:hAnsi="宋体" w:eastAsia="宋体"/>
          <w:sz w:val="24"/>
          <w:szCs w:val="24"/>
          <w:lang w:eastAsia="zh-CN"/>
        </w:rPr>
        <w:t>）</w:t>
      </w:r>
      <w:r>
        <w:rPr>
          <w:rFonts w:hint="eastAsia" w:ascii="宋体" w:hAnsi="宋体" w:eastAsia="宋体"/>
          <w:sz w:val="24"/>
          <w:szCs w:val="24"/>
        </w:rPr>
        <w:t>、适用范围：</w:t>
      </w:r>
    </w:p>
    <w:p w14:paraId="7303EB06">
      <w:pPr>
        <w:ind w:left="0" w:leftChars="0" w:firstLine="240" w:firstLineChars="100"/>
        <w:rPr>
          <w:rFonts w:hint="eastAsia"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rPr>
        <w:t>针对院外或院内的成年心脏骤停患者进行胸外心脏按压抢救</w:t>
      </w:r>
    </w:p>
    <w:p w14:paraId="5F127C00">
      <w:pPr>
        <w:ind w:left="0" w:leftChars="0" w:firstLine="0" w:firstLineChars="0"/>
        <w:rPr>
          <w:rFonts w:hint="eastAsia"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二</w:t>
      </w:r>
      <w:r>
        <w:rPr>
          <w:rFonts w:hint="eastAsia" w:ascii="宋体" w:hAnsi="宋体" w:eastAsia="宋体"/>
          <w:sz w:val="24"/>
          <w:szCs w:val="24"/>
          <w:lang w:eastAsia="zh-CN"/>
        </w:rPr>
        <w:t>）</w:t>
      </w:r>
      <w:r>
        <w:rPr>
          <w:rFonts w:hint="eastAsia" w:ascii="宋体" w:hAnsi="宋体" w:eastAsia="宋体"/>
          <w:sz w:val="24"/>
          <w:szCs w:val="24"/>
        </w:rPr>
        <w:t>、主要技术参数</w:t>
      </w:r>
    </w:p>
    <w:p w14:paraId="5DC83BE6">
      <w:pPr>
        <w:ind w:left="0" w:leftChars="0" w:firstLine="240" w:firstLineChars="10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1.</w:t>
      </w:r>
      <w:r>
        <w:rPr>
          <w:rFonts w:hint="eastAsia" w:ascii="宋体" w:hAnsi="宋体" w:eastAsia="宋体"/>
          <w:sz w:val="24"/>
          <w:szCs w:val="24"/>
        </w:rPr>
        <w:t>电动电控型，无需任何气源即可实现心脏按压，摆脱了长途转运过程中气源不足无法按压的问题</w:t>
      </w:r>
    </w:p>
    <w:p w14:paraId="36B459B6">
      <w:pPr>
        <w:ind w:left="0" w:leftChars="0" w:firstLine="240" w:firstLineChars="10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2.</w:t>
      </w:r>
      <w:r>
        <w:rPr>
          <w:rFonts w:hint="eastAsia" w:ascii="宋体" w:hAnsi="宋体" w:eastAsia="宋体"/>
          <w:sz w:val="24"/>
          <w:szCs w:val="24"/>
        </w:rPr>
        <w:t>标配2块插拔式（内置电池，2块电池可同时装入主机）可充电锂电池，电池可连续工作90分钟以上，更换任一电池时不中断按压</w:t>
      </w:r>
      <w:r>
        <w:rPr>
          <w:rFonts w:hint="eastAsia" w:ascii="宋体" w:hAnsi="宋体" w:eastAsia="宋体"/>
          <w:sz w:val="24"/>
          <w:szCs w:val="24"/>
          <w:lang w:eastAsia="zh-CN"/>
        </w:rPr>
        <w:t>，</w:t>
      </w:r>
      <w:r>
        <w:rPr>
          <w:rFonts w:hint="eastAsia" w:ascii="宋体" w:hAnsi="宋体" w:eastAsia="宋体"/>
          <w:sz w:val="24"/>
          <w:szCs w:val="24"/>
          <w:lang w:val="en-US" w:eastAsia="zh-CN"/>
        </w:rPr>
        <w:t>提供证明材料</w:t>
      </w:r>
    </w:p>
    <w:p w14:paraId="77191F3D">
      <w:pPr>
        <w:rPr>
          <w:rFonts w:hint="eastAsia"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采用背板加双侧支臂式按压结构，支臂与底板采用卡扣式连接，快速操作</w:t>
      </w:r>
    </w:p>
    <w:p w14:paraId="5D725B98">
      <w:pPr>
        <w:rPr>
          <w:rFonts w:hint="eastAsia"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设备连接完毕后仅2步操作即可实现按压，第一步开机，第二步启动按压</w:t>
      </w:r>
    </w:p>
    <w:p w14:paraId="2EE9A99A">
      <w:pPr>
        <w:ind w:left="0" w:leftChars="0" w:firstLine="240" w:firstLineChars="10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5.</w:t>
      </w:r>
      <w:r>
        <w:rPr>
          <w:rFonts w:hint="eastAsia" w:ascii="宋体" w:hAnsi="宋体" w:eastAsia="宋体"/>
          <w:sz w:val="24"/>
          <w:szCs w:val="24"/>
        </w:rPr>
        <w:t>标配负压吸引盘，有效提拉胸腔回弹，提升血流灌注和防止胸腔塌陷的发生</w:t>
      </w:r>
      <w:r>
        <w:rPr>
          <w:rFonts w:hint="eastAsia" w:ascii="宋体" w:hAnsi="宋体" w:eastAsia="宋体"/>
          <w:sz w:val="24"/>
          <w:szCs w:val="24"/>
          <w:lang w:eastAsia="zh-CN"/>
        </w:rPr>
        <w:t>，</w:t>
      </w:r>
      <w:r>
        <w:rPr>
          <w:rFonts w:hint="eastAsia" w:ascii="宋体" w:hAnsi="宋体" w:eastAsia="宋体"/>
          <w:sz w:val="24"/>
          <w:szCs w:val="24"/>
          <w:lang w:val="en-US" w:eastAsia="zh-CN"/>
        </w:rPr>
        <w:t>提供证明材料</w:t>
      </w:r>
    </w:p>
    <w:p w14:paraId="156B6640">
      <w:pPr>
        <w:ind w:left="0" w:leftChars="0" w:firstLine="240" w:firstLineChars="10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6.</w:t>
      </w:r>
      <w:r>
        <w:rPr>
          <w:rFonts w:hint="eastAsia" w:ascii="宋体" w:hAnsi="宋体" w:eastAsia="宋体"/>
          <w:sz w:val="24"/>
          <w:szCs w:val="24"/>
        </w:rPr>
        <w:t>启动按压键，按压头接触到患者后完成自动定位，无需人工拉动按压头进行定位</w:t>
      </w:r>
    </w:p>
    <w:p w14:paraId="4124F24F">
      <w:pPr>
        <w:rPr>
          <w:rFonts w:hint="eastAsia" w:ascii="宋体" w:hAnsi="宋体" w:eastAsia="宋体"/>
          <w:sz w:val="24"/>
          <w:szCs w:val="24"/>
        </w:rPr>
      </w:pPr>
      <w:r>
        <w:rPr>
          <w:rFonts w:hint="eastAsia" w:ascii="宋体" w:hAnsi="宋体" w:eastAsia="宋体"/>
          <w:sz w:val="24"/>
          <w:szCs w:val="24"/>
          <w:lang w:val="en-US" w:eastAsia="zh-CN"/>
        </w:rPr>
        <w:t>7.</w:t>
      </w:r>
      <w:r>
        <w:rPr>
          <w:rFonts w:hint="eastAsia" w:ascii="宋体" w:hAnsi="宋体" w:eastAsia="宋体"/>
          <w:sz w:val="24"/>
          <w:szCs w:val="24"/>
        </w:rPr>
        <w:t>在线充电时</w:t>
      </w:r>
      <w:r>
        <w:rPr>
          <w:rFonts w:hint="eastAsia" w:ascii="宋体" w:hAnsi="宋体" w:eastAsia="宋体"/>
          <w:sz w:val="24"/>
          <w:szCs w:val="24"/>
          <w:lang w:eastAsia="zh-CN"/>
        </w:rPr>
        <w:t>支持</w:t>
      </w:r>
      <w:r>
        <w:rPr>
          <w:rFonts w:hint="eastAsia" w:ascii="宋体" w:hAnsi="宋体" w:eastAsia="宋体"/>
          <w:sz w:val="24"/>
          <w:szCs w:val="24"/>
        </w:rPr>
        <w:t>同时进行按压操作</w:t>
      </w:r>
    </w:p>
    <w:p w14:paraId="389A8158">
      <w:pPr>
        <w:ind w:left="0" w:leftChars="0" w:firstLine="240" w:firstLineChars="10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8.</w:t>
      </w:r>
      <w:r>
        <w:rPr>
          <w:rFonts w:hint="eastAsia" w:ascii="宋体" w:hAnsi="宋体" w:eastAsia="宋体"/>
          <w:sz w:val="24"/>
          <w:szCs w:val="24"/>
        </w:rPr>
        <w:t>彩色触摸屏，屏幕尺寸≥3.2英寸；亦可通过薄膜按键进行按压操作，灵活方便</w:t>
      </w:r>
      <w:r>
        <w:rPr>
          <w:rFonts w:hint="eastAsia" w:ascii="宋体" w:hAnsi="宋体" w:eastAsia="宋体"/>
          <w:sz w:val="24"/>
          <w:szCs w:val="24"/>
          <w:lang w:eastAsia="zh-CN"/>
        </w:rPr>
        <w:t>，</w:t>
      </w:r>
      <w:r>
        <w:rPr>
          <w:rFonts w:hint="eastAsia" w:ascii="宋体" w:hAnsi="宋体" w:eastAsia="宋体"/>
          <w:sz w:val="24"/>
          <w:szCs w:val="24"/>
          <w:lang w:val="en-US" w:eastAsia="zh-CN"/>
        </w:rPr>
        <w:t>提供证明材料</w:t>
      </w:r>
    </w:p>
    <w:p w14:paraId="5EDB4174">
      <w:pPr>
        <w:rPr>
          <w:rFonts w:hint="eastAsia" w:ascii="宋体" w:hAnsi="宋体" w:eastAsia="宋体"/>
          <w:sz w:val="24"/>
          <w:szCs w:val="24"/>
        </w:rPr>
      </w:pPr>
      <w:r>
        <w:rPr>
          <w:rFonts w:hint="eastAsia" w:ascii="宋体" w:hAnsi="宋体" w:eastAsia="宋体"/>
          <w:sz w:val="24"/>
          <w:szCs w:val="24"/>
          <w:lang w:val="en-US" w:eastAsia="zh-CN"/>
        </w:rPr>
        <w:t>9.</w:t>
      </w:r>
      <w:r>
        <w:rPr>
          <w:rFonts w:hint="eastAsia" w:ascii="宋体" w:hAnsi="宋体" w:eastAsia="宋体"/>
          <w:sz w:val="24"/>
          <w:szCs w:val="24"/>
        </w:rPr>
        <w:t>按压深度：30~5</w:t>
      </w:r>
      <w:r>
        <w:rPr>
          <w:rFonts w:hint="eastAsia" w:ascii="宋体" w:hAnsi="宋体" w:eastAsia="宋体"/>
          <w:sz w:val="24"/>
          <w:szCs w:val="24"/>
          <w:lang w:val="en-US" w:eastAsia="zh-CN"/>
        </w:rPr>
        <w:t>3</w:t>
      </w:r>
      <w:r>
        <w:rPr>
          <w:rFonts w:hint="eastAsia" w:ascii="宋体" w:hAnsi="宋体" w:eastAsia="宋体"/>
          <w:sz w:val="24"/>
          <w:szCs w:val="24"/>
        </w:rPr>
        <w:t>mm，连续可调</w:t>
      </w:r>
      <w:r>
        <w:rPr>
          <w:rFonts w:hint="eastAsia" w:ascii="宋体" w:hAnsi="宋体" w:eastAsia="宋体"/>
          <w:sz w:val="24"/>
          <w:szCs w:val="24"/>
          <w:lang w:eastAsia="zh-CN"/>
        </w:rPr>
        <w:t>，</w:t>
      </w:r>
      <w:r>
        <w:rPr>
          <w:rFonts w:hint="eastAsia" w:ascii="宋体" w:hAnsi="宋体" w:eastAsia="宋体"/>
          <w:sz w:val="24"/>
          <w:szCs w:val="24"/>
          <w:lang w:val="en-US" w:eastAsia="zh-CN"/>
        </w:rPr>
        <w:t>步进1mm</w:t>
      </w:r>
    </w:p>
    <w:p w14:paraId="69432EA5">
      <w:pPr>
        <w:rPr>
          <w:rFonts w:hint="eastAsia" w:ascii="宋体" w:hAnsi="宋体" w:eastAsia="宋体"/>
          <w:sz w:val="24"/>
          <w:szCs w:val="24"/>
        </w:rPr>
      </w:pPr>
      <w:r>
        <w:rPr>
          <w:rFonts w:hint="eastAsia" w:ascii="宋体" w:hAnsi="宋体" w:eastAsia="宋体"/>
          <w:sz w:val="24"/>
          <w:szCs w:val="24"/>
          <w:lang w:val="en-US" w:eastAsia="zh-CN"/>
        </w:rPr>
        <w:t>10.</w:t>
      </w:r>
      <w:r>
        <w:rPr>
          <w:rFonts w:hint="eastAsia" w:ascii="宋体" w:hAnsi="宋体" w:eastAsia="宋体"/>
          <w:sz w:val="24"/>
          <w:szCs w:val="24"/>
        </w:rPr>
        <w:t>按压频率：每分钟按压110次</w:t>
      </w:r>
    </w:p>
    <w:p w14:paraId="1A1279A8">
      <w:pPr>
        <w:rPr>
          <w:rFonts w:hint="eastAsia" w:ascii="宋体" w:hAnsi="宋体" w:eastAsia="宋体"/>
          <w:sz w:val="24"/>
          <w:szCs w:val="24"/>
        </w:rPr>
      </w:pPr>
      <w:r>
        <w:rPr>
          <w:rFonts w:hint="eastAsia" w:ascii="宋体" w:hAnsi="宋体" w:eastAsia="宋体"/>
          <w:sz w:val="24"/>
          <w:szCs w:val="24"/>
          <w:lang w:val="en-US" w:eastAsia="zh-CN"/>
        </w:rPr>
        <w:t>11.</w:t>
      </w:r>
      <w:r>
        <w:rPr>
          <w:rFonts w:hint="eastAsia" w:ascii="宋体" w:hAnsi="宋体" w:eastAsia="宋体"/>
          <w:sz w:val="24"/>
          <w:szCs w:val="24"/>
        </w:rPr>
        <w:t>按压模式：15:2模式、30:2模式和连续按压模式</w:t>
      </w:r>
    </w:p>
    <w:p w14:paraId="394CB274">
      <w:pPr>
        <w:rPr>
          <w:rFonts w:hint="eastAsia" w:ascii="宋体" w:hAnsi="宋体" w:eastAsia="宋体"/>
          <w:sz w:val="24"/>
          <w:szCs w:val="24"/>
        </w:rPr>
      </w:pPr>
      <w:r>
        <w:rPr>
          <w:rFonts w:hint="eastAsia" w:ascii="宋体" w:hAnsi="宋体" w:eastAsia="宋体"/>
          <w:sz w:val="24"/>
          <w:szCs w:val="24"/>
          <w:lang w:val="en-US" w:eastAsia="zh-CN"/>
        </w:rPr>
        <w:t>12.</w:t>
      </w:r>
      <w:r>
        <w:rPr>
          <w:rFonts w:hint="eastAsia" w:ascii="宋体" w:hAnsi="宋体" w:eastAsia="宋体"/>
          <w:sz w:val="24"/>
          <w:szCs w:val="24"/>
        </w:rPr>
        <w:t>按压/释放比：1:1</w:t>
      </w:r>
    </w:p>
    <w:p w14:paraId="30C037FB">
      <w:pPr>
        <w:ind w:left="0" w:leftChars="0" w:firstLine="240" w:firstLineChars="10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13.</w:t>
      </w:r>
      <w:r>
        <w:rPr>
          <w:rFonts w:hint="eastAsia" w:ascii="宋体" w:hAnsi="宋体" w:eastAsia="宋体"/>
          <w:sz w:val="24"/>
          <w:szCs w:val="24"/>
        </w:rPr>
        <w:t>CPR质量生理监测：遵循2020年国际最新心肺复苏质量监测指南要求进行设计，监测和优化CPR质量，内置EtCO2生理参数监测范围为：0mmHg ~ 150mmHg</w:t>
      </w:r>
      <w:r>
        <w:rPr>
          <w:rFonts w:hint="eastAsia" w:ascii="宋体" w:hAnsi="宋体" w:eastAsia="宋体"/>
          <w:sz w:val="24"/>
          <w:szCs w:val="24"/>
          <w:lang w:eastAsia="zh-CN"/>
        </w:rPr>
        <w:t>，</w:t>
      </w:r>
      <w:r>
        <w:rPr>
          <w:rFonts w:hint="eastAsia" w:ascii="宋体" w:hAnsi="宋体" w:eastAsia="宋体"/>
          <w:sz w:val="24"/>
          <w:szCs w:val="24"/>
          <w:lang w:val="en-US" w:eastAsia="zh-CN"/>
        </w:rPr>
        <w:t>提供证明材料</w:t>
      </w:r>
    </w:p>
    <w:p w14:paraId="17C67BB5">
      <w:pPr>
        <w:rPr>
          <w:rFonts w:hint="eastAsia" w:ascii="宋体" w:hAnsi="宋体" w:eastAsia="宋体"/>
          <w:sz w:val="24"/>
          <w:szCs w:val="24"/>
        </w:rPr>
      </w:pPr>
      <w:r>
        <w:rPr>
          <w:rFonts w:hint="eastAsia" w:ascii="宋体" w:hAnsi="宋体" w:eastAsia="宋体"/>
          <w:sz w:val="24"/>
          <w:szCs w:val="24"/>
          <w:lang w:val="en-US" w:eastAsia="zh-CN"/>
        </w:rPr>
        <w:t>14.</w:t>
      </w:r>
      <w:r>
        <w:rPr>
          <w:rFonts w:hint="eastAsia" w:ascii="宋体" w:hAnsi="宋体" w:eastAsia="宋体"/>
          <w:sz w:val="24"/>
          <w:szCs w:val="24"/>
        </w:rPr>
        <w:t>电量报警：具有电量显示图标，当电池电量低时，可产生电池电量不足报警</w:t>
      </w:r>
    </w:p>
    <w:p w14:paraId="56D428C6">
      <w:pPr>
        <w:rPr>
          <w:rFonts w:hint="eastAsia" w:ascii="宋体" w:hAnsi="宋体" w:eastAsia="宋体"/>
          <w:sz w:val="24"/>
          <w:szCs w:val="24"/>
        </w:rPr>
      </w:pPr>
      <w:r>
        <w:rPr>
          <w:rFonts w:hint="eastAsia" w:ascii="宋体" w:hAnsi="宋体" w:eastAsia="宋体"/>
          <w:sz w:val="24"/>
          <w:szCs w:val="24"/>
          <w:lang w:val="en-US" w:eastAsia="zh-CN"/>
        </w:rPr>
        <w:t>15.</w:t>
      </w:r>
      <w:r>
        <w:rPr>
          <w:rFonts w:hint="eastAsia" w:ascii="宋体" w:hAnsi="宋体" w:eastAsia="宋体"/>
          <w:sz w:val="24"/>
          <w:szCs w:val="24"/>
        </w:rPr>
        <w:t>报警静音时间：≤120s</w:t>
      </w:r>
    </w:p>
    <w:p w14:paraId="24F2F5FE">
      <w:pPr>
        <w:rPr>
          <w:rFonts w:hint="eastAsia" w:ascii="宋体" w:hAnsi="宋体" w:eastAsia="宋体"/>
          <w:sz w:val="24"/>
          <w:szCs w:val="24"/>
        </w:rPr>
      </w:pPr>
      <w:r>
        <w:rPr>
          <w:rFonts w:hint="eastAsia" w:ascii="宋体" w:hAnsi="宋体" w:eastAsia="宋体"/>
          <w:sz w:val="24"/>
          <w:szCs w:val="24"/>
          <w:lang w:val="en-US" w:eastAsia="zh-CN"/>
        </w:rPr>
        <w:t>16.</w:t>
      </w:r>
      <w:r>
        <w:rPr>
          <w:rFonts w:hint="eastAsia" w:ascii="宋体" w:hAnsi="宋体" w:eastAsia="宋体"/>
          <w:sz w:val="24"/>
          <w:szCs w:val="24"/>
        </w:rPr>
        <w:t>快速安装，2步操作，可在10秒内完成安装，大幅提升抢救效率</w:t>
      </w:r>
    </w:p>
    <w:p w14:paraId="2AF673E1">
      <w:pPr>
        <w:rPr>
          <w:rFonts w:hint="eastAsia" w:ascii="宋体" w:hAnsi="宋体" w:eastAsia="宋体"/>
          <w:sz w:val="24"/>
          <w:szCs w:val="24"/>
        </w:rPr>
      </w:pPr>
      <w:r>
        <w:rPr>
          <w:rFonts w:hint="eastAsia" w:ascii="宋体" w:hAnsi="宋体" w:eastAsia="宋体"/>
          <w:sz w:val="24"/>
          <w:szCs w:val="24"/>
          <w:lang w:val="en-US" w:eastAsia="zh-CN"/>
        </w:rPr>
        <w:t>17.</w:t>
      </w:r>
      <w:r>
        <w:rPr>
          <w:rFonts w:hint="eastAsia" w:ascii="宋体" w:hAnsi="宋体" w:eastAsia="宋体"/>
          <w:sz w:val="24"/>
          <w:szCs w:val="24"/>
        </w:rPr>
        <w:t>具有手臂固定带和移位固定带，手臂可与按压装置固定连接，方便移动过程中使用</w:t>
      </w:r>
    </w:p>
    <w:p w14:paraId="2148D33E">
      <w:pPr>
        <w:ind w:left="0" w:leftChars="0" w:firstLine="240" w:firstLineChars="10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18.</w:t>
      </w:r>
      <w:r>
        <w:rPr>
          <w:rFonts w:hint="eastAsia" w:ascii="宋体" w:hAnsi="宋体" w:eastAsia="宋体"/>
          <w:sz w:val="24"/>
          <w:szCs w:val="24"/>
        </w:rPr>
        <w:t>CPR模式：有无线通讯和联网功能，可实现与呼吸机联动，实现30:2自动按压与自动通气功能</w:t>
      </w:r>
      <w:r>
        <w:rPr>
          <w:rFonts w:hint="eastAsia" w:ascii="宋体" w:hAnsi="宋体" w:eastAsia="宋体"/>
          <w:sz w:val="24"/>
          <w:szCs w:val="24"/>
          <w:lang w:eastAsia="zh-CN"/>
        </w:rPr>
        <w:t>，</w:t>
      </w:r>
      <w:r>
        <w:rPr>
          <w:rFonts w:hint="eastAsia" w:ascii="宋体" w:hAnsi="宋体" w:eastAsia="宋体"/>
          <w:sz w:val="24"/>
          <w:szCs w:val="24"/>
          <w:lang w:val="en-US" w:eastAsia="zh-CN"/>
        </w:rPr>
        <w:t>提供证明材料</w:t>
      </w:r>
    </w:p>
    <w:p w14:paraId="37192E3D">
      <w:pPr>
        <w:rPr>
          <w:rFonts w:hint="eastAsia" w:ascii="宋体" w:hAnsi="宋体" w:eastAsia="宋体"/>
          <w:sz w:val="24"/>
          <w:szCs w:val="24"/>
        </w:rPr>
      </w:pPr>
      <w:r>
        <w:rPr>
          <w:rFonts w:hint="eastAsia" w:ascii="宋体" w:hAnsi="宋体" w:eastAsia="宋体"/>
          <w:sz w:val="24"/>
          <w:szCs w:val="24"/>
          <w:lang w:val="en-US" w:eastAsia="zh-CN"/>
        </w:rPr>
        <w:t>19.</w:t>
      </w:r>
      <w:r>
        <w:rPr>
          <w:rFonts w:hint="eastAsia" w:ascii="宋体" w:hAnsi="宋体" w:eastAsia="宋体"/>
          <w:sz w:val="24"/>
          <w:szCs w:val="24"/>
        </w:rPr>
        <w:t>安全要求：符合国家标准GB 9706.1-2007</w:t>
      </w:r>
    </w:p>
    <w:p w14:paraId="016429FB">
      <w:pPr>
        <w:ind w:left="0" w:leftChars="0" w:firstLine="240" w:firstLineChars="10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20.</w:t>
      </w:r>
      <w:r>
        <w:rPr>
          <w:rFonts w:hint="eastAsia" w:ascii="宋体" w:hAnsi="宋体" w:eastAsia="宋体"/>
          <w:sz w:val="24"/>
          <w:szCs w:val="24"/>
        </w:rPr>
        <w:t>生物相容性：符合国家标准GB/T16886的要求</w:t>
      </w:r>
    </w:p>
    <w:p w14:paraId="506C568F">
      <w:pPr>
        <w:ind w:left="0" w:leftChars="0" w:firstLine="240" w:firstLineChars="10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21.</w:t>
      </w:r>
      <w:r>
        <w:rPr>
          <w:rFonts w:hint="eastAsia" w:ascii="宋体" w:hAnsi="宋体" w:eastAsia="宋体"/>
          <w:sz w:val="24"/>
          <w:szCs w:val="24"/>
        </w:rPr>
        <w:t>产品通过</w:t>
      </w:r>
      <w:r>
        <w:rPr>
          <w:rFonts w:hint="eastAsia" w:ascii="宋体" w:hAnsi="宋体" w:eastAsia="宋体"/>
          <w:sz w:val="24"/>
          <w:szCs w:val="24"/>
          <w:lang w:eastAsia="zh-CN"/>
        </w:rPr>
        <w:t>国际</w:t>
      </w:r>
      <w:r>
        <w:rPr>
          <w:rFonts w:hint="eastAsia" w:ascii="宋体" w:hAnsi="宋体" w:eastAsia="宋体"/>
          <w:sz w:val="24"/>
          <w:szCs w:val="24"/>
        </w:rPr>
        <w:t>CE认证</w:t>
      </w:r>
    </w:p>
    <w:p w14:paraId="45069400">
      <w:pPr>
        <w:rPr>
          <w:rFonts w:hint="eastAsia" w:ascii="宋体" w:hAnsi="宋体" w:eastAsia="宋体"/>
          <w:sz w:val="24"/>
          <w:szCs w:val="24"/>
        </w:rPr>
      </w:pPr>
      <w:r>
        <w:rPr>
          <w:rFonts w:hint="eastAsia" w:ascii="宋体" w:hAnsi="宋体" w:eastAsia="宋体"/>
          <w:sz w:val="24"/>
          <w:szCs w:val="24"/>
          <w:lang w:val="en-US" w:eastAsia="zh-CN"/>
        </w:rPr>
        <w:t>22.</w:t>
      </w:r>
      <w:r>
        <w:rPr>
          <w:rFonts w:hint="eastAsia" w:ascii="宋体" w:hAnsi="宋体" w:eastAsia="宋体"/>
          <w:sz w:val="24"/>
          <w:szCs w:val="24"/>
        </w:rPr>
        <w:t>设备兼容性：背板采用塑料纤维材质，可透X光；可配合超声、触诊、除颤使用，无需拆卸机器即可配合</w:t>
      </w:r>
    </w:p>
    <w:p w14:paraId="1A2687D8">
      <w:pPr>
        <w:rPr>
          <w:rFonts w:hint="eastAsia" w:ascii="宋体" w:hAnsi="宋体" w:eastAsia="宋体"/>
          <w:sz w:val="24"/>
          <w:szCs w:val="24"/>
        </w:rPr>
      </w:pPr>
      <w:r>
        <w:rPr>
          <w:rFonts w:hint="eastAsia" w:ascii="宋体" w:hAnsi="宋体" w:eastAsia="宋体"/>
          <w:sz w:val="24"/>
          <w:szCs w:val="24"/>
          <w:lang w:val="en-US" w:eastAsia="zh-CN"/>
        </w:rPr>
        <w:t>23.</w:t>
      </w:r>
      <w:r>
        <w:rPr>
          <w:rFonts w:hint="eastAsia" w:ascii="宋体" w:hAnsi="宋体" w:eastAsia="宋体"/>
          <w:sz w:val="24"/>
          <w:szCs w:val="24"/>
        </w:rPr>
        <w:t>配有便携式一体化背囊，利于野外或转运过程中携带使用。</w:t>
      </w:r>
    </w:p>
    <w:p w14:paraId="518C4CD6">
      <w:pPr>
        <w:ind w:left="0" w:leftChars="0" w:firstLine="240" w:firstLineChars="10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24.</w:t>
      </w:r>
      <w:r>
        <w:rPr>
          <w:rFonts w:hint="eastAsia" w:ascii="宋体" w:hAnsi="宋体" w:eastAsia="宋体"/>
          <w:sz w:val="24"/>
          <w:szCs w:val="24"/>
        </w:rPr>
        <w:t>整机重量（含电池及背板）≦9kg</w:t>
      </w:r>
    </w:p>
    <w:p w14:paraId="4CD8CA44">
      <w:pPr>
        <w:jc w:val="center"/>
        <w:rPr>
          <w:rFonts w:hint="eastAsia" w:ascii="宋体" w:hAnsi="宋体" w:eastAsia="宋体" w:cs="宋体"/>
          <w:szCs w:val="24"/>
        </w:rPr>
      </w:pPr>
      <w:r>
        <w:rPr>
          <w:rFonts w:hint="eastAsia" w:ascii="宋体" w:hAnsi="宋体" w:eastAsia="宋体" w:cs="宋体"/>
          <w:szCs w:val="24"/>
        </w:rPr>
        <w:br w:type="page"/>
      </w:r>
    </w:p>
    <w:p w14:paraId="29C2D66E">
      <w:pPr>
        <w:spacing w:line="520" w:lineRule="exact"/>
        <w:ind w:left="0" w:leftChars="0" w:firstLine="0" w:firstLineChars="0"/>
        <w:jc w:val="center"/>
        <w:textAlignment w:val="baseline"/>
        <w:rPr>
          <w:rFonts w:hint="eastAsia" w:ascii="宋体" w:hAnsi="宋体" w:eastAsia="宋体" w:cs="宋体"/>
          <w:b/>
          <w:bCs w:val="0"/>
          <w:color w:val="auto"/>
          <w:sz w:val="24"/>
          <w:szCs w:val="24"/>
        </w:rPr>
      </w:pPr>
      <w:r>
        <w:rPr>
          <w:rFonts w:hint="eastAsia" w:cs="宋体"/>
          <w:b/>
          <w:bCs w:val="0"/>
          <w:color w:val="auto"/>
          <w:sz w:val="24"/>
          <w:szCs w:val="24"/>
          <w:lang w:val="en-US" w:eastAsia="zh-CN"/>
        </w:rPr>
        <w:t>三</w:t>
      </w:r>
      <w:r>
        <w:rPr>
          <w:rFonts w:hint="eastAsia" w:ascii="宋体" w:hAnsi="宋体" w:eastAsia="宋体" w:cs="宋体"/>
          <w:b/>
          <w:bCs w:val="0"/>
          <w:color w:val="auto"/>
          <w:sz w:val="24"/>
          <w:szCs w:val="24"/>
        </w:rPr>
        <w:t>、骨科床</w:t>
      </w:r>
    </w:p>
    <w:p w14:paraId="4A76C4F1">
      <w:pPr>
        <w:ind w:left="0" w:leftChars="0" w:firstLine="0" w:firstLineChars="0"/>
        <w:rPr>
          <w:rFonts w:hint="eastAsia" w:ascii="宋体" w:hAnsi="宋体" w:eastAsia="宋体" w:cs="宋体"/>
          <w:szCs w:val="24"/>
          <w:lang w:val="en-US" w:eastAsia="zh-CN"/>
        </w:rPr>
      </w:pPr>
    </w:p>
    <w:p w14:paraId="42FAE819">
      <w:pPr>
        <w:ind w:left="0" w:leftChars="0" w:firstLine="240" w:firstLineChars="100"/>
        <w:rPr>
          <w:rFonts w:hint="eastAsia" w:ascii="宋体" w:hAnsi="宋体" w:eastAsia="宋体"/>
          <w:sz w:val="24"/>
          <w:szCs w:val="24"/>
        </w:rPr>
      </w:pPr>
      <w:r>
        <w:rPr>
          <w:rFonts w:hint="eastAsia" w:ascii="宋体" w:hAnsi="宋体" w:eastAsia="宋体"/>
          <w:sz w:val="24"/>
          <w:szCs w:val="24"/>
        </w:rPr>
        <w:t>1骨科病床应符合本标准的要求，并按规定程序所批准的图样及文件制造。</w:t>
      </w:r>
    </w:p>
    <w:p w14:paraId="0766344E">
      <w:pPr>
        <w:ind w:left="0" w:leftChars="0" w:firstLine="240" w:firstLineChars="100"/>
        <w:rPr>
          <w:rFonts w:hint="eastAsia" w:ascii="宋体" w:hAnsi="宋体" w:eastAsia="宋体"/>
          <w:sz w:val="24"/>
          <w:szCs w:val="24"/>
        </w:rPr>
      </w:pPr>
      <w:r>
        <w:rPr>
          <w:rFonts w:hint="eastAsia" w:ascii="宋体" w:hAnsi="宋体" w:eastAsia="宋体"/>
          <w:sz w:val="24"/>
          <w:szCs w:val="24"/>
        </w:rPr>
        <w:t>2外观及结构</w:t>
      </w:r>
    </w:p>
    <w:p w14:paraId="7CC686E6">
      <w:pPr>
        <w:ind w:left="0" w:leftChars="0" w:firstLine="240" w:firstLineChars="100"/>
        <w:rPr>
          <w:rFonts w:hint="eastAsia" w:ascii="宋体" w:hAnsi="宋体" w:eastAsia="宋体"/>
          <w:sz w:val="24"/>
          <w:szCs w:val="24"/>
        </w:rPr>
      </w:pPr>
      <w:r>
        <w:rPr>
          <w:rFonts w:hint="eastAsia" w:ascii="宋体" w:hAnsi="宋体" w:eastAsia="宋体"/>
          <w:sz w:val="24"/>
          <w:szCs w:val="24"/>
        </w:rPr>
        <w:t>2.1表面应平整、光滑，不得有毛刺；焊接、铆接部位应牢固，不应有漏焊、冷裂现象。</w:t>
      </w:r>
    </w:p>
    <w:p w14:paraId="4A2A1D7C">
      <w:pPr>
        <w:ind w:left="0" w:leftChars="0" w:firstLine="240" w:firstLineChars="100"/>
        <w:rPr>
          <w:rFonts w:hint="eastAsia" w:ascii="宋体" w:hAnsi="宋体" w:eastAsia="宋体"/>
          <w:sz w:val="24"/>
          <w:szCs w:val="24"/>
        </w:rPr>
      </w:pPr>
      <w:r>
        <w:rPr>
          <w:rFonts w:hint="eastAsia" w:ascii="宋体" w:hAnsi="宋体" w:eastAsia="宋体"/>
          <w:sz w:val="24"/>
          <w:szCs w:val="24"/>
        </w:rPr>
        <w:t>2.2涂层表面应光滑、色彩柔和、色泽均匀，不允许有露底、起泡、剥落、开裂、流挂现象。</w:t>
      </w:r>
    </w:p>
    <w:p w14:paraId="4368B8AE">
      <w:pPr>
        <w:ind w:left="0" w:leftChars="0" w:firstLine="240" w:firstLineChars="100"/>
        <w:rPr>
          <w:rFonts w:hint="eastAsia" w:ascii="宋体" w:hAnsi="宋体" w:eastAsia="宋体"/>
          <w:sz w:val="24"/>
          <w:szCs w:val="24"/>
        </w:rPr>
      </w:pPr>
      <w:r>
        <w:rPr>
          <w:rFonts w:hint="eastAsia" w:ascii="宋体" w:hAnsi="宋体" w:eastAsia="宋体"/>
          <w:sz w:val="24"/>
          <w:szCs w:val="24"/>
        </w:rPr>
        <w:t>2.3骨科床床的床垫应具有良好的透气性，密度强</w:t>
      </w:r>
    </w:p>
    <w:p w14:paraId="45E96F1E">
      <w:pPr>
        <w:ind w:left="0" w:leftChars="0" w:firstLine="240" w:firstLineChars="100"/>
        <w:rPr>
          <w:rFonts w:hint="eastAsia" w:ascii="宋体" w:hAnsi="宋体" w:eastAsia="宋体"/>
          <w:sz w:val="24"/>
          <w:szCs w:val="24"/>
        </w:rPr>
      </w:pPr>
      <w:r>
        <w:rPr>
          <w:rFonts w:hint="eastAsia" w:ascii="宋体" w:hAnsi="宋体" w:eastAsia="宋体"/>
          <w:sz w:val="24"/>
          <w:szCs w:val="24"/>
        </w:rPr>
        <w:t>2.4床身与床架的配合应能互换，装卸应方便，装配后应固定牢靠，不得松动。</w:t>
      </w:r>
    </w:p>
    <w:p w14:paraId="2C0F5645">
      <w:pPr>
        <w:ind w:left="0" w:leftChars="0" w:firstLine="240" w:firstLineChars="100"/>
        <w:rPr>
          <w:rFonts w:hint="eastAsia" w:ascii="宋体" w:hAnsi="宋体" w:eastAsia="宋体"/>
          <w:sz w:val="24"/>
          <w:szCs w:val="24"/>
          <w:highlight w:val="none"/>
        </w:rPr>
      </w:pPr>
      <w:r>
        <w:rPr>
          <w:rFonts w:hint="eastAsia" w:ascii="宋体" w:hAnsi="宋体" w:eastAsia="宋体"/>
          <w:sz w:val="24"/>
          <w:szCs w:val="24"/>
          <w:highlight w:val="none"/>
          <w:lang w:val="en-US" w:eastAsia="zh-CN"/>
        </w:rPr>
        <w:t xml:space="preserve">3 </w:t>
      </w:r>
      <w:r>
        <w:rPr>
          <w:rFonts w:hint="eastAsia" w:ascii="宋体" w:hAnsi="宋体" w:eastAsia="宋体"/>
          <w:sz w:val="24"/>
          <w:szCs w:val="24"/>
          <w:highlight w:val="none"/>
        </w:rPr>
        <w:t>技术参数：</w:t>
      </w:r>
    </w:p>
    <w:p w14:paraId="63464298">
      <w:pPr>
        <w:ind w:left="0" w:leftChars="0" w:firstLine="240" w:firstLineChars="100"/>
        <w:rPr>
          <w:rFonts w:hint="eastAsia" w:ascii="宋体" w:hAnsi="宋体" w:eastAsia="宋体"/>
          <w:sz w:val="24"/>
          <w:szCs w:val="24"/>
          <w:highlight w:val="none"/>
        </w:rPr>
      </w:pPr>
      <w:r>
        <w:rPr>
          <w:rFonts w:hint="eastAsia" w:ascii="宋体" w:hAnsi="宋体" w:eastAsia="宋体"/>
          <w:sz w:val="24"/>
          <w:szCs w:val="24"/>
          <w:highlight w:val="none"/>
          <w:lang w:val="en-US" w:eastAsia="zh-CN"/>
        </w:rPr>
        <w:t>3.</w:t>
      </w:r>
      <w:r>
        <w:rPr>
          <w:rFonts w:hint="eastAsia" w:ascii="宋体" w:hAnsi="宋体" w:eastAsia="宋体"/>
          <w:sz w:val="24"/>
          <w:szCs w:val="24"/>
          <w:highlight w:val="none"/>
        </w:rPr>
        <w:t>1</w:t>
      </w:r>
      <w:r>
        <w:rPr>
          <w:rFonts w:hint="eastAsia" w:ascii="宋体" w:hAnsi="宋体" w:eastAsia="宋体"/>
          <w:sz w:val="24"/>
          <w:szCs w:val="24"/>
          <w:highlight w:val="none"/>
          <w:lang w:val="en-US" w:eastAsia="zh-CN"/>
        </w:rPr>
        <w:t xml:space="preserve"> </w:t>
      </w:r>
      <w:r>
        <w:rPr>
          <w:rFonts w:hint="eastAsia" w:ascii="宋体" w:hAnsi="宋体" w:eastAsia="宋体"/>
          <w:sz w:val="24"/>
          <w:szCs w:val="24"/>
          <w:highlight w:val="none"/>
        </w:rPr>
        <w:t>2050±50*900*50cm，背部可升降角度：0-80°±5，</w:t>
      </w:r>
    </w:p>
    <w:p w14:paraId="790DAD73">
      <w:pPr>
        <w:ind w:left="0" w:leftChars="0" w:firstLine="240" w:firstLineChars="100"/>
        <w:rPr>
          <w:rFonts w:hint="eastAsia" w:ascii="宋体" w:hAnsi="宋体" w:eastAsia="宋体"/>
          <w:sz w:val="24"/>
          <w:szCs w:val="24"/>
          <w:highlight w:val="none"/>
        </w:rPr>
      </w:pPr>
      <w:r>
        <w:rPr>
          <w:rFonts w:hint="eastAsia" w:ascii="宋体" w:hAnsi="宋体" w:eastAsia="宋体"/>
          <w:sz w:val="24"/>
          <w:szCs w:val="24"/>
          <w:highlight w:val="none"/>
          <w:lang w:val="en-US" w:eastAsia="zh-CN"/>
        </w:rPr>
        <w:t>3.</w:t>
      </w:r>
      <w:r>
        <w:rPr>
          <w:rFonts w:hint="eastAsia" w:ascii="宋体" w:hAnsi="宋体" w:eastAsia="宋体"/>
          <w:sz w:val="24"/>
          <w:szCs w:val="24"/>
          <w:highlight w:val="none"/>
        </w:rPr>
        <w:t>2</w:t>
      </w:r>
      <w:r>
        <w:rPr>
          <w:rFonts w:hint="eastAsia" w:ascii="宋体" w:hAnsi="宋体" w:eastAsia="宋体"/>
          <w:sz w:val="24"/>
          <w:szCs w:val="24"/>
          <w:highlight w:val="none"/>
          <w:lang w:val="en-US" w:eastAsia="zh-CN"/>
        </w:rPr>
        <w:t xml:space="preserve"> </w:t>
      </w:r>
      <w:r>
        <w:rPr>
          <w:rFonts w:hint="eastAsia" w:ascii="宋体" w:hAnsi="宋体" w:eastAsia="宋体"/>
          <w:sz w:val="24"/>
          <w:szCs w:val="24"/>
          <w:highlight w:val="none"/>
        </w:rPr>
        <w:t>脚轮：全封闭自润滑轴承，不需加油护理，静音耐磨；四角刹车功能。</w:t>
      </w:r>
    </w:p>
    <w:p w14:paraId="4A59F5EB">
      <w:pPr>
        <w:ind w:left="0" w:leftChars="0" w:firstLine="240" w:firstLineChars="100"/>
        <w:rPr>
          <w:rFonts w:hint="eastAsia" w:ascii="宋体" w:hAnsi="宋体" w:eastAsia="宋体"/>
          <w:sz w:val="24"/>
          <w:szCs w:val="24"/>
          <w:highlight w:val="none"/>
        </w:rPr>
      </w:pPr>
      <w:r>
        <w:rPr>
          <w:rFonts w:hint="eastAsia" w:ascii="宋体" w:hAnsi="宋体" w:eastAsia="宋体"/>
          <w:sz w:val="24"/>
          <w:szCs w:val="24"/>
          <w:highlight w:val="none"/>
        </w:rPr>
        <w:t>3</w:t>
      </w:r>
      <w:r>
        <w:rPr>
          <w:rFonts w:hint="eastAsia" w:ascii="宋体" w:hAnsi="宋体" w:eastAsia="宋体"/>
          <w:sz w:val="24"/>
          <w:szCs w:val="24"/>
          <w:highlight w:val="none"/>
          <w:lang w:val="en-US" w:eastAsia="zh-CN"/>
        </w:rPr>
        <w:t xml:space="preserve">.3 </w:t>
      </w:r>
      <w:r>
        <w:rPr>
          <w:rFonts w:hint="eastAsia" w:ascii="宋体" w:hAnsi="宋体" w:eastAsia="宋体"/>
          <w:sz w:val="24"/>
          <w:szCs w:val="24"/>
          <w:highlight w:val="none"/>
        </w:rPr>
        <w:t>ABS 摇把手内置金属器件，不易折断。配置护栏。</w:t>
      </w:r>
    </w:p>
    <w:p w14:paraId="05626D25">
      <w:pPr>
        <w:rPr>
          <w:rFonts w:hint="eastAsia" w:ascii="宋体" w:hAnsi="宋体" w:eastAsia="宋体" w:cs="宋体"/>
          <w:b w:val="0"/>
          <w:bCs/>
          <w:color w:val="auto"/>
          <w:sz w:val="24"/>
          <w:szCs w:val="24"/>
          <w:lang w:val="en-US" w:eastAsia="zh-CN"/>
        </w:rPr>
      </w:pPr>
    </w:p>
    <w:p w14:paraId="25D1F745">
      <w:pPr>
        <w:spacing w:line="520" w:lineRule="exact"/>
        <w:ind w:left="0" w:leftChars="0" w:firstLine="0" w:firstLineChars="0"/>
        <w:jc w:val="center"/>
        <w:textAlignment w:val="baseline"/>
        <w:rPr>
          <w:rFonts w:hint="eastAsia" w:ascii="宋体" w:hAnsi="宋体" w:eastAsia="宋体" w:cs="宋体"/>
          <w:b/>
          <w:bCs w:val="0"/>
          <w:color w:val="auto"/>
          <w:sz w:val="24"/>
          <w:szCs w:val="24"/>
        </w:rPr>
      </w:pPr>
      <w:r>
        <w:rPr>
          <w:rFonts w:hint="eastAsia" w:ascii="宋体" w:hAnsi="宋体" w:eastAsia="宋体" w:cs="宋体"/>
          <w:b w:val="0"/>
          <w:bCs/>
          <w:color w:val="auto"/>
          <w:sz w:val="24"/>
          <w:szCs w:val="24"/>
          <w:lang w:val="en-US" w:eastAsia="zh-CN"/>
        </w:rPr>
        <w:br w:type="page"/>
      </w:r>
      <w:r>
        <w:rPr>
          <w:rFonts w:hint="eastAsia" w:cs="宋体"/>
          <w:b/>
          <w:bCs w:val="0"/>
          <w:color w:val="auto"/>
          <w:sz w:val="24"/>
          <w:szCs w:val="24"/>
          <w:lang w:val="en-US" w:eastAsia="zh-CN"/>
        </w:rPr>
        <w:t>四</w:t>
      </w:r>
      <w:r>
        <w:rPr>
          <w:rFonts w:hint="eastAsia" w:ascii="宋体" w:hAnsi="宋体" w:eastAsia="宋体" w:cs="宋体"/>
          <w:b/>
          <w:bCs w:val="0"/>
          <w:color w:val="auto"/>
          <w:sz w:val="24"/>
          <w:szCs w:val="24"/>
        </w:rPr>
        <w:t>、上肢关节功能恢复器</w:t>
      </w:r>
    </w:p>
    <w:p w14:paraId="1E5CC695">
      <w:pPr>
        <w:rPr>
          <w:rFonts w:hint="eastAsia" w:ascii="宋体" w:hAnsi="宋体" w:eastAsia="宋体"/>
          <w:sz w:val="24"/>
          <w:szCs w:val="24"/>
        </w:rPr>
      </w:pPr>
      <w:r>
        <w:rPr>
          <w:rFonts w:hint="eastAsia" w:ascii="宋体" w:hAnsi="宋体" w:eastAsia="宋体"/>
          <w:sz w:val="24"/>
          <w:szCs w:val="24"/>
        </w:rPr>
        <w:t>采用微电脑数码控制设计，LCD液晶显示，实时显示运行情况，微电机驱动肩或肘关节活动支架，带动患者患者上肢（肩、肘、腕）进行康复训练。</w:t>
      </w:r>
    </w:p>
    <w:p w14:paraId="513324BE">
      <w:pPr>
        <w:rPr>
          <w:rFonts w:hint="eastAsia" w:ascii="宋体" w:hAnsi="宋体" w:eastAsia="宋体"/>
          <w:sz w:val="24"/>
          <w:szCs w:val="24"/>
        </w:rPr>
      </w:pPr>
      <w:r>
        <w:rPr>
          <w:rFonts w:hint="eastAsia" w:ascii="宋体" w:hAnsi="宋体" w:eastAsia="宋体"/>
          <w:sz w:val="24"/>
          <w:szCs w:val="24"/>
        </w:rPr>
        <w:t>1、电源：交流220V ±22V、50Hz±1Hz</w:t>
      </w:r>
    </w:p>
    <w:p w14:paraId="234AF292">
      <w:pPr>
        <w:rPr>
          <w:rFonts w:hint="eastAsia" w:ascii="宋体" w:hAnsi="宋体" w:eastAsia="宋体"/>
          <w:sz w:val="24"/>
          <w:szCs w:val="24"/>
        </w:rPr>
      </w:pPr>
      <w:r>
        <w:rPr>
          <w:rFonts w:hint="eastAsia" w:ascii="宋体" w:hAnsi="宋体" w:eastAsia="宋体"/>
          <w:sz w:val="24"/>
          <w:szCs w:val="24"/>
        </w:rPr>
        <w:t>2、额定输入功率：70VA</w:t>
      </w:r>
    </w:p>
    <w:p w14:paraId="3236F881">
      <w:pPr>
        <w:rPr>
          <w:rFonts w:hint="eastAsia" w:ascii="宋体" w:hAnsi="宋体" w:eastAsia="宋体"/>
          <w:sz w:val="24"/>
          <w:szCs w:val="24"/>
        </w:rPr>
      </w:pPr>
      <w:r>
        <w:rPr>
          <w:rFonts w:hint="eastAsia" w:ascii="宋体" w:hAnsi="宋体" w:eastAsia="宋体"/>
          <w:sz w:val="24"/>
          <w:szCs w:val="24"/>
        </w:rPr>
        <w:t>3、活动仪设有线控开关，安全可靠</w:t>
      </w:r>
    </w:p>
    <w:p w14:paraId="0137E8EE">
      <w:pPr>
        <w:rPr>
          <w:rFonts w:hint="eastAsia" w:ascii="宋体" w:hAnsi="宋体" w:eastAsia="宋体"/>
          <w:sz w:val="24"/>
          <w:szCs w:val="24"/>
        </w:rPr>
      </w:pPr>
      <w:r>
        <w:rPr>
          <w:rFonts w:hint="eastAsia" w:ascii="宋体" w:hAnsi="宋体" w:eastAsia="宋体"/>
          <w:sz w:val="24"/>
          <w:szCs w:val="24"/>
        </w:rPr>
        <w:t>4、上肢支架可调整</w:t>
      </w:r>
    </w:p>
    <w:p w14:paraId="7B7D7111">
      <w:pPr>
        <w:rPr>
          <w:rFonts w:hint="eastAsia" w:ascii="宋体" w:hAnsi="宋体" w:eastAsia="宋体"/>
          <w:sz w:val="24"/>
          <w:szCs w:val="24"/>
        </w:rPr>
      </w:pPr>
      <w:r>
        <w:rPr>
          <w:rFonts w:hint="eastAsia" w:ascii="宋体" w:hAnsi="宋体" w:eastAsia="宋体"/>
          <w:sz w:val="24"/>
          <w:szCs w:val="24"/>
        </w:rPr>
        <w:t>5、康复器关节活动角度调节范围：0°～125°</w:t>
      </w:r>
    </w:p>
    <w:p w14:paraId="1B1C63BB">
      <w:pPr>
        <w:rPr>
          <w:rFonts w:hint="eastAsia" w:ascii="宋体" w:hAnsi="宋体" w:eastAsia="宋体"/>
          <w:sz w:val="24"/>
          <w:szCs w:val="24"/>
        </w:rPr>
      </w:pPr>
      <w:r>
        <w:rPr>
          <w:rFonts w:hint="eastAsia" w:ascii="宋体" w:hAnsi="宋体" w:eastAsia="宋体"/>
          <w:sz w:val="24"/>
          <w:szCs w:val="24"/>
        </w:rPr>
        <w:t>6、康复器角速度可调整</w:t>
      </w:r>
    </w:p>
    <w:p w14:paraId="1F7F048A">
      <w:pPr>
        <w:rPr>
          <w:rFonts w:hint="eastAsia" w:ascii="宋体" w:hAnsi="宋体" w:eastAsia="宋体"/>
          <w:sz w:val="24"/>
          <w:szCs w:val="24"/>
        </w:rPr>
      </w:pPr>
      <w:r>
        <w:rPr>
          <w:rFonts w:hint="eastAsia" w:ascii="宋体" w:hAnsi="宋体" w:eastAsia="宋体"/>
          <w:sz w:val="24"/>
          <w:szCs w:val="24"/>
        </w:rPr>
        <w:t>7、康复器运动时间可调整</w:t>
      </w:r>
    </w:p>
    <w:p w14:paraId="1D907F64">
      <w:pPr>
        <w:spacing w:line="520" w:lineRule="exact"/>
        <w:ind w:left="0" w:leftChars="0" w:firstLine="0" w:firstLineChars="0"/>
        <w:jc w:val="center"/>
        <w:textAlignment w:val="baseline"/>
        <w:rPr>
          <w:rFonts w:hint="eastAsia" w:ascii="宋体" w:hAnsi="宋体" w:eastAsia="宋体" w:cs="宋体"/>
          <w:b/>
          <w:bCs w:val="0"/>
          <w:color w:val="auto"/>
          <w:sz w:val="24"/>
          <w:szCs w:val="24"/>
        </w:rPr>
      </w:pPr>
    </w:p>
    <w:p w14:paraId="7DD27C6C">
      <w:pPr>
        <w:spacing w:line="520" w:lineRule="exact"/>
        <w:ind w:left="0" w:leftChars="0" w:firstLine="0" w:firstLineChars="0"/>
        <w:jc w:val="center"/>
        <w:textAlignment w:val="baseline"/>
        <w:rPr>
          <w:rFonts w:hint="default"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五、下肢关节功能恢复器</w:t>
      </w:r>
    </w:p>
    <w:p w14:paraId="0C3D1F19">
      <w:pPr>
        <w:rPr>
          <w:rFonts w:hint="eastAsia" w:ascii="宋体" w:hAnsi="宋体" w:eastAsia="宋体" w:cs="宋体"/>
          <w:b w:val="0"/>
          <w:bCs/>
          <w:color w:val="auto"/>
          <w:sz w:val="24"/>
          <w:szCs w:val="24"/>
          <w:lang w:val="en-US" w:eastAsia="zh-CN"/>
        </w:rPr>
      </w:pPr>
    </w:p>
    <w:p w14:paraId="618441ED">
      <w:pPr>
        <w:rPr>
          <w:rFonts w:hint="eastAsia" w:ascii="宋体" w:hAnsi="宋体" w:eastAsia="宋体" w:cs="宋体"/>
          <w:b w:val="0"/>
          <w:bCs/>
          <w:color w:val="auto"/>
          <w:sz w:val="24"/>
          <w:szCs w:val="24"/>
          <w:lang w:val="en-US" w:eastAsia="zh-CN"/>
        </w:rPr>
      </w:pPr>
    </w:p>
    <w:p w14:paraId="3E5B4568">
      <w:pPr>
        <w:ind w:left="0" w:leftChars="0"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采用微电脑数码控制设计，LCD液晶显示，实时显示运行情况，微电机驱动肩或肘关节活动支架，带动患者患者下肢（髋、膝、踝）进行康复训练。</w:t>
      </w:r>
    </w:p>
    <w:p w14:paraId="0E9A0D1D">
      <w:pP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1、电源：交流220V ±22V、50Hz±1Hz</w:t>
      </w:r>
    </w:p>
    <w:p w14:paraId="07E32629">
      <w:pP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 额定输入功率：70VA</w:t>
      </w:r>
    </w:p>
    <w:p w14:paraId="6B617F65">
      <w:pP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3、活动仪设有线控开关，安全可靠</w:t>
      </w:r>
    </w:p>
    <w:p w14:paraId="1537F2C5">
      <w:pP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 下肢支架长度可调整</w:t>
      </w:r>
    </w:p>
    <w:p w14:paraId="75AD0EE8">
      <w:pP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5、康复器关节活动角度调节范围：0°～130°</w:t>
      </w:r>
    </w:p>
    <w:p w14:paraId="33F28BCB">
      <w:pP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6、康复器角速度可调整</w:t>
      </w:r>
    </w:p>
    <w:p w14:paraId="1AD6F40F">
      <w:pP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7、康复器运动时间可调整</w:t>
      </w:r>
    </w:p>
    <w:p w14:paraId="746CFFC0">
      <w:pPr>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br w:type="page"/>
      </w:r>
      <w:r>
        <w:rPr>
          <w:rFonts w:hint="eastAsia" w:ascii="宋体" w:hAnsi="宋体" w:eastAsia="宋体" w:cs="宋体"/>
          <w:b/>
          <w:bCs w:val="0"/>
          <w:color w:val="auto"/>
          <w:sz w:val="24"/>
          <w:szCs w:val="24"/>
          <w:lang w:val="en-US" w:eastAsia="zh-CN"/>
        </w:rPr>
        <w:t>六、鼓膜切开置管包</w:t>
      </w:r>
    </w:p>
    <w:tbl>
      <w:tblPr>
        <w:tblStyle w:val="8"/>
        <w:tblW w:w="101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0"/>
        <w:gridCol w:w="2461"/>
        <w:gridCol w:w="4455"/>
        <w:gridCol w:w="2002"/>
      </w:tblGrid>
      <w:tr w14:paraId="1EEB3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A4F8">
            <w:pPr>
              <w:ind w:left="0" w:leftChars="0" w:firstLine="480" w:firstLineChars="20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序号</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7A3CD">
            <w:pPr>
              <w:ind w:left="0" w:leftChars="0" w:firstLine="480" w:firstLineChars="20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名称</w:t>
            </w:r>
          </w:p>
        </w:tc>
        <w:tc>
          <w:tcPr>
            <w:tcW w:w="4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E6F3F">
            <w:pPr>
              <w:ind w:left="0" w:leftChars="0" w:firstLine="480" w:firstLineChars="20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型号</w:t>
            </w:r>
          </w:p>
        </w:tc>
        <w:tc>
          <w:tcPr>
            <w:tcW w:w="2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0452">
            <w:pPr>
              <w:ind w:left="0" w:leftChars="0" w:firstLine="480" w:firstLineChars="20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数量</w:t>
            </w:r>
          </w:p>
        </w:tc>
      </w:tr>
      <w:tr w14:paraId="22BCE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F623E">
            <w:pPr>
              <w:ind w:left="0" w:leftChars="0" w:firstLine="480" w:firstLineChars="20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tc>
        <w:tc>
          <w:tcPr>
            <w:tcW w:w="24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929F5">
            <w:pPr>
              <w:ind w:left="0" w:leftChars="0" w:firstLine="480" w:firstLineChars="20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耳鼓膜刀</w:t>
            </w:r>
          </w:p>
        </w:tc>
        <w:tc>
          <w:tcPr>
            <w:tcW w:w="44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BAE50">
            <w:pPr>
              <w:ind w:left="0" w:leftChars="0" w:firstLine="480" w:firstLineChars="20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三角刃</w:t>
            </w:r>
          </w:p>
        </w:tc>
        <w:tc>
          <w:tcPr>
            <w:tcW w:w="2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CED47">
            <w:pPr>
              <w:ind w:left="0" w:leftChars="0" w:firstLine="480" w:firstLineChars="20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p>
        </w:tc>
      </w:tr>
      <w:tr w14:paraId="4A276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E988E">
            <w:pPr>
              <w:ind w:left="0" w:leftChars="0" w:firstLine="480" w:firstLineChars="20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p>
        </w:tc>
        <w:tc>
          <w:tcPr>
            <w:tcW w:w="24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84908">
            <w:pPr>
              <w:ind w:left="0" w:leftChars="0" w:firstLine="480" w:firstLineChars="20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中耳息肉钳</w:t>
            </w:r>
          </w:p>
        </w:tc>
        <w:tc>
          <w:tcPr>
            <w:tcW w:w="44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77151">
            <w:pPr>
              <w:ind w:left="0" w:leftChars="0" w:firstLine="480" w:firstLineChars="20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麦粒头3.0mm</w:t>
            </w:r>
          </w:p>
        </w:tc>
        <w:tc>
          <w:tcPr>
            <w:tcW w:w="2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13176">
            <w:pPr>
              <w:ind w:left="0" w:leftChars="0" w:firstLine="480" w:firstLineChars="20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p>
        </w:tc>
      </w:tr>
      <w:tr w14:paraId="7CBC1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AC4C8">
            <w:pPr>
              <w:ind w:left="0" w:leftChars="0" w:firstLine="480" w:firstLineChars="20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p>
        </w:tc>
        <w:tc>
          <w:tcPr>
            <w:tcW w:w="24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C2D35">
            <w:pPr>
              <w:ind w:left="0" w:leftChars="0" w:firstLine="480" w:firstLineChars="20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中耳息肉钳</w:t>
            </w:r>
          </w:p>
        </w:tc>
        <w:tc>
          <w:tcPr>
            <w:tcW w:w="44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FB998">
            <w:pPr>
              <w:ind w:left="0" w:leftChars="0" w:firstLine="480" w:firstLineChars="20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杯形头0°，1.5mm</w:t>
            </w:r>
          </w:p>
        </w:tc>
        <w:tc>
          <w:tcPr>
            <w:tcW w:w="2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71DDC">
            <w:pPr>
              <w:ind w:left="0" w:leftChars="0" w:firstLine="480" w:firstLineChars="20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p>
        </w:tc>
      </w:tr>
      <w:tr w14:paraId="3DCE8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05413">
            <w:pPr>
              <w:ind w:left="0" w:leftChars="0" w:firstLine="480" w:firstLineChars="20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w:t>
            </w:r>
          </w:p>
        </w:tc>
        <w:tc>
          <w:tcPr>
            <w:tcW w:w="24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DAECC">
            <w:pPr>
              <w:ind w:left="0" w:leftChars="0" w:firstLine="480" w:firstLineChars="20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耳科吸引管</w:t>
            </w:r>
          </w:p>
        </w:tc>
        <w:tc>
          <w:tcPr>
            <w:tcW w:w="44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BE1E9">
            <w:pPr>
              <w:ind w:left="0" w:leftChars="0" w:firstLine="480" w:firstLineChars="20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1.2*85mm（负压片）</w:t>
            </w:r>
          </w:p>
        </w:tc>
        <w:tc>
          <w:tcPr>
            <w:tcW w:w="2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C2FC4">
            <w:pPr>
              <w:ind w:left="0" w:leftChars="0" w:firstLine="480" w:firstLineChars="20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p>
        </w:tc>
      </w:tr>
      <w:tr w14:paraId="5068E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82346">
            <w:pPr>
              <w:ind w:left="0" w:leftChars="0" w:firstLine="480" w:firstLineChars="20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p>
        </w:tc>
        <w:tc>
          <w:tcPr>
            <w:tcW w:w="24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51444">
            <w:pPr>
              <w:ind w:left="0" w:leftChars="0" w:firstLine="480" w:firstLineChars="20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耳科吸引管</w:t>
            </w:r>
          </w:p>
        </w:tc>
        <w:tc>
          <w:tcPr>
            <w:tcW w:w="44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D35C1">
            <w:pPr>
              <w:ind w:left="0" w:leftChars="0" w:firstLine="480" w:firstLineChars="20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1.5*85mm（负压片）</w:t>
            </w:r>
          </w:p>
        </w:tc>
        <w:tc>
          <w:tcPr>
            <w:tcW w:w="2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D711E">
            <w:pPr>
              <w:ind w:left="0" w:leftChars="0" w:firstLine="480" w:firstLineChars="20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p>
        </w:tc>
      </w:tr>
      <w:tr w14:paraId="6DFBD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878B1">
            <w:pPr>
              <w:ind w:left="0" w:leftChars="0" w:firstLine="480" w:firstLineChars="20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w:t>
            </w:r>
          </w:p>
        </w:tc>
        <w:tc>
          <w:tcPr>
            <w:tcW w:w="24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B453C">
            <w:pPr>
              <w:ind w:left="0" w:leftChars="0" w:firstLine="480" w:firstLineChars="20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显微耳钩</w:t>
            </w:r>
          </w:p>
        </w:tc>
        <w:tc>
          <w:tcPr>
            <w:tcW w:w="44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9B44E">
            <w:pPr>
              <w:ind w:left="0" w:leftChars="0" w:firstLine="480" w:firstLineChars="20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90°  钩长1.0mm</w:t>
            </w:r>
          </w:p>
        </w:tc>
        <w:tc>
          <w:tcPr>
            <w:tcW w:w="20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C7D66">
            <w:pPr>
              <w:ind w:left="0" w:leftChars="0" w:firstLine="480" w:firstLineChars="20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p>
        </w:tc>
      </w:tr>
    </w:tbl>
    <w:p w14:paraId="1D13CFED">
      <w:pPr>
        <w:rPr>
          <w:rFonts w:hint="eastAsia" w:ascii="宋体" w:hAnsi="宋体" w:eastAsia="宋体" w:cs="宋体"/>
          <w:szCs w:val="24"/>
        </w:rPr>
      </w:pPr>
    </w:p>
    <w:p w14:paraId="461251B4">
      <w:pPr>
        <w:jc w:val="center"/>
        <w:rPr>
          <w:rFonts w:hint="eastAsia" w:cs="宋体"/>
          <w:b/>
          <w:bCs/>
          <w:szCs w:val="24"/>
          <w:lang w:val="en-US" w:eastAsia="zh-CN"/>
        </w:rPr>
      </w:pPr>
    </w:p>
    <w:p w14:paraId="50D1AAA7">
      <w:pPr>
        <w:jc w:val="center"/>
        <w:rPr>
          <w:rFonts w:hint="eastAsia" w:ascii="宋体" w:hAnsi="宋体" w:eastAsia="宋体" w:cs="宋体"/>
          <w:b/>
          <w:bCs/>
          <w:szCs w:val="24"/>
          <w:lang w:val="en-US" w:eastAsia="zh-CN"/>
        </w:rPr>
      </w:pPr>
      <w:r>
        <w:rPr>
          <w:rFonts w:hint="eastAsia" w:cs="宋体"/>
          <w:b/>
          <w:bCs/>
          <w:szCs w:val="24"/>
          <w:lang w:val="en-US" w:eastAsia="zh-CN"/>
        </w:rPr>
        <w:t>七、腹腔牵开器（3叶）</w:t>
      </w:r>
    </w:p>
    <w:p w14:paraId="14A3A548">
      <w:pPr>
        <w:rPr>
          <w:rFonts w:hint="eastAsia" w:ascii="宋体" w:hAnsi="宋体" w:eastAsia="宋体" w:cs="宋体"/>
          <w:strike w:val="0"/>
          <w:dstrike w:val="0"/>
          <w:szCs w:val="24"/>
          <w:highlight w:val="none"/>
          <w:u w:val="none"/>
        </w:rPr>
      </w:pPr>
    </w:p>
    <w:p w14:paraId="35F2EAFD">
      <w:pPr>
        <w:rPr>
          <w:rFonts w:hint="eastAsia" w:ascii="宋体" w:hAnsi="宋体" w:eastAsia="宋体" w:cs="宋体"/>
          <w:b w:val="0"/>
          <w:bCs/>
          <w:strike w:val="0"/>
          <w:dstrike w:val="0"/>
          <w:color w:val="auto"/>
          <w:sz w:val="24"/>
          <w:szCs w:val="24"/>
          <w:highlight w:val="none"/>
          <w:u w:val="none"/>
          <w:lang w:val="en-US" w:eastAsia="zh-CN"/>
        </w:rPr>
      </w:pPr>
      <w:r>
        <w:rPr>
          <w:rFonts w:hint="eastAsia" w:ascii="宋体" w:hAnsi="宋体" w:eastAsia="宋体" w:cs="宋体"/>
          <w:b w:val="0"/>
          <w:bCs/>
          <w:strike w:val="0"/>
          <w:dstrike w:val="0"/>
          <w:color w:val="auto"/>
          <w:sz w:val="24"/>
          <w:szCs w:val="24"/>
          <w:highlight w:val="none"/>
          <w:u w:val="none"/>
          <w:lang w:val="en-US" w:eastAsia="zh-CN"/>
        </w:rPr>
        <w:t>1、 通常由不锈钢制成，如2Cr13Mo或GB/T1220中规定的20Cr13材料，具有良好的耐腐蚀性和机械性能。</w:t>
      </w:r>
    </w:p>
    <w:p w14:paraId="2A6E0029">
      <w:pPr>
        <w:rPr>
          <w:rFonts w:hint="eastAsia" w:ascii="宋体" w:hAnsi="宋体" w:eastAsia="宋体" w:cs="宋体"/>
          <w:b w:val="0"/>
          <w:bCs/>
          <w:strike w:val="0"/>
          <w:dstrike w:val="0"/>
          <w:color w:val="auto"/>
          <w:sz w:val="24"/>
          <w:szCs w:val="24"/>
          <w:highlight w:val="none"/>
          <w:u w:val="none"/>
          <w:lang w:val="en-US" w:eastAsia="zh-CN"/>
        </w:rPr>
      </w:pPr>
      <w:r>
        <w:rPr>
          <w:rFonts w:hint="eastAsia" w:ascii="宋体" w:hAnsi="宋体" w:eastAsia="宋体" w:cs="宋体"/>
          <w:b w:val="0"/>
          <w:bCs/>
          <w:strike w:val="0"/>
          <w:dstrike w:val="0"/>
          <w:color w:val="auto"/>
          <w:sz w:val="24"/>
          <w:szCs w:val="24"/>
          <w:highlight w:val="none"/>
          <w:u w:val="none"/>
          <w:lang w:val="en-US" w:eastAsia="zh-CN"/>
        </w:rPr>
        <w:t>2、表面处理：拉钩表面可能经过镀铬处理，以增强耐腐蚀性和美观性。</w:t>
      </w:r>
    </w:p>
    <w:p w14:paraId="0274CE13">
      <w:pPr>
        <w:rPr>
          <w:rFonts w:hint="eastAsia" w:ascii="宋体" w:hAnsi="宋体" w:eastAsia="宋体" w:cs="宋体"/>
          <w:b w:val="0"/>
          <w:bCs/>
          <w:strike w:val="0"/>
          <w:dstrike w:val="0"/>
          <w:color w:val="auto"/>
          <w:sz w:val="24"/>
          <w:szCs w:val="24"/>
          <w:highlight w:val="none"/>
          <w:u w:val="none"/>
          <w:lang w:val="en-US" w:eastAsia="zh-CN"/>
        </w:rPr>
      </w:pPr>
      <w:r>
        <w:rPr>
          <w:rFonts w:hint="eastAsia" w:ascii="宋体" w:hAnsi="宋体" w:eastAsia="宋体" w:cs="宋体"/>
          <w:b w:val="0"/>
          <w:bCs/>
          <w:strike w:val="0"/>
          <w:dstrike w:val="0"/>
          <w:color w:val="auto"/>
          <w:sz w:val="24"/>
          <w:szCs w:val="24"/>
          <w:highlight w:val="none"/>
          <w:u w:val="none"/>
          <w:lang w:val="en-US" w:eastAsia="zh-CN"/>
        </w:rPr>
        <w:t>3、规格尺寸：至少26.5cm。</w:t>
      </w:r>
    </w:p>
    <w:p w14:paraId="59E0A91A">
      <w:pPr>
        <w:rPr>
          <w:rFonts w:hint="eastAsia" w:ascii="宋体" w:hAnsi="宋体" w:eastAsia="宋体" w:cs="宋体"/>
          <w:b w:val="0"/>
          <w:bCs/>
          <w:strike w:val="0"/>
          <w:dstrike w:val="0"/>
          <w:color w:val="auto"/>
          <w:sz w:val="24"/>
          <w:szCs w:val="24"/>
          <w:highlight w:val="none"/>
          <w:u w:val="none"/>
          <w:lang w:val="en-US" w:eastAsia="zh-CN"/>
        </w:rPr>
      </w:pPr>
      <w:r>
        <w:rPr>
          <w:rFonts w:hint="eastAsia" w:ascii="宋体" w:hAnsi="宋体" w:eastAsia="宋体" w:cs="宋体"/>
          <w:b w:val="0"/>
          <w:bCs/>
          <w:strike w:val="0"/>
          <w:dstrike w:val="0"/>
          <w:color w:val="auto"/>
          <w:sz w:val="24"/>
          <w:szCs w:val="24"/>
          <w:highlight w:val="none"/>
          <w:u w:val="none"/>
          <w:lang w:val="en-US" w:eastAsia="zh-CN"/>
        </w:rPr>
        <w:t>4、结构特性：三叶钳的唇头齿、锁止牙、蛋形指圈应符合相关行业标准，如YY/T0173.4的规定。</w:t>
      </w:r>
    </w:p>
    <w:p w14:paraId="54661974">
      <w:pPr>
        <w:rPr>
          <w:rFonts w:hint="eastAsia" w:ascii="宋体" w:hAnsi="宋体" w:eastAsia="宋体" w:cs="宋体"/>
          <w:b w:val="0"/>
          <w:bCs/>
          <w:strike w:val="0"/>
          <w:dstrike w:val="0"/>
          <w:color w:val="auto"/>
          <w:sz w:val="24"/>
          <w:szCs w:val="24"/>
          <w:highlight w:val="none"/>
          <w:u w:val="none"/>
          <w:lang w:val="en-US" w:eastAsia="zh-CN"/>
        </w:rPr>
      </w:pPr>
      <w:r>
        <w:rPr>
          <w:rFonts w:hint="eastAsia" w:ascii="宋体" w:hAnsi="宋体" w:eastAsia="宋体" w:cs="宋体"/>
          <w:b w:val="0"/>
          <w:bCs/>
          <w:strike w:val="0"/>
          <w:dstrike w:val="0"/>
          <w:color w:val="auto"/>
          <w:sz w:val="24"/>
          <w:szCs w:val="24"/>
          <w:highlight w:val="none"/>
          <w:u w:val="none"/>
          <w:lang w:val="en-US" w:eastAsia="zh-CN"/>
        </w:rPr>
        <w:t>锁止牙全部锁合时，唇头齿应吻合、无偏歪现象。拉钩应具有良好的弹性和牢固性，试验后不应产生变形、断裂现象。拉钩外表可制成有光亮或无光亮，其表面粗糙度参数Ra之数值应不大于：有光亮0.4μm，无光亮0.8μm。</w:t>
      </w:r>
    </w:p>
    <w:p w14:paraId="76991BE0">
      <w:pPr>
        <w:rPr>
          <w:rFonts w:hint="eastAsia" w:ascii="宋体" w:hAnsi="宋体" w:eastAsia="宋体" w:cs="宋体"/>
          <w:b w:val="0"/>
          <w:bCs/>
          <w:color w:val="auto"/>
          <w:sz w:val="24"/>
          <w:szCs w:val="24"/>
          <w:lang w:val="en-US" w:eastAsia="zh-CN"/>
        </w:rPr>
      </w:pPr>
      <w:r>
        <w:rPr>
          <w:rFonts w:hint="eastAsia" w:ascii="宋体" w:hAnsi="宋体" w:eastAsia="宋体" w:cs="宋体"/>
          <w:b w:val="0"/>
          <w:bCs/>
          <w:strike w:val="0"/>
          <w:dstrike w:val="0"/>
          <w:color w:val="auto"/>
          <w:sz w:val="24"/>
          <w:szCs w:val="24"/>
          <w:highlight w:val="none"/>
          <w:u w:val="none"/>
          <w:lang w:val="en-US" w:eastAsia="zh-CN"/>
        </w:rPr>
        <w:t>5、性能要求：拉钩应对称，外表应无锋棱、毛刺、裂纹等缺陷。鳃角的锐边应倒钝，唇头齿、锁止牙应清晰、完整，无缺损现象。硬度方面，如采用2Cr13Mo或20Cr13材料</w:t>
      </w:r>
      <w:r>
        <w:rPr>
          <w:rFonts w:hint="eastAsia" w:ascii="宋体" w:hAnsi="宋体" w:eastAsia="宋体" w:cs="宋体"/>
          <w:b w:val="0"/>
          <w:bCs/>
          <w:color w:val="auto"/>
          <w:sz w:val="24"/>
          <w:szCs w:val="24"/>
          <w:lang w:val="en-US" w:eastAsia="zh-CN"/>
        </w:rPr>
        <w:t>，其硬度应在40～48HRC范围内，且二片硬度值相差不大于4HRC。</w:t>
      </w:r>
    </w:p>
    <w:p w14:paraId="3A77E554">
      <w:pPr>
        <w:pStyle w:val="4"/>
        <w:rPr>
          <w:rFonts w:hint="default"/>
          <w:lang w:val="en-US" w:eastAsia="zh-CN"/>
        </w:rPr>
      </w:pPr>
    </w:p>
    <w:p w14:paraId="64AEAE4C">
      <w:pPr>
        <w:pStyle w:val="4"/>
        <w:jc w:val="center"/>
        <w:rPr>
          <w:rFonts w:hint="eastAsia"/>
          <w:b/>
          <w:bCs w:val="0"/>
          <w:lang w:val="en-US" w:eastAsia="zh-CN"/>
        </w:rPr>
      </w:pPr>
      <w:r>
        <w:rPr>
          <w:rFonts w:hint="eastAsia"/>
          <w:b/>
          <w:bCs w:val="0"/>
          <w:lang w:val="en-US" w:eastAsia="zh-CN"/>
        </w:rPr>
        <w:t>八、冰柜（大）</w:t>
      </w:r>
    </w:p>
    <w:p w14:paraId="0FE0D9C5">
      <w:pPr>
        <w:pStyle w:val="4"/>
        <w:jc w:val="left"/>
        <w:rPr>
          <w:rFonts w:hint="eastAsia"/>
          <w:b w:val="0"/>
          <w:bCs/>
          <w:highlight w:val="none"/>
          <w:lang w:val="en-US" w:eastAsia="zh-CN"/>
        </w:rPr>
      </w:pPr>
      <w:r>
        <w:rPr>
          <w:rFonts w:hint="eastAsia"/>
          <w:b w:val="0"/>
          <w:bCs/>
          <w:lang w:val="en-US" w:eastAsia="zh-CN"/>
        </w:rPr>
        <w:t>1</w:t>
      </w:r>
      <w:r>
        <w:rPr>
          <w:rFonts w:hint="eastAsia"/>
          <w:b w:val="0"/>
          <w:bCs/>
          <w:highlight w:val="none"/>
          <w:lang w:val="en-US" w:eastAsia="zh-CN"/>
        </w:rPr>
        <w:t>、120L左右（主要用于科室冷冻冰袋）</w:t>
      </w:r>
    </w:p>
    <w:p w14:paraId="4AE1015D">
      <w:pPr>
        <w:pStyle w:val="4"/>
        <w:jc w:val="center"/>
        <w:rPr>
          <w:rFonts w:hint="eastAsia"/>
          <w:b/>
          <w:bCs w:val="0"/>
          <w:highlight w:val="none"/>
          <w:lang w:val="en-US" w:eastAsia="zh-CN"/>
        </w:rPr>
      </w:pPr>
    </w:p>
    <w:p w14:paraId="0F9D8872">
      <w:pPr>
        <w:pStyle w:val="4"/>
        <w:jc w:val="center"/>
        <w:rPr>
          <w:rFonts w:hint="eastAsia"/>
          <w:b/>
          <w:bCs w:val="0"/>
          <w:highlight w:val="none"/>
          <w:lang w:val="en-US" w:eastAsia="zh-CN"/>
        </w:rPr>
      </w:pPr>
      <w:r>
        <w:rPr>
          <w:rFonts w:hint="eastAsia"/>
          <w:b/>
          <w:bCs w:val="0"/>
          <w:highlight w:val="none"/>
          <w:lang w:val="en-US" w:eastAsia="zh-CN"/>
        </w:rPr>
        <w:t>九、冰箱（小）</w:t>
      </w:r>
    </w:p>
    <w:p w14:paraId="1B01B95E">
      <w:pPr>
        <w:pStyle w:val="4"/>
        <w:jc w:val="left"/>
        <w:rPr>
          <w:rFonts w:hint="eastAsia" w:eastAsia="宋体"/>
          <w:b w:val="0"/>
          <w:bCs/>
          <w:lang w:val="en-US" w:eastAsia="zh-CN"/>
        </w:rPr>
      </w:pPr>
      <w:r>
        <w:rPr>
          <w:rFonts w:hint="eastAsia" w:eastAsia="宋体"/>
          <w:b w:val="0"/>
          <w:bCs/>
          <w:highlight w:val="none"/>
          <w:lang w:val="en-US" w:eastAsia="zh-CN"/>
        </w:rPr>
        <w:t>1、90L左右（主要用于</w:t>
      </w:r>
      <w:r>
        <w:rPr>
          <w:rFonts w:hint="eastAsia" w:eastAsia="宋体"/>
          <w:b w:val="0"/>
          <w:bCs/>
          <w:lang w:val="en-US" w:eastAsia="zh-CN"/>
        </w:rPr>
        <w:t>科室储存需要用冰箱储存的药品）</w:t>
      </w:r>
    </w:p>
    <w:p w14:paraId="68466C82">
      <w:pPr>
        <w:pStyle w:val="4"/>
        <w:jc w:val="center"/>
        <w:rPr>
          <w:rFonts w:hint="eastAsia" w:eastAsia="宋体"/>
          <w:b/>
          <w:bCs w:val="0"/>
          <w:lang w:val="en-US" w:eastAsia="zh-CN"/>
        </w:rPr>
      </w:pPr>
    </w:p>
    <w:p w14:paraId="39A59631">
      <w:pPr>
        <w:rPr>
          <w:rFonts w:hint="eastAsia" w:eastAsia="宋体"/>
          <w:b/>
          <w:bCs w:val="0"/>
          <w:lang w:val="en-US" w:eastAsia="zh-CN"/>
        </w:rPr>
      </w:pPr>
      <w:r>
        <w:rPr>
          <w:rFonts w:hint="eastAsia" w:eastAsia="宋体"/>
          <w:b/>
          <w:bCs w:val="0"/>
          <w:lang w:val="en-US" w:eastAsia="zh-CN"/>
        </w:rPr>
        <w:br w:type="page"/>
      </w:r>
    </w:p>
    <w:p w14:paraId="63E5EB2E">
      <w:pPr>
        <w:pStyle w:val="4"/>
        <w:jc w:val="center"/>
        <w:rPr>
          <w:rFonts w:hint="eastAsia" w:eastAsia="宋体"/>
          <w:b/>
          <w:bCs w:val="0"/>
          <w:lang w:val="en-US" w:eastAsia="zh-CN"/>
        </w:rPr>
      </w:pPr>
      <w:r>
        <w:rPr>
          <w:rFonts w:hint="eastAsia" w:eastAsia="宋体"/>
          <w:b/>
          <w:bCs w:val="0"/>
          <w:lang w:val="en-US" w:eastAsia="zh-CN"/>
        </w:rPr>
        <w:t>十、上肢CPM机</w:t>
      </w:r>
    </w:p>
    <w:p w14:paraId="609F3BCD">
      <w:pPr>
        <w:pStyle w:val="4"/>
        <w:jc w:val="left"/>
        <w:rPr>
          <w:rFonts w:hint="eastAsia" w:eastAsia="宋体"/>
          <w:b w:val="0"/>
          <w:bCs/>
          <w:lang w:val="en-US" w:eastAsia="zh-CN"/>
        </w:rPr>
      </w:pPr>
      <w:r>
        <w:rPr>
          <w:rFonts w:hint="eastAsia" w:eastAsia="宋体"/>
          <w:b w:val="0"/>
          <w:bCs/>
          <w:lang w:val="en-US" w:eastAsia="zh-CN"/>
        </w:rPr>
        <w:t>1、主要用于双上肢肘关节屈伸被动训练，要求左上肢及右上肢各一台，病人能躺在床上使用的台式仪器，仪器保质期最好能达到2年以上，保修5年左右。</w:t>
      </w:r>
    </w:p>
    <w:p w14:paraId="14CA83C8">
      <w:pPr>
        <w:pStyle w:val="4"/>
        <w:jc w:val="center"/>
        <w:rPr>
          <w:rFonts w:hint="default" w:eastAsia="宋体"/>
          <w:b/>
          <w:bCs w:val="0"/>
          <w:lang w:val="en-US" w:eastAsia="zh-CN"/>
        </w:rPr>
      </w:pPr>
    </w:p>
    <w:p w14:paraId="3D2BAB9E">
      <w:pPr>
        <w:pStyle w:val="4"/>
        <w:jc w:val="center"/>
        <w:rPr>
          <w:rFonts w:hint="eastAsia" w:eastAsia="宋体"/>
          <w:b/>
          <w:bCs w:val="0"/>
          <w:lang w:val="en-US" w:eastAsia="zh-CN"/>
        </w:rPr>
      </w:pPr>
      <w:r>
        <w:rPr>
          <w:rFonts w:hint="eastAsia" w:eastAsia="宋体"/>
          <w:b/>
          <w:bCs w:val="0"/>
          <w:lang w:val="en-US" w:eastAsia="zh-CN"/>
        </w:rPr>
        <w:t>十</w:t>
      </w:r>
      <w:r>
        <w:rPr>
          <w:rFonts w:hint="eastAsia"/>
          <w:b/>
          <w:bCs w:val="0"/>
          <w:lang w:val="en-US" w:eastAsia="zh-CN"/>
        </w:rPr>
        <w:t>一</w:t>
      </w:r>
      <w:r>
        <w:rPr>
          <w:rFonts w:hint="eastAsia" w:eastAsia="宋体"/>
          <w:b/>
          <w:bCs w:val="0"/>
          <w:lang w:val="en-US" w:eastAsia="zh-CN"/>
        </w:rPr>
        <w:t>、下肢CPM机</w:t>
      </w:r>
    </w:p>
    <w:p w14:paraId="4A8FC7FF">
      <w:pPr>
        <w:pStyle w:val="4"/>
        <w:jc w:val="left"/>
        <w:rPr>
          <w:rFonts w:hint="eastAsia" w:eastAsia="宋体"/>
          <w:b w:val="0"/>
          <w:bCs/>
          <w:lang w:val="en-US" w:eastAsia="zh-CN"/>
        </w:rPr>
      </w:pPr>
      <w:r>
        <w:rPr>
          <w:rFonts w:hint="eastAsia" w:eastAsia="宋体"/>
          <w:b w:val="0"/>
          <w:bCs/>
          <w:lang w:val="en-US" w:eastAsia="zh-CN"/>
        </w:rPr>
        <w:t>1、主要用于双下肢膝关节屈伸被动训练，要求操作方便，仪器重量越轻便越好，仪器保质期最好能达到2年以上，保修5年左右。</w:t>
      </w:r>
    </w:p>
    <w:p w14:paraId="0DE97DC2">
      <w:pPr>
        <w:pStyle w:val="4"/>
        <w:jc w:val="left"/>
        <w:rPr>
          <w:rFonts w:hint="default" w:eastAsia="宋体"/>
          <w:b w:val="0"/>
          <w:bCs/>
          <w:lang w:val="en-US" w:eastAsia="zh-CN"/>
        </w:rPr>
      </w:pPr>
    </w:p>
    <w:p w14:paraId="10BEB852">
      <w:pPr>
        <w:pStyle w:val="4"/>
        <w:jc w:val="center"/>
        <w:rPr>
          <w:rFonts w:hint="eastAsia" w:eastAsia="宋体"/>
          <w:b/>
          <w:bCs w:val="0"/>
          <w:lang w:val="en-US" w:eastAsia="zh-CN"/>
        </w:rPr>
      </w:pPr>
      <w:r>
        <w:rPr>
          <w:rFonts w:hint="eastAsia" w:eastAsia="宋体"/>
          <w:b/>
          <w:bCs w:val="0"/>
          <w:lang w:val="en-US" w:eastAsia="zh-CN"/>
        </w:rPr>
        <w:t>十</w:t>
      </w:r>
      <w:r>
        <w:rPr>
          <w:rFonts w:hint="eastAsia"/>
          <w:b/>
          <w:bCs w:val="0"/>
          <w:lang w:val="en-US" w:eastAsia="zh-CN"/>
        </w:rPr>
        <w:t>二</w:t>
      </w:r>
      <w:r>
        <w:rPr>
          <w:rFonts w:hint="eastAsia" w:eastAsia="宋体"/>
          <w:b/>
          <w:bCs w:val="0"/>
          <w:lang w:val="en-US" w:eastAsia="zh-CN"/>
        </w:rPr>
        <w:t>、阅片灯</w:t>
      </w:r>
    </w:p>
    <w:p w14:paraId="316E7304">
      <w:pPr>
        <w:pStyle w:val="4"/>
        <w:jc w:val="left"/>
        <w:rPr>
          <w:rFonts w:hint="eastAsia" w:ascii="Times New Roman" w:hAnsi="Times New Roman" w:eastAsia="宋体" w:cs="Times New Roman"/>
          <w:sz w:val="24"/>
          <w:szCs w:val="24"/>
        </w:rPr>
      </w:pPr>
      <w:r>
        <w:rPr>
          <w:rFonts w:hint="eastAsia" w:eastAsia="宋体"/>
          <w:b w:val="0"/>
          <w:bCs/>
          <w:lang w:val="en-US" w:eastAsia="zh-CN"/>
        </w:rPr>
        <w:t>1、</w:t>
      </w:r>
      <w:r>
        <w:rPr>
          <w:rFonts w:hint="eastAsia" w:ascii="Times New Roman" w:hAnsi="Times New Roman" w:eastAsia="宋体" w:cs="Times New Roman"/>
          <w:sz w:val="24"/>
          <w:szCs w:val="24"/>
        </w:rPr>
        <w:t>常规阅片</w:t>
      </w:r>
      <w:r>
        <w:rPr>
          <w:rFonts w:hint="eastAsia" w:ascii="Times New Roman" w:hAnsi="Times New Roman" w:eastAsia="宋体" w:cs="Times New Roman"/>
          <w:sz w:val="24"/>
          <w:szCs w:val="24"/>
          <w:highlight w:val="none"/>
        </w:rPr>
        <w:t>灯，大约在高45*宽80cm左右。</w:t>
      </w:r>
    </w:p>
    <w:p w14:paraId="22A0088B">
      <w:pPr>
        <w:pStyle w:val="4"/>
        <w:jc w:val="left"/>
        <w:rPr>
          <w:rFonts w:hint="eastAsia" w:ascii="Times New Roman" w:hAnsi="Times New Roman" w:eastAsia="宋体" w:cs="Times New Roman"/>
          <w:sz w:val="24"/>
          <w:szCs w:val="24"/>
          <w:lang w:val="en-US" w:eastAsia="zh-CN"/>
        </w:rPr>
      </w:pPr>
    </w:p>
    <w:p w14:paraId="6EF71B0B">
      <w:pPr>
        <w:pStyle w:val="4"/>
        <w:ind w:left="0" w:leftChars="0" w:firstLine="0" w:firstLineChars="0"/>
        <w:jc w:val="center"/>
        <w:rPr>
          <w:rFonts w:hint="eastAsia" w:eastAsia="宋体"/>
          <w:b/>
          <w:bCs w:val="0"/>
          <w:lang w:val="en-US" w:eastAsia="zh-CN"/>
        </w:rPr>
      </w:pPr>
      <w:r>
        <w:rPr>
          <w:rFonts w:hint="eastAsia" w:eastAsia="宋体"/>
          <w:b/>
          <w:bCs w:val="0"/>
          <w:lang w:val="en-US" w:eastAsia="zh-CN"/>
        </w:rPr>
        <w:t>十</w:t>
      </w:r>
      <w:r>
        <w:rPr>
          <w:rFonts w:hint="eastAsia"/>
          <w:b/>
          <w:bCs w:val="0"/>
          <w:lang w:val="en-US" w:eastAsia="zh-CN"/>
        </w:rPr>
        <w:t>三</w:t>
      </w:r>
      <w:r>
        <w:rPr>
          <w:rFonts w:hint="eastAsia" w:eastAsia="宋体"/>
          <w:b/>
          <w:bCs w:val="0"/>
          <w:lang w:val="en-US" w:eastAsia="zh-CN"/>
        </w:rPr>
        <w:t>、膈肌起搏治疗仪</w:t>
      </w:r>
    </w:p>
    <w:p w14:paraId="180417B6">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 xml:space="preserve">1.脉冲频率：可调单频，30-50Hz可选择，步进5Hz, 默认40Hz。 </w:t>
      </w:r>
    </w:p>
    <w:p w14:paraId="3B4875F7">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sz w:val="24"/>
          <w:szCs w:val="24"/>
        </w:rPr>
        <w:t>★</w:t>
      </w:r>
      <w:r>
        <w:rPr>
          <w:rFonts w:hint="eastAsia" w:ascii="宋体" w:hAnsi="宋体" w:eastAsia="宋体" w:cstheme="minorBidi"/>
          <w:b w:val="0"/>
          <w:bCs/>
          <w:color w:val="000000"/>
          <w:kern w:val="0"/>
          <w:sz w:val="24"/>
          <w:szCs w:val="22"/>
          <w:lang w:val="en-US" w:eastAsia="zh-CN" w:bidi="ar-SA"/>
        </w:rPr>
        <w:t>2.脉冲宽度200us。</w:t>
      </w:r>
    </w:p>
    <w:p w14:paraId="1632C692">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3.起搏次数：5-15次/分钟可选择，默认9次/分钟。</w:t>
      </w:r>
    </w:p>
    <w:p w14:paraId="07239AA0">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4.刺激强度：0-30单位（0-27V）可选择，默认0单位。</w:t>
      </w:r>
    </w:p>
    <w:p w14:paraId="423C3BB0">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5.吸气时间：1-3秒可调，默认标准状态为1.7秒。</w:t>
      </w:r>
    </w:p>
    <w:p w14:paraId="4D087FDE">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6.治疗时间：5-120min可选择。</w:t>
      </w:r>
    </w:p>
    <w:p w14:paraId="2CBBC5CB">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7.脉冲幅度值：在负载阻抗为510Ω时，输出脉冲幅度不大于30V。</w:t>
      </w:r>
    </w:p>
    <w:p w14:paraId="150576BA">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8.开路测量，输出峰值电压必须不超过 500V。</w:t>
      </w:r>
    </w:p>
    <w:p w14:paraId="03349363">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9.适配器：100-240V～50/60Hz,0.2A-0.18A;功率：20VA。</w:t>
      </w:r>
    </w:p>
    <w:p w14:paraId="62E09524">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10.电源要求： DC 3.8V±10%（专用锂电池）。</w:t>
      </w:r>
    </w:p>
    <w:p w14:paraId="55813075">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11.波形：双向对称波，可实现能量对冲，减少能量聚集导致的神经损伤风险。</w:t>
      </w:r>
    </w:p>
    <w:p w14:paraId="361A611A">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sz w:val="24"/>
          <w:szCs w:val="24"/>
        </w:rPr>
        <w:t>★</w:t>
      </w:r>
      <w:r>
        <w:rPr>
          <w:rFonts w:hint="eastAsia" w:ascii="宋体" w:hAnsi="宋体" w:eastAsia="宋体" w:cstheme="minorBidi"/>
          <w:b w:val="0"/>
          <w:bCs/>
          <w:color w:val="000000"/>
          <w:kern w:val="0"/>
          <w:sz w:val="24"/>
          <w:szCs w:val="22"/>
          <w:lang w:val="en-US" w:eastAsia="zh-CN" w:bidi="ar-SA"/>
        </w:rPr>
        <w:t>12.不到4小时即可充满电, 满电后可持续工作≥10小时，且不受限于网电插孔的数量和位置，便于移动和放置。</w:t>
      </w:r>
    </w:p>
    <w:p w14:paraId="71492708">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13.有电量提示功能。</w:t>
      </w:r>
    </w:p>
    <w:p w14:paraId="09454506">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sz w:val="24"/>
          <w:szCs w:val="24"/>
        </w:rPr>
        <w:t>★</w:t>
      </w:r>
      <w:r>
        <w:rPr>
          <w:rFonts w:hint="eastAsia" w:ascii="宋体" w:hAnsi="宋体" w:eastAsia="宋体" w:cstheme="minorBidi"/>
          <w:b w:val="0"/>
          <w:bCs/>
          <w:color w:val="000000"/>
          <w:kern w:val="0"/>
          <w:sz w:val="24"/>
          <w:szCs w:val="22"/>
          <w:lang w:val="en-US" w:eastAsia="zh-CN" w:bidi="ar-SA"/>
        </w:rPr>
        <w:t>14.主机重量≤500g，尺寸≤200mm×100mm×25mm，便于手持操作和便携转移。</w:t>
      </w:r>
    </w:p>
    <w:p w14:paraId="1BA66409">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15.理疗电极片的导电阻抗应不大于2000Ω。</w:t>
      </w:r>
    </w:p>
    <w:p w14:paraId="225D7610">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16.工作时间有倒计时功能，每次波形开始输出后开始倒计时；结束治疗时有声音提示和图文提示。</w:t>
      </w:r>
    </w:p>
    <w:p w14:paraId="7E51CD0E">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17.具有指导患者或其他操作人员进行贴片的功能。</w:t>
      </w:r>
    </w:p>
    <w:p w14:paraId="386E925E">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18.开机时有蜂鸣器提醒功能，正常输出时具有LED闪光指示的功能。</w:t>
      </w:r>
    </w:p>
    <w:p w14:paraId="6501DC98">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19.提供配套设备厂家原厂自产耗材。</w:t>
      </w:r>
    </w:p>
    <w:p w14:paraId="5BF15111">
      <w:pPr>
        <w:wordWrap/>
        <w:ind w:left="0" w:leftChars="0" w:firstLine="0" w:firstLineChars="0"/>
        <w:jc w:val="left"/>
        <w:rPr>
          <w:rFonts w:hint="default" w:ascii="宋体" w:hAnsi="宋体" w:eastAsia="宋体" w:cstheme="minorBidi"/>
          <w:b w:val="0"/>
          <w:bCs/>
          <w:color w:val="000000"/>
          <w:kern w:val="0"/>
          <w:sz w:val="24"/>
          <w:szCs w:val="22"/>
          <w:lang w:val="en-US" w:eastAsia="zh-CN" w:bidi="ar-SA"/>
        </w:rPr>
      </w:pPr>
      <w:r>
        <w:rPr>
          <w:rFonts w:hint="eastAsia" w:ascii="宋体" w:hAnsi="宋体" w:eastAsia="宋体"/>
          <w:sz w:val="24"/>
          <w:szCs w:val="24"/>
        </w:rPr>
        <w:t>★</w:t>
      </w:r>
      <w:r>
        <w:rPr>
          <w:rFonts w:hint="eastAsia" w:ascii="宋体" w:hAnsi="宋体" w:eastAsia="宋体" w:cstheme="minorBidi"/>
          <w:b w:val="0"/>
          <w:bCs/>
          <w:color w:val="000000"/>
          <w:kern w:val="0"/>
          <w:sz w:val="24"/>
          <w:szCs w:val="22"/>
          <w:lang w:val="en-US" w:eastAsia="zh-CN" w:bidi="ar-SA"/>
        </w:rPr>
        <w:t>20.可选配电极片固定装置。</w:t>
      </w:r>
    </w:p>
    <w:p w14:paraId="319FE5D3">
      <w:pPr>
        <w:pStyle w:val="4"/>
        <w:jc w:val="center"/>
        <w:rPr>
          <w:rFonts w:hint="eastAsia" w:eastAsia="宋体"/>
          <w:b/>
          <w:bCs w:val="0"/>
          <w:lang w:val="en-US" w:eastAsia="zh-CN"/>
        </w:rPr>
      </w:pPr>
    </w:p>
    <w:p w14:paraId="706FA72E">
      <w:pPr>
        <w:pStyle w:val="4"/>
        <w:jc w:val="center"/>
        <w:rPr>
          <w:rFonts w:hint="eastAsia" w:eastAsia="宋体"/>
          <w:b/>
          <w:bCs w:val="0"/>
          <w:lang w:val="en-US" w:eastAsia="zh-CN"/>
        </w:rPr>
      </w:pPr>
      <w:r>
        <w:rPr>
          <w:rFonts w:hint="eastAsia" w:eastAsia="宋体"/>
          <w:b/>
          <w:bCs w:val="0"/>
          <w:lang w:val="en-US" w:eastAsia="zh-CN"/>
        </w:rPr>
        <w:t>十</w:t>
      </w:r>
      <w:r>
        <w:rPr>
          <w:rFonts w:hint="eastAsia"/>
          <w:b/>
          <w:bCs w:val="0"/>
          <w:lang w:val="en-US" w:eastAsia="zh-CN"/>
        </w:rPr>
        <w:t>四</w:t>
      </w:r>
      <w:r>
        <w:rPr>
          <w:rFonts w:hint="eastAsia" w:eastAsia="宋体"/>
          <w:b/>
          <w:bCs w:val="0"/>
          <w:lang w:val="en-US" w:eastAsia="zh-CN"/>
        </w:rPr>
        <w:t>、血液灌流仪</w:t>
      </w:r>
    </w:p>
    <w:p w14:paraId="7D4999CB">
      <w:pPr>
        <w:pStyle w:val="4"/>
        <w:jc w:val="center"/>
        <w:rPr>
          <w:rFonts w:hint="default" w:eastAsia="宋体"/>
          <w:b/>
          <w:bCs w:val="0"/>
          <w:lang w:val="en-US" w:eastAsia="zh-CN"/>
        </w:rPr>
      </w:pPr>
    </w:p>
    <w:tbl>
      <w:tblPr>
        <w:tblStyle w:val="9"/>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6945"/>
      </w:tblGrid>
      <w:tr w14:paraId="0BED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5A21F930">
            <w:pPr>
              <w:jc w:val="left"/>
              <w:rPr>
                <w:rFonts w:hint="eastAsia" w:ascii="宋体" w:hAnsi="宋体" w:eastAsia="宋体" w:cs="宋体"/>
                <w:szCs w:val="21"/>
              </w:rPr>
            </w:pPr>
            <w:r>
              <w:rPr>
                <w:rFonts w:hint="eastAsia" w:ascii="宋体" w:hAnsi="宋体" w:eastAsia="宋体" w:cs="宋体"/>
                <w:szCs w:val="21"/>
              </w:rPr>
              <w:t>1.适用管路</w:t>
            </w:r>
          </w:p>
        </w:tc>
        <w:tc>
          <w:tcPr>
            <w:tcW w:w="6945" w:type="dxa"/>
          </w:tcPr>
          <w:p w14:paraId="6461830C">
            <w:pPr>
              <w:jc w:val="left"/>
              <w:rPr>
                <w:rFonts w:hint="eastAsia" w:ascii="宋体" w:hAnsi="宋体" w:eastAsia="宋体" w:cs="宋体"/>
                <w:szCs w:val="21"/>
              </w:rPr>
            </w:pPr>
            <w:r>
              <w:rPr>
                <w:rFonts w:hint="eastAsia" w:ascii="宋体" w:hAnsi="宋体" w:eastAsia="宋体" w:cs="宋体"/>
                <w:szCs w:val="21"/>
              </w:rPr>
              <w:t>内径为ф8mm和ф6mm的标准泵管</w:t>
            </w:r>
          </w:p>
        </w:tc>
      </w:tr>
      <w:tr w14:paraId="1829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2A3CFD93">
            <w:pPr>
              <w:jc w:val="left"/>
              <w:rPr>
                <w:rFonts w:hint="eastAsia" w:ascii="宋体" w:hAnsi="宋体" w:eastAsia="宋体" w:cs="宋体"/>
                <w:szCs w:val="21"/>
              </w:rPr>
            </w:pPr>
            <w:r>
              <w:rPr>
                <w:rFonts w:hint="eastAsia" w:ascii="宋体" w:hAnsi="宋体" w:eastAsia="宋体" w:cs="宋体"/>
                <w:szCs w:val="21"/>
              </w:rPr>
              <w:t>2.血泵流量调节范围</w:t>
            </w:r>
          </w:p>
        </w:tc>
        <w:tc>
          <w:tcPr>
            <w:tcW w:w="6945" w:type="dxa"/>
          </w:tcPr>
          <w:p w14:paraId="00D8CC7E">
            <w:pPr>
              <w:jc w:val="left"/>
              <w:rPr>
                <w:rFonts w:hint="eastAsia" w:ascii="宋体" w:hAnsi="宋体" w:eastAsia="宋体" w:cs="宋体"/>
                <w:szCs w:val="21"/>
              </w:rPr>
            </w:pPr>
            <w:r>
              <w:rPr>
                <w:rFonts w:hint="eastAsia" w:ascii="宋体" w:hAnsi="宋体" w:eastAsia="宋体" w:cs="宋体"/>
                <w:szCs w:val="21"/>
              </w:rPr>
              <w:t>9mL～450mL/min（ф8mm）；6mL～300mL/min（ф6mm）</w:t>
            </w:r>
          </w:p>
        </w:tc>
      </w:tr>
      <w:tr w14:paraId="0A02D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13DD8647">
            <w:pPr>
              <w:jc w:val="left"/>
              <w:rPr>
                <w:rFonts w:hint="eastAsia" w:ascii="宋体" w:hAnsi="宋体" w:eastAsia="宋体" w:cs="宋体"/>
                <w:szCs w:val="21"/>
              </w:rPr>
            </w:pPr>
            <w:r>
              <w:rPr>
                <w:rFonts w:hint="eastAsia" w:ascii="宋体" w:hAnsi="宋体" w:eastAsia="宋体" w:cs="宋体"/>
                <w:szCs w:val="21"/>
              </w:rPr>
              <w:t>3.泵预置量</w:t>
            </w:r>
          </w:p>
        </w:tc>
        <w:tc>
          <w:tcPr>
            <w:tcW w:w="6945" w:type="dxa"/>
          </w:tcPr>
          <w:p w14:paraId="34751066">
            <w:pPr>
              <w:rPr>
                <w:rFonts w:hint="eastAsia" w:ascii="宋体" w:hAnsi="宋体" w:eastAsia="宋体" w:cs="宋体"/>
                <w:szCs w:val="21"/>
              </w:rPr>
            </w:pPr>
            <w:r>
              <w:rPr>
                <w:rFonts w:hint="eastAsia" w:ascii="宋体" w:hAnsi="宋体" w:eastAsia="宋体" w:cs="宋体"/>
                <w:szCs w:val="21"/>
              </w:rPr>
              <w:t>最大可达99999mL，血泵连续运转达8小时以上，累计量自动清零。</w:t>
            </w:r>
          </w:p>
        </w:tc>
      </w:tr>
      <w:tr w14:paraId="24694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29ED0DD1">
            <w:pPr>
              <w:jc w:val="left"/>
              <w:rPr>
                <w:rFonts w:hint="eastAsia" w:ascii="宋体" w:hAnsi="宋体" w:eastAsia="宋体" w:cs="宋体"/>
                <w:szCs w:val="21"/>
              </w:rPr>
            </w:pPr>
            <w:r>
              <w:rPr>
                <w:rFonts w:hint="eastAsia" w:ascii="宋体" w:hAnsi="宋体" w:eastAsia="宋体" w:cs="宋体"/>
                <w:szCs w:val="21"/>
              </w:rPr>
              <w:t>4.血泵精度</w:t>
            </w:r>
          </w:p>
        </w:tc>
        <w:tc>
          <w:tcPr>
            <w:tcW w:w="6945" w:type="dxa"/>
          </w:tcPr>
          <w:p w14:paraId="0637C410">
            <w:pPr>
              <w:jc w:val="left"/>
              <w:rPr>
                <w:rFonts w:hint="eastAsia" w:ascii="宋体" w:hAnsi="宋体" w:eastAsia="宋体" w:cs="宋体"/>
                <w:szCs w:val="21"/>
              </w:rPr>
            </w:pPr>
            <w:r>
              <w:rPr>
                <w:rFonts w:hint="eastAsia" w:ascii="宋体" w:hAnsi="宋体" w:eastAsia="宋体" w:cs="宋体"/>
                <w:szCs w:val="21"/>
              </w:rPr>
              <w:t>通过单片机动态反馈和实时补偿控制，能够将血液流量精度控制在±5%范围内，达到人工心肺机用滚压式血泵的标准</w:t>
            </w:r>
          </w:p>
        </w:tc>
      </w:tr>
      <w:tr w14:paraId="3E41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76C8517D">
            <w:pPr>
              <w:jc w:val="left"/>
              <w:rPr>
                <w:rFonts w:hint="eastAsia" w:ascii="宋体" w:hAnsi="宋体" w:eastAsia="宋体" w:cs="宋体"/>
                <w:szCs w:val="21"/>
              </w:rPr>
            </w:pPr>
            <w:r>
              <w:rPr>
                <w:rFonts w:hint="eastAsia" w:ascii="宋体" w:hAnsi="宋体" w:eastAsia="宋体" w:cs="宋体"/>
                <w:szCs w:val="21"/>
              </w:rPr>
              <w:t>5. 肝素泵流量调节范围</w:t>
            </w:r>
          </w:p>
        </w:tc>
        <w:tc>
          <w:tcPr>
            <w:tcW w:w="6945" w:type="dxa"/>
          </w:tcPr>
          <w:p w14:paraId="7DEB12EB">
            <w:pPr>
              <w:jc w:val="left"/>
              <w:rPr>
                <w:rFonts w:hint="eastAsia" w:ascii="宋体" w:hAnsi="宋体" w:eastAsia="宋体" w:cs="宋体"/>
                <w:szCs w:val="21"/>
              </w:rPr>
            </w:pPr>
            <w:r>
              <w:rPr>
                <w:rFonts w:hint="eastAsia" w:ascii="宋体" w:hAnsi="宋体" w:eastAsia="宋体" w:cs="宋体"/>
                <w:szCs w:val="21"/>
              </w:rPr>
              <w:t>0.5～10mL/h</w:t>
            </w:r>
          </w:p>
        </w:tc>
      </w:tr>
      <w:tr w14:paraId="55D0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802" w:type="dxa"/>
          </w:tcPr>
          <w:p w14:paraId="79F709CE">
            <w:pPr>
              <w:jc w:val="left"/>
              <w:rPr>
                <w:rFonts w:hint="eastAsia" w:ascii="宋体" w:hAnsi="宋体" w:eastAsia="宋体" w:cs="宋体"/>
                <w:szCs w:val="21"/>
              </w:rPr>
            </w:pPr>
            <w:r>
              <w:rPr>
                <w:rFonts w:hint="eastAsia" w:ascii="宋体" w:hAnsi="宋体" w:eastAsia="宋体" w:cs="宋体"/>
                <w:szCs w:val="21"/>
              </w:rPr>
              <w:t>6. 肝素泵流量精度</w:t>
            </w:r>
          </w:p>
        </w:tc>
        <w:tc>
          <w:tcPr>
            <w:tcW w:w="6945" w:type="dxa"/>
          </w:tcPr>
          <w:p w14:paraId="154010C9">
            <w:pPr>
              <w:spacing w:line="360" w:lineRule="auto"/>
              <w:rPr>
                <w:rFonts w:hint="eastAsia" w:ascii="宋体" w:hAnsi="宋体" w:eastAsia="宋体" w:cs="宋体"/>
                <w:szCs w:val="21"/>
              </w:rPr>
            </w:pPr>
            <w:r>
              <w:rPr>
                <w:rFonts w:hint="eastAsia" w:ascii="宋体" w:hAnsi="宋体" w:eastAsia="宋体" w:cs="宋体"/>
                <w:szCs w:val="21"/>
              </w:rPr>
              <w:t xml:space="preserve">±5 % </w:t>
            </w:r>
          </w:p>
        </w:tc>
      </w:tr>
      <w:tr w14:paraId="1D922B70">
        <w:tblPrEx>
          <w:tblCellMar>
            <w:top w:w="0" w:type="dxa"/>
            <w:left w:w="108" w:type="dxa"/>
            <w:bottom w:w="0" w:type="dxa"/>
            <w:right w:w="108" w:type="dxa"/>
          </w:tblCellMar>
        </w:tblPrEx>
        <w:tc>
          <w:tcPr>
            <w:tcW w:w="2802" w:type="dxa"/>
          </w:tcPr>
          <w:p w14:paraId="4097AC91">
            <w:pPr>
              <w:jc w:val="left"/>
              <w:rPr>
                <w:rFonts w:hint="eastAsia" w:ascii="宋体" w:hAnsi="宋体" w:eastAsia="宋体" w:cs="宋体"/>
                <w:szCs w:val="21"/>
              </w:rPr>
            </w:pPr>
            <w:r>
              <w:rPr>
                <w:rFonts w:hint="eastAsia" w:ascii="宋体" w:hAnsi="宋体" w:eastAsia="宋体" w:cs="宋体"/>
                <w:szCs w:val="21"/>
              </w:rPr>
              <w:t>7.动脉压</w:t>
            </w:r>
          </w:p>
        </w:tc>
        <w:tc>
          <w:tcPr>
            <w:tcW w:w="6945" w:type="dxa"/>
          </w:tcPr>
          <w:p w14:paraId="15C40F78">
            <w:pPr>
              <w:jc w:val="left"/>
              <w:rPr>
                <w:rFonts w:hint="eastAsia" w:ascii="宋体" w:hAnsi="宋体" w:eastAsia="宋体" w:cs="宋体"/>
                <w:szCs w:val="21"/>
              </w:rPr>
            </w:pPr>
            <w:r>
              <w:rPr>
                <w:rFonts w:hint="eastAsia" w:ascii="宋体" w:hAnsi="宋体" w:eastAsia="宋体" w:cs="宋体"/>
                <w:szCs w:val="21"/>
              </w:rPr>
              <w:t>压力显示/报警范围：－20kPa～＋38kPa，显示精度±1kPa，报警误差±2kPa；监测范围：-150mmHg～+285mmHg</w:t>
            </w:r>
          </w:p>
        </w:tc>
      </w:tr>
      <w:tr w14:paraId="1DBF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0B992E0C">
            <w:pPr>
              <w:jc w:val="left"/>
              <w:rPr>
                <w:rFonts w:hint="eastAsia" w:ascii="宋体" w:hAnsi="宋体" w:eastAsia="宋体" w:cs="宋体"/>
                <w:szCs w:val="21"/>
              </w:rPr>
            </w:pPr>
            <w:r>
              <w:rPr>
                <w:rFonts w:hint="eastAsia" w:ascii="宋体" w:hAnsi="宋体" w:eastAsia="宋体" w:cs="宋体"/>
                <w:szCs w:val="21"/>
              </w:rPr>
              <w:t>8.静脉压</w:t>
            </w:r>
          </w:p>
        </w:tc>
        <w:tc>
          <w:tcPr>
            <w:tcW w:w="6945" w:type="dxa"/>
          </w:tcPr>
          <w:p w14:paraId="0E884B58">
            <w:pPr>
              <w:rPr>
                <w:rFonts w:hint="eastAsia" w:ascii="宋体" w:hAnsi="宋体" w:eastAsia="宋体" w:cs="宋体"/>
                <w:szCs w:val="21"/>
              </w:rPr>
            </w:pPr>
            <w:r>
              <w:rPr>
                <w:rFonts w:hint="eastAsia" w:ascii="宋体" w:hAnsi="宋体" w:eastAsia="宋体" w:cs="宋体"/>
                <w:szCs w:val="21"/>
              </w:rPr>
              <w:t>报警限设置范围：－18kPa～＋40kPa，报警误差±2kPa，当报警下限设置低于＋1.3kPa，设备运行时“工作指示”灯闪烁，以表明设备处于超安全极限运行状态。</w:t>
            </w:r>
          </w:p>
        </w:tc>
      </w:tr>
      <w:tr w14:paraId="6F42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48208684">
            <w:pPr>
              <w:jc w:val="left"/>
              <w:rPr>
                <w:rFonts w:hint="eastAsia" w:ascii="宋体" w:hAnsi="宋体" w:eastAsia="宋体" w:cs="宋体"/>
                <w:szCs w:val="21"/>
              </w:rPr>
            </w:pPr>
            <w:r>
              <w:rPr>
                <w:rFonts w:hint="eastAsia" w:ascii="宋体" w:hAnsi="宋体" w:eastAsia="宋体" w:cs="宋体"/>
                <w:szCs w:val="21"/>
              </w:rPr>
              <w:t>9.血液保温器加热范围</w:t>
            </w:r>
          </w:p>
        </w:tc>
        <w:tc>
          <w:tcPr>
            <w:tcW w:w="6945" w:type="dxa"/>
          </w:tcPr>
          <w:p w14:paraId="22D562FA">
            <w:pPr>
              <w:tabs>
                <w:tab w:val="left" w:pos="1030"/>
              </w:tabs>
              <w:jc w:val="left"/>
              <w:rPr>
                <w:rFonts w:hint="eastAsia" w:ascii="宋体" w:hAnsi="宋体" w:eastAsia="宋体" w:cs="宋体"/>
                <w:szCs w:val="21"/>
              </w:rPr>
            </w:pPr>
            <w:r>
              <w:rPr>
                <w:rFonts w:hint="eastAsia" w:ascii="宋体" w:hAnsi="宋体" w:eastAsia="宋体" w:cs="宋体"/>
                <w:szCs w:val="21"/>
              </w:rPr>
              <w:t>36～41℃，显示精度±0.1℃。</w:t>
            </w:r>
            <w:r>
              <w:rPr>
                <w:rFonts w:hint="eastAsia" w:ascii="宋体" w:hAnsi="宋体" w:eastAsia="宋体" w:cs="宋体"/>
                <w:szCs w:val="21"/>
              </w:rPr>
              <w:tab/>
            </w:r>
          </w:p>
        </w:tc>
      </w:tr>
      <w:tr w14:paraId="6B4F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7117F645">
            <w:pPr>
              <w:ind w:left="0" w:leftChars="0" w:firstLine="0" w:firstLineChars="0"/>
              <w:jc w:val="left"/>
              <w:rPr>
                <w:rFonts w:hint="eastAsia" w:ascii="宋体" w:hAnsi="宋体" w:eastAsia="宋体" w:cs="宋体"/>
                <w:szCs w:val="21"/>
              </w:rPr>
            </w:pPr>
            <w:r>
              <w:rPr>
                <w:rFonts w:hint="eastAsia" w:ascii="宋体" w:hAnsi="宋体" w:eastAsia="宋体"/>
                <w:sz w:val="24"/>
                <w:szCs w:val="24"/>
              </w:rPr>
              <w:t>★</w:t>
            </w:r>
            <w:r>
              <w:rPr>
                <w:rFonts w:hint="eastAsia" w:ascii="宋体" w:hAnsi="宋体" w:eastAsia="宋体" w:cs="宋体"/>
                <w:szCs w:val="21"/>
              </w:rPr>
              <w:t>10.电源供电</w:t>
            </w:r>
          </w:p>
        </w:tc>
        <w:tc>
          <w:tcPr>
            <w:tcW w:w="6945" w:type="dxa"/>
          </w:tcPr>
          <w:p w14:paraId="3F4F968C">
            <w:pPr>
              <w:jc w:val="left"/>
              <w:rPr>
                <w:rFonts w:hint="eastAsia" w:ascii="宋体" w:hAnsi="宋体" w:eastAsia="宋体" w:cs="宋体"/>
                <w:szCs w:val="21"/>
              </w:rPr>
            </w:pPr>
            <w:r>
              <w:rPr>
                <w:rFonts w:hint="eastAsia" w:ascii="宋体" w:hAnsi="宋体" w:eastAsia="宋体" w:cs="宋体"/>
                <w:szCs w:val="21"/>
              </w:rPr>
              <w:t>采用模块化开关电源供电，能适应更宽范围的电压波动。即使电压波动超过±20%，也能保证设备稳定工作</w:t>
            </w:r>
          </w:p>
        </w:tc>
      </w:tr>
      <w:tr w14:paraId="0B29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5EF619BF">
            <w:pPr>
              <w:jc w:val="left"/>
              <w:rPr>
                <w:rFonts w:hint="eastAsia" w:ascii="宋体" w:hAnsi="宋体" w:eastAsia="宋体" w:cs="宋体"/>
                <w:szCs w:val="21"/>
              </w:rPr>
            </w:pPr>
            <w:r>
              <w:rPr>
                <w:rFonts w:hint="eastAsia" w:ascii="宋体" w:hAnsi="宋体" w:eastAsia="宋体" w:cs="宋体"/>
                <w:szCs w:val="21"/>
              </w:rPr>
              <w:t>安全监测参数</w:t>
            </w:r>
          </w:p>
        </w:tc>
        <w:tc>
          <w:tcPr>
            <w:tcW w:w="6945" w:type="dxa"/>
          </w:tcPr>
          <w:p w14:paraId="2246A4B5">
            <w:pPr>
              <w:jc w:val="left"/>
              <w:rPr>
                <w:rFonts w:hint="eastAsia" w:ascii="宋体" w:hAnsi="宋体" w:eastAsia="宋体" w:cs="宋体"/>
                <w:szCs w:val="21"/>
              </w:rPr>
            </w:pPr>
          </w:p>
        </w:tc>
      </w:tr>
      <w:tr w14:paraId="17E4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5005219C">
            <w:pPr>
              <w:jc w:val="left"/>
              <w:rPr>
                <w:rFonts w:hint="eastAsia" w:ascii="宋体" w:hAnsi="宋体" w:eastAsia="宋体" w:cs="宋体"/>
                <w:szCs w:val="21"/>
              </w:rPr>
            </w:pPr>
            <w:r>
              <w:rPr>
                <w:rFonts w:hint="eastAsia" w:ascii="宋体" w:hAnsi="宋体" w:eastAsia="宋体" w:cs="宋体"/>
                <w:szCs w:val="21"/>
              </w:rPr>
              <w:t>1. 气泡报警</w:t>
            </w:r>
          </w:p>
        </w:tc>
        <w:tc>
          <w:tcPr>
            <w:tcW w:w="6945" w:type="dxa"/>
          </w:tcPr>
          <w:p w14:paraId="6FE74F8F">
            <w:pPr>
              <w:rPr>
                <w:rFonts w:hint="eastAsia" w:ascii="宋体" w:hAnsi="宋体" w:eastAsia="宋体" w:cs="宋体"/>
                <w:szCs w:val="21"/>
              </w:rPr>
            </w:pPr>
            <w:r>
              <w:rPr>
                <w:rFonts w:hint="eastAsia" w:ascii="宋体" w:hAnsi="宋体" w:eastAsia="宋体" w:cs="宋体"/>
                <w:szCs w:val="21"/>
              </w:rPr>
              <w:t>静脉回血管内发现气泡，血泵自动停转，阻流夹阻断，伴声光和文字提示。</w:t>
            </w:r>
          </w:p>
        </w:tc>
      </w:tr>
      <w:tr w14:paraId="3B42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2662A0B5">
            <w:pPr>
              <w:jc w:val="left"/>
              <w:rPr>
                <w:rFonts w:hint="eastAsia" w:ascii="宋体" w:hAnsi="宋体" w:eastAsia="宋体" w:cs="宋体"/>
                <w:szCs w:val="21"/>
              </w:rPr>
            </w:pPr>
            <w:r>
              <w:rPr>
                <w:rFonts w:hint="eastAsia" w:ascii="宋体" w:hAnsi="宋体" w:eastAsia="宋体" w:cs="宋体"/>
                <w:szCs w:val="21"/>
              </w:rPr>
              <w:t>2. 液位报警</w:t>
            </w:r>
          </w:p>
        </w:tc>
        <w:tc>
          <w:tcPr>
            <w:tcW w:w="6945" w:type="dxa"/>
          </w:tcPr>
          <w:p w14:paraId="30BC1A1E">
            <w:pPr>
              <w:jc w:val="left"/>
              <w:rPr>
                <w:rFonts w:hint="eastAsia" w:ascii="宋体" w:hAnsi="宋体" w:eastAsia="宋体" w:cs="宋体"/>
                <w:szCs w:val="21"/>
              </w:rPr>
            </w:pPr>
            <w:r>
              <w:rPr>
                <w:rFonts w:hint="eastAsia" w:ascii="宋体" w:hAnsi="宋体" w:eastAsia="宋体" w:cs="宋体"/>
                <w:szCs w:val="21"/>
              </w:rPr>
              <w:t>静脉壶内血液面低于传感器位置，血泵自动停转，阻流夹阻断，伴有声光报警和文字提示</w:t>
            </w:r>
          </w:p>
        </w:tc>
      </w:tr>
      <w:tr w14:paraId="0597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0CBEC275">
            <w:pPr>
              <w:jc w:val="left"/>
              <w:rPr>
                <w:rFonts w:hint="eastAsia" w:ascii="宋体" w:hAnsi="宋体" w:eastAsia="宋体" w:cs="宋体"/>
                <w:szCs w:val="21"/>
              </w:rPr>
            </w:pPr>
            <w:r>
              <w:rPr>
                <w:rFonts w:hint="eastAsia" w:ascii="宋体" w:hAnsi="宋体" w:eastAsia="宋体" w:cs="宋体"/>
                <w:szCs w:val="21"/>
              </w:rPr>
              <w:t>3. 压力报警</w:t>
            </w:r>
          </w:p>
        </w:tc>
        <w:tc>
          <w:tcPr>
            <w:tcW w:w="6945" w:type="dxa"/>
          </w:tcPr>
          <w:p w14:paraId="0D36ACFE">
            <w:pPr>
              <w:jc w:val="left"/>
              <w:rPr>
                <w:rFonts w:hint="eastAsia" w:ascii="宋体" w:hAnsi="宋体" w:eastAsia="宋体" w:cs="宋体"/>
                <w:szCs w:val="21"/>
              </w:rPr>
            </w:pPr>
            <w:r>
              <w:rPr>
                <w:rFonts w:hint="eastAsia" w:ascii="宋体" w:hAnsi="宋体" w:eastAsia="宋体" w:cs="宋体"/>
                <w:szCs w:val="21"/>
              </w:rPr>
              <w:t>管路内动</w:t>
            </w:r>
            <w:r>
              <w:rPr>
                <w:rFonts w:hint="eastAsia" w:ascii="宋体" w:hAnsi="宋体" w:eastAsia="宋体" w:cs="宋体"/>
                <w:szCs w:val="21"/>
                <w:lang w:val="en-GB"/>
              </w:rPr>
              <w:t>(灌流器前压)</w:t>
            </w:r>
            <w:r>
              <w:rPr>
                <w:rFonts w:hint="eastAsia" w:ascii="宋体" w:hAnsi="宋体" w:eastAsia="宋体" w:cs="宋体"/>
                <w:szCs w:val="21"/>
              </w:rPr>
              <w:t>、静脉压力超过报警上下限设置范围，血泵自动停转，伴有声光报警和文字提示</w:t>
            </w:r>
          </w:p>
        </w:tc>
      </w:tr>
      <w:tr w14:paraId="16B1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16671B12">
            <w:pPr>
              <w:jc w:val="left"/>
              <w:rPr>
                <w:rFonts w:hint="eastAsia" w:ascii="宋体" w:hAnsi="宋体" w:eastAsia="宋体" w:cs="宋体"/>
                <w:szCs w:val="21"/>
              </w:rPr>
            </w:pPr>
            <w:r>
              <w:rPr>
                <w:rFonts w:hint="eastAsia" w:ascii="宋体" w:hAnsi="宋体" w:eastAsia="宋体" w:cs="宋体"/>
                <w:szCs w:val="21"/>
              </w:rPr>
              <w:t>4. 结束报警</w:t>
            </w:r>
          </w:p>
        </w:tc>
        <w:tc>
          <w:tcPr>
            <w:tcW w:w="6945" w:type="dxa"/>
          </w:tcPr>
          <w:p w14:paraId="0C86492D">
            <w:pPr>
              <w:jc w:val="left"/>
              <w:rPr>
                <w:rFonts w:hint="eastAsia" w:ascii="宋体" w:hAnsi="宋体" w:eastAsia="宋体" w:cs="宋体"/>
                <w:szCs w:val="21"/>
              </w:rPr>
            </w:pPr>
            <w:r>
              <w:rPr>
                <w:rFonts w:hint="eastAsia" w:ascii="宋体" w:hAnsi="宋体" w:eastAsia="宋体" w:cs="宋体"/>
                <w:szCs w:val="21"/>
              </w:rPr>
              <w:t>含系统时间（治疗时间）到、肝素时间到、泵预置量到三项结束报警提示</w:t>
            </w:r>
          </w:p>
        </w:tc>
      </w:tr>
      <w:tr w14:paraId="52BC8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4251659A">
            <w:pPr>
              <w:jc w:val="left"/>
              <w:rPr>
                <w:rFonts w:hint="eastAsia" w:ascii="宋体" w:hAnsi="宋体" w:eastAsia="宋体" w:cs="宋体"/>
                <w:szCs w:val="21"/>
              </w:rPr>
            </w:pPr>
            <w:r>
              <w:rPr>
                <w:rFonts w:hint="eastAsia" w:ascii="宋体" w:hAnsi="宋体" w:eastAsia="宋体" w:cs="宋体"/>
                <w:szCs w:val="21"/>
              </w:rPr>
              <w:t>5. 泵盖报警</w:t>
            </w:r>
          </w:p>
        </w:tc>
        <w:tc>
          <w:tcPr>
            <w:tcW w:w="6945" w:type="dxa"/>
          </w:tcPr>
          <w:p w14:paraId="47B3AB39">
            <w:pPr>
              <w:jc w:val="left"/>
              <w:rPr>
                <w:rFonts w:hint="eastAsia" w:ascii="宋体" w:hAnsi="宋体" w:eastAsia="宋体" w:cs="宋体"/>
                <w:szCs w:val="21"/>
              </w:rPr>
            </w:pPr>
            <w:r>
              <w:rPr>
                <w:rFonts w:hint="eastAsia" w:ascii="宋体" w:hAnsi="宋体" w:eastAsia="宋体" w:cs="宋体"/>
                <w:szCs w:val="21"/>
              </w:rPr>
              <w:t>打开泵盖，血泵自动停转并有报警声音提示</w:t>
            </w:r>
          </w:p>
        </w:tc>
      </w:tr>
      <w:tr w14:paraId="50C77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24B6478B">
            <w:pPr>
              <w:jc w:val="left"/>
              <w:rPr>
                <w:rFonts w:hint="eastAsia" w:ascii="宋体" w:hAnsi="宋体" w:eastAsia="宋体" w:cs="宋体"/>
                <w:szCs w:val="21"/>
              </w:rPr>
            </w:pPr>
            <w:r>
              <w:rPr>
                <w:rFonts w:hint="eastAsia" w:ascii="宋体" w:hAnsi="宋体" w:eastAsia="宋体" w:cs="宋体"/>
                <w:szCs w:val="21"/>
              </w:rPr>
              <w:t>6. 肝素推注完报警</w:t>
            </w:r>
          </w:p>
        </w:tc>
        <w:tc>
          <w:tcPr>
            <w:tcW w:w="6945" w:type="dxa"/>
          </w:tcPr>
          <w:p w14:paraId="7FE35F2E">
            <w:pPr>
              <w:rPr>
                <w:rFonts w:hint="eastAsia" w:ascii="宋体" w:hAnsi="宋体" w:eastAsia="宋体" w:cs="宋体"/>
                <w:szCs w:val="21"/>
              </w:rPr>
            </w:pPr>
            <w:r>
              <w:rPr>
                <w:rFonts w:hint="eastAsia" w:ascii="宋体" w:hAnsi="宋体" w:eastAsia="宋体" w:cs="宋体"/>
                <w:szCs w:val="21"/>
              </w:rPr>
              <w:t>注射器内肝素推注到底，肝素泵自动停止，伴有声光报警和文字提示。</w:t>
            </w:r>
          </w:p>
        </w:tc>
      </w:tr>
      <w:tr w14:paraId="599C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0F2EF3A2">
            <w:pPr>
              <w:jc w:val="left"/>
              <w:rPr>
                <w:rFonts w:hint="eastAsia" w:ascii="宋体" w:hAnsi="宋体" w:eastAsia="宋体" w:cs="宋体"/>
                <w:szCs w:val="21"/>
              </w:rPr>
            </w:pPr>
            <w:r>
              <w:rPr>
                <w:rFonts w:hint="eastAsia" w:ascii="宋体" w:hAnsi="宋体" w:eastAsia="宋体" w:cs="宋体"/>
                <w:szCs w:val="21"/>
              </w:rPr>
              <w:t>7. 肝素阻塞报警</w:t>
            </w:r>
          </w:p>
        </w:tc>
        <w:tc>
          <w:tcPr>
            <w:tcW w:w="6945" w:type="dxa"/>
          </w:tcPr>
          <w:p w14:paraId="17455363">
            <w:pPr>
              <w:jc w:val="left"/>
              <w:rPr>
                <w:rFonts w:hint="eastAsia" w:ascii="宋体" w:hAnsi="宋体" w:eastAsia="宋体" w:cs="宋体"/>
                <w:szCs w:val="21"/>
              </w:rPr>
            </w:pPr>
            <w:r>
              <w:rPr>
                <w:rFonts w:hint="eastAsia" w:ascii="宋体" w:hAnsi="宋体" w:eastAsia="宋体" w:cs="宋体"/>
                <w:szCs w:val="21"/>
              </w:rPr>
              <w:t>管路扭曲或阻塞致无法推注肝素，肝素泵自动停止，伴有声光和文字提示</w:t>
            </w:r>
          </w:p>
        </w:tc>
      </w:tr>
      <w:tr w14:paraId="6F123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6E658B79">
            <w:pPr>
              <w:jc w:val="left"/>
              <w:rPr>
                <w:rFonts w:hint="eastAsia" w:ascii="宋体" w:hAnsi="宋体" w:eastAsia="宋体" w:cs="宋体"/>
                <w:szCs w:val="21"/>
              </w:rPr>
            </w:pPr>
            <w:r>
              <w:rPr>
                <w:rFonts w:hint="eastAsia" w:ascii="宋体" w:hAnsi="宋体" w:eastAsia="宋体" w:cs="宋体"/>
                <w:szCs w:val="21"/>
              </w:rPr>
              <w:t>8. 环境温度低报警</w:t>
            </w:r>
          </w:p>
        </w:tc>
        <w:tc>
          <w:tcPr>
            <w:tcW w:w="6945" w:type="dxa"/>
          </w:tcPr>
          <w:p w14:paraId="48A4A31B">
            <w:pPr>
              <w:jc w:val="left"/>
              <w:rPr>
                <w:rFonts w:hint="eastAsia" w:ascii="宋体" w:hAnsi="宋体" w:eastAsia="宋体" w:cs="宋体"/>
                <w:szCs w:val="21"/>
              </w:rPr>
            </w:pPr>
            <w:r>
              <w:rPr>
                <w:rFonts w:hint="eastAsia" w:ascii="宋体" w:hAnsi="宋体" w:eastAsia="宋体" w:cs="宋体"/>
                <w:szCs w:val="21"/>
              </w:rPr>
              <w:t>环境温度低于20℃时，启动血泵，加热器自动启动，伴有短暂声光报警</w:t>
            </w:r>
          </w:p>
        </w:tc>
      </w:tr>
      <w:tr w14:paraId="6CD5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27D2FC18">
            <w:pPr>
              <w:jc w:val="left"/>
              <w:rPr>
                <w:rFonts w:hint="eastAsia" w:ascii="宋体" w:hAnsi="宋体" w:eastAsia="宋体" w:cs="宋体"/>
                <w:szCs w:val="21"/>
              </w:rPr>
            </w:pPr>
            <w:r>
              <w:rPr>
                <w:rFonts w:hint="eastAsia" w:ascii="宋体" w:hAnsi="宋体" w:eastAsia="宋体" w:cs="宋体"/>
                <w:szCs w:val="21"/>
              </w:rPr>
              <w:t>9. 机内温度高报警</w:t>
            </w:r>
          </w:p>
        </w:tc>
        <w:tc>
          <w:tcPr>
            <w:tcW w:w="6945" w:type="dxa"/>
          </w:tcPr>
          <w:p w14:paraId="641DF890">
            <w:pPr>
              <w:jc w:val="left"/>
              <w:rPr>
                <w:rFonts w:hint="eastAsia" w:ascii="宋体" w:hAnsi="宋体" w:eastAsia="宋体" w:cs="宋体"/>
                <w:szCs w:val="21"/>
              </w:rPr>
            </w:pPr>
            <w:r>
              <w:rPr>
                <w:rFonts w:hint="eastAsia" w:ascii="宋体" w:hAnsi="宋体" w:eastAsia="宋体" w:cs="宋体"/>
                <w:szCs w:val="21"/>
              </w:rPr>
              <w:t>设有机内高温报警功能，能够避免因散热不畅导致电子元件长时间在高温环境下工作的危害，有利于延长产品使用寿命,当机内温度超过45℃时，有报警声音和报警文字提示</w:t>
            </w:r>
          </w:p>
        </w:tc>
      </w:tr>
      <w:tr w14:paraId="5D5C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5800E6E6">
            <w:pPr>
              <w:jc w:val="left"/>
              <w:rPr>
                <w:rFonts w:hint="eastAsia" w:ascii="宋体" w:hAnsi="宋体" w:eastAsia="宋体" w:cs="宋体"/>
                <w:szCs w:val="21"/>
              </w:rPr>
            </w:pPr>
            <w:r>
              <w:rPr>
                <w:rFonts w:hint="eastAsia" w:ascii="宋体" w:hAnsi="宋体" w:eastAsia="宋体" w:cs="宋体"/>
                <w:szCs w:val="21"/>
              </w:rPr>
              <w:t>10.加热器超温报警</w:t>
            </w:r>
          </w:p>
        </w:tc>
        <w:tc>
          <w:tcPr>
            <w:tcW w:w="6945" w:type="dxa"/>
          </w:tcPr>
          <w:p w14:paraId="35A6DC3F">
            <w:pPr>
              <w:rPr>
                <w:rFonts w:hint="eastAsia" w:ascii="宋体" w:hAnsi="宋体" w:eastAsia="宋体" w:cs="宋体"/>
                <w:szCs w:val="21"/>
              </w:rPr>
            </w:pPr>
            <w:r>
              <w:rPr>
                <w:rFonts w:hint="eastAsia" w:ascii="宋体" w:hAnsi="宋体" w:eastAsia="宋体" w:cs="宋体"/>
                <w:szCs w:val="21"/>
              </w:rPr>
              <w:t>采用先进的加热方式和模糊控制模式，保证加热温度始终处于恒温状态，安全可靠,当加热介质温度超过41℃时，加热自动停止，伴有声光报警和文字提示。</w:t>
            </w:r>
          </w:p>
        </w:tc>
      </w:tr>
      <w:tr w14:paraId="122E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369524C5">
            <w:pPr>
              <w:ind w:left="0" w:leftChars="0" w:firstLine="0" w:firstLineChars="0"/>
              <w:jc w:val="center"/>
              <w:rPr>
                <w:rFonts w:hint="eastAsia" w:ascii="宋体" w:hAnsi="宋体" w:eastAsia="宋体" w:cs="宋体"/>
                <w:szCs w:val="21"/>
              </w:rPr>
            </w:pPr>
            <w:r>
              <w:rPr>
                <w:rFonts w:hint="eastAsia" w:ascii="宋体" w:hAnsi="宋体" w:eastAsia="宋体" w:cs="宋体"/>
                <w:szCs w:val="21"/>
              </w:rPr>
              <w:t>11. 电源供电中断报警</w:t>
            </w:r>
          </w:p>
        </w:tc>
        <w:tc>
          <w:tcPr>
            <w:tcW w:w="6945" w:type="dxa"/>
          </w:tcPr>
          <w:p w14:paraId="12B0580F">
            <w:pPr>
              <w:ind w:left="0" w:leftChars="0" w:firstLine="0" w:firstLineChars="0"/>
              <w:jc w:val="left"/>
              <w:rPr>
                <w:rFonts w:hint="eastAsia" w:ascii="宋体" w:hAnsi="宋体" w:eastAsia="宋体" w:cs="宋体"/>
                <w:szCs w:val="21"/>
              </w:rPr>
            </w:pPr>
            <w:r>
              <w:rPr>
                <w:rFonts w:hint="eastAsia" w:ascii="宋体" w:hAnsi="宋体" w:eastAsia="宋体" w:cs="宋体"/>
                <w:szCs w:val="21"/>
              </w:rPr>
              <w:t>当工作中出现供电中断，有报警声音提示</w:t>
            </w:r>
          </w:p>
        </w:tc>
      </w:tr>
      <w:tr w14:paraId="3118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19F90651">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12.其他</w:t>
            </w:r>
          </w:p>
        </w:tc>
        <w:tc>
          <w:tcPr>
            <w:tcW w:w="6945" w:type="dxa"/>
          </w:tcPr>
          <w:p w14:paraId="46C34984">
            <w:pPr>
              <w:ind w:left="0" w:leftChars="0" w:firstLine="0"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（1）配备放置及推动仪器的医用台车和输液架；（2）维保期3年以上。</w:t>
            </w:r>
          </w:p>
        </w:tc>
      </w:tr>
    </w:tbl>
    <w:p w14:paraId="1C41CA0E">
      <w:pPr>
        <w:pStyle w:val="4"/>
        <w:jc w:val="center"/>
        <w:rPr>
          <w:rFonts w:hint="default" w:eastAsia="宋体"/>
          <w:b/>
          <w:bCs w:val="0"/>
          <w:lang w:val="en-US" w:eastAsia="zh-CN"/>
        </w:rPr>
      </w:pPr>
    </w:p>
    <w:p w14:paraId="1F8F5C7E">
      <w:pPr>
        <w:pStyle w:val="4"/>
        <w:jc w:val="center"/>
        <w:rPr>
          <w:rFonts w:hint="eastAsia" w:eastAsia="宋体"/>
          <w:b/>
          <w:bCs w:val="0"/>
          <w:lang w:val="en-US" w:eastAsia="zh-CN"/>
        </w:rPr>
      </w:pPr>
    </w:p>
    <w:p w14:paraId="00A778C1">
      <w:pPr>
        <w:pStyle w:val="4"/>
        <w:jc w:val="center"/>
        <w:rPr>
          <w:rFonts w:hint="eastAsia" w:eastAsia="宋体"/>
          <w:b/>
          <w:bCs w:val="0"/>
          <w:lang w:val="en-US" w:eastAsia="zh-CN"/>
        </w:rPr>
      </w:pPr>
      <w:r>
        <w:rPr>
          <w:rFonts w:hint="eastAsia" w:eastAsia="宋体"/>
          <w:b/>
          <w:bCs w:val="0"/>
          <w:lang w:val="en-US" w:eastAsia="zh-CN"/>
        </w:rPr>
        <w:t>十</w:t>
      </w:r>
      <w:r>
        <w:rPr>
          <w:rFonts w:hint="eastAsia"/>
          <w:b/>
          <w:bCs w:val="0"/>
          <w:lang w:val="en-US" w:eastAsia="zh-CN"/>
        </w:rPr>
        <w:t>五</w:t>
      </w:r>
      <w:r>
        <w:rPr>
          <w:rFonts w:hint="eastAsia" w:eastAsia="宋体"/>
          <w:b/>
          <w:bCs w:val="0"/>
          <w:lang w:val="en-US" w:eastAsia="zh-CN"/>
        </w:rPr>
        <w:t>、亚低温治疗仪</w:t>
      </w:r>
    </w:p>
    <w:p w14:paraId="23D30A6D">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w:t>
      </w:r>
      <w:r>
        <w:rPr>
          <w:rFonts w:hint="eastAsia" w:ascii="宋体" w:hAnsi="宋体" w:eastAsia="宋体" w:cstheme="minorBidi"/>
          <w:b w:val="0"/>
          <w:bCs/>
          <w:color w:val="000000"/>
          <w:kern w:val="0"/>
          <w:sz w:val="24"/>
          <w:szCs w:val="22"/>
          <w:lang w:val="en-US" w:eastAsia="zh-CN" w:bidi="ar-SA"/>
        </w:rPr>
        <w:t>供电电源：220VAC，50Hz</w:t>
      </w:r>
    </w:p>
    <w:p w14:paraId="7083A16B">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2.</w:t>
      </w:r>
      <w:r>
        <w:rPr>
          <w:rFonts w:hint="eastAsia" w:ascii="宋体" w:hAnsi="宋体" w:eastAsia="宋体" w:cstheme="minorBidi"/>
          <w:b w:val="0"/>
          <w:bCs/>
          <w:color w:val="000000"/>
          <w:kern w:val="0"/>
          <w:sz w:val="24"/>
          <w:szCs w:val="22"/>
          <w:lang w:val="en-US" w:eastAsia="zh-CN" w:bidi="ar-SA"/>
        </w:rPr>
        <w:t>额定功率：650VA</w:t>
      </w:r>
    </w:p>
    <w:p w14:paraId="74218C30">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3.</w:t>
      </w:r>
      <w:r>
        <w:rPr>
          <w:rFonts w:hint="eastAsia" w:ascii="宋体" w:hAnsi="宋体" w:eastAsia="宋体" w:cstheme="minorBidi"/>
          <w:b w:val="0"/>
          <w:bCs/>
          <w:color w:val="000000"/>
          <w:kern w:val="0"/>
          <w:sz w:val="24"/>
          <w:szCs w:val="22"/>
          <w:lang w:val="en-US" w:eastAsia="zh-CN" w:bidi="ar-SA"/>
        </w:rPr>
        <w:t>水温温度控制范围：4-40℃，精度：±1℃；</w:t>
      </w:r>
    </w:p>
    <w:p w14:paraId="7E321CFB">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4.</w:t>
      </w:r>
      <w:r>
        <w:rPr>
          <w:rFonts w:hint="eastAsia" w:ascii="宋体" w:hAnsi="宋体" w:eastAsia="宋体" w:cstheme="minorBidi"/>
          <w:b w:val="0"/>
          <w:bCs/>
          <w:color w:val="000000"/>
          <w:kern w:val="0"/>
          <w:sz w:val="24"/>
          <w:szCs w:val="22"/>
          <w:lang w:val="en-US" w:eastAsia="zh-CN" w:bidi="ar-SA"/>
        </w:rPr>
        <w:t>升温/降温双重功能：具备升温与降温双重功能</w:t>
      </w:r>
    </w:p>
    <w:p w14:paraId="725EF259">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5.</w:t>
      </w:r>
      <w:r>
        <w:rPr>
          <w:rFonts w:hint="eastAsia" w:ascii="宋体" w:hAnsi="宋体" w:eastAsia="宋体" w:cstheme="minorBidi"/>
          <w:b w:val="0"/>
          <w:bCs/>
          <w:color w:val="000000"/>
          <w:kern w:val="0"/>
          <w:sz w:val="24"/>
          <w:szCs w:val="22"/>
          <w:lang w:val="en-US" w:eastAsia="zh-CN" w:bidi="ar-SA"/>
        </w:rPr>
        <w:t>平均降温速度与升温速度：平均降温速度≥1℃/分钟；平均升温速度≥0.8℃/分钟</w:t>
      </w:r>
    </w:p>
    <w:p w14:paraId="63871A7F">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6.</w:t>
      </w:r>
      <w:r>
        <w:rPr>
          <w:rFonts w:hint="eastAsia" w:ascii="宋体" w:hAnsi="宋体" w:eastAsia="宋体" w:cstheme="minorBidi"/>
          <w:b w:val="0"/>
          <w:bCs/>
          <w:color w:val="000000"/>
          <w:kern w:val="0"/>
          <w:sz w:val="24"/>
          <w:szCs w:val="22"/>
          <w:lang w:val="en-US" w:eastAsia="zh-CN" w:bidi="ar-SA"/>
        </w:rPr>
        <w:t>负载最大平均降温速度与升温速度：平均降温速度≥2℃/h；平均升温速度≥1℃/h</w:t>
      </w:r>
    </w:p>
    <w:p w14:paraId="15E76B01">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7.</w:t>
      </w:r>
      <w:r>
        <w:rPr>
          <w:rFonts w:hint="eastAsia" w:ascii="宋体" w:hAnsi="宋体" w:eastAsia="宋体" w:cstheme="minorBidi"/>
          <w:b w:val="0"/>
          <w:bCs/>
          <w:color w:val="000000"/>
          <w:kern w:val="0"/>
          <w:sz w:val="24"/>
          <w:szCs w:val="22"/>
          <w:lang w:val="en-US" w:eastAsia="zh-CN" w:bidi="ar-SA"/>
        </w:rPr>
        <w:t>体温监测：具有体表温度和体腔温度两种专用探头，目标温度设置范围30-42℃，监测精度±0.2℃</w:t>
      </w:r>
    </w:p>
    <w:p w14:paraId="2D294499">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8.</w:t>
      </w:r>
      <w:r>
        <w:rPr>
          <w:rFonts w:hint="eastAsia" w:ascii="宋体" w:hAnsi="宋体" w:eastAsia="宋体" w:cstheme="minorBidi"/>
          <w:b w:val="0"/>
          <w:bCs/>
          <w:color w:val="000000"/>
          <w:kern w:val="0"/>
          <w:sz w:val="24"/>
          <w:szCs w:val="22"/>
          <w:lang w:val="en-US" w:eastAsia="zh-CN" w:bidi="ar-SA"/>
        </w:rPr>
        <w:t>体温监测报警：双路体温监测报警均可同时独立设置体温下限和（或）体温上限，体温超限时报警并停止输出</w:t>
      </w:r>
    </w:p>
    <w:p w14:paraId="705BC7D0">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9.</w:t>
      </w:r>
      <w:r>
        <w:rPr>
          <w:rFonts w:hint="eastAsia" w:ascii="宋体" w:hAnsi="宋体" w:eastAsia="宋体" w:cstheme="minorBidi"/>
          <w:b w:val="0"/>
          <w:bCs/>
          <w:color w:val="000000"/>
          <w:kern w:val="0"/>
          <w:sz w:val="24"/>
          <w:szCs w:val="22"/>
          <w:lang w:val="en-US" w:eastAsia="zh-CN" w:bidi="ar-SA"/>
        </w:rPr>
        <w:t>输出控制方式：双路输出，左右分别控制，双毯或毯/帽可同时工作</w:t>
      </w:r>
    </w:p>
    <w:p w14:paraId="042F5446">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10.</w:t>
      </w:r>
      <w:r>
        <w:rPr>
          <w:rFonts w:hint="eastAsia" w:ascii="宋体" w:hAnsi="宋体" w:eastAsia="宋体" w:cstheme="minorBidi"/>
          <w:b w:val="0"/>
          <w:bCs/>
          <w:color w:val="000000"/>
          <w:kern w:val="0"/>
          <w:sz w:val="24"/>
          <w:szCs w:val="22"/>
          <w:lang w:val="en-US" w:eastAsia="zh-CN" w:bidi="ar-SA"/>
        </w:rPr>
        <w:t>定时范围:</w:t>
      </w:r>
      <w:r>
        <w:rPr>
          <w:rFonts w:hint="eastAsia" w:ascii="宋体" w:hAnsi="宋体" w:eastAsia="宋体" w:cstheme="minorBidi"/>
          <w:b w:val="0"/>
          <w:bCs/>
          <w:color w:val="000000"/>
          <w:kern w:val="0"/>
          <w:sz w:val="24"/>
          <w:szCs w:val="22"/>
          <w:lang w:val="en-US" w:eastAsia="zh-CN" w:bidi="ar-SA"/>
        </w:rPr>
        <w:tab/>
      </w:r>
      <w:r>
        <w:rPr>
          <w:rFonts w:hint="eastAsia" w:ascii="宋体" w:hAnsi="宋体" w:eastAsia="宋体" w:cstheme="minorBidi"/>
          <w:b w:val="0"/>
          <w:bCs/>
          <w:color w:val="000000"/>
          <w:kern w:val="0"/>
          <w:sz w:val="24"/>
          <w:szCs w:val="22"/>
          <w:lang w:val="en-US" w:eastAsia="zh-CN" w:bidi="ar-SA"/>
        </w:rPr>
        <w:t>1-99小时或长期运行，可自动计时</w:t>
      </w:r>
    </w:p>
    <w:p w14:paraId="5F436147">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11.</w:t>
      </w:r>
      <w:r>
        <w:rPr>
          <w:rFonts w:hint="eastAsia" w:ascii="宋体" w:hAnsi="宋体" w:eastAsia="宋体" w:cstheme="minorBidi"/>
          <w:b w:val="0"/>
          <w:bCs/>
          <w:color w:val="000000"/>
          <w:kern w:val="0"/>
          <w:sz w:val="24"/>
          <w:szCs w:val="22"/>
          <w:lang w:val="en-US" w:eastAsia="zh-CN" w:bidi="ar-SA"/>
        </w:rPr>
        <w:t>人机交互方式:</w:t>
      </w:r>
      <w:r>
        <w:rPr>
          <w:rFonts w:hint="eastAsia" w:ascii="宋体" w:hAnsi="宋体" w:eastAsia="宋体" w:cstheme="minorBidi"/>
          <w:b w:val="0"/>
          <w:bCs/>
          <w:color w:val="000000"/>
          <w:kern w:val="0"/>
          <w:sz w:val="24"/>
          <w:szCs w:val="22"/>
          <w:lang w:val="en-US" w:eastAsia="zh-CN" w:bidi="ar-SA"/>
        </w:rPr>
        <w:tab/>
      </w:r>
      <w:r>
        <w:rPr>
          <w:rFonts w:hint="eastAsia" w:ascii="宋体" w:hAnsi="宋体" w:eastAsia="宋体" w:cstheme="minorBidi"/>
          <w:b w:val="0"/>
          <w:bCs/>
          <w:color w:val="000000"/>
          <w:kern w:val="0"/>
          <w:sz w:val="24"/>
          <w:szCs w:val="22"/>
          <w:lang w:val="en-US" w:eastAsia="zh-CN" w:bidi="ar-SA"/>
        </w:rPr>
        <w:t>高亮度LCD中文及图标显示，简洁明确，方便夜间及紧急情况下使用</w:t>
      </w:r>
    </w:p>
    <w:p w14:paraId="670759E6">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12.</w:t>
      </w:r>
      <w:r>
        <w:rPr>
          <w:rFonts w:hint="eastAsia" w:ascii="宋体" w:hAnsi="宋体" w:eastAsia="宋体" w:cstheme="minorBidi"/>
          <w:b w:val="0"/>
          <w:bCs/>
          <w:color w:val="000000"/>
          <w:kern w:val="0"/>
          <w:sz w:val="24"/>
          <w:szCs w:val="22"/>
          <w:lang w:val="en-US" w:eastAsia="zh-CN" w:bidi="ar-SA"/>
        </w:rPr>
        <w:t>固化程序:</w:t>
      </w:r>
      <w:r>
        <w:rPr>
          <w:rFonts w:hint="eastAsia" w:ascii="宋体" w:hAnsi="宋体" w:eastAsia="宋体" w:cstheme="minorBidi"/>
          <w:b w:val="0"/>
          <w:bCs/>
          <w:color w:val="000000"/>
          <w:kern w:val="0"/>
          <w:sz w:val="24"/>
          <w:szCs w:val="22"/>
          <w:lang w:val="en-US" w:eastAsia="zh-CN" w:bidi="ar-SA"/>
        </w:rPr>
        <w:tab/>
      </w:r>
      <w:r>
        <w:rPr>
          <w:rFonts w:hint="eastAsia" w:ascii="宋体" w:hAnsi="宋体" w:eastAsia="宋体" w:cstheme="minorBidi"/>
          <w:b w:val="0"/>
          <w:bCs/>
          <w:color w:val="000000"/>
          <w:kern w:val="0"/>
          <w:sz w:val="24"/>
          <w:szCs w:val="22"/>
          <w:lang w:val="en-US" w:eastAsia="zh-CN" w:bidi="ar-SA"/>
        </w:rPr>
        <w:t>有紧急时使用程序，用户可自行设置水温、体温上下限与定时时间</w:t>
      </w:r>
    </w:p>
    <w:p w14:paraId="72ABDA5A">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13.</w:t>
      </w:r>
      <w:r>
        <w:rPr>
          <w:rFonts w:hint="eastAsia" w:ascii="宋体" w:hAnsi="宋体" w:eastAsia="宋体" w:cstheme="minorBidi"/>
          <w:b w:val="0"/>
          <w:bCs/>
          <w:color w:val="000000"/>
          <w:kern w:val="0"/>
          <w:sz w:val="24"/>
          <w:szCs w:val="22"/>
          <w:lang w:val="en-US" w:eastAsia="zh-CN" w:bidi="ar-SA"/>
        </w:rPr>
        <w:t>断电保护功能:</w:t>
      </w:r>
      <w:r>
        <w:rPr>
          <w:rFonts w:hint="eastAsia" w:ascii="宋体" w:hAnsi="宋体" w:eastAsia="宋体" w:cstheme="minorBidi"/>
          <w:b w:val="0"/>
          <w:bCs/>
          <w:color w:val="000000"/>
          <w:kern w:val="0"/>
          <w:sz w:val="24"/>
          <w:szCs w:val="22"/>
          <w:lang w:val="en-US" w:eastAsia="zh-CN" w:bidi="ar-SA"/>
        </w:rPr>
        <w:tab/>
      </w:r>
      <w:r>
        <w:rPr>
          <w:rFonts w:hint="eastAsia" w:ascii="宋体" w:hAnsi="宋体" w:eastAsia="宋体" w:cstheme="minorBidi"/>
          <w:b w:val="0"/>
          <w:bCs/>
          <w:color w:val="000000"/>
          <w:kern w:val="0"/>
          <w:sz w:val="24"/>
          <w:szCs w:val="22"/>
          <w:lang w:val="en-US" w:eastAsia="zh-CN" w:bidi="ar-SA"/>
        </w:rPr>
        <w:t>具备断电保护功能，断电时再通电开机后，仪器自动运行断电前的程序</w:t>
      </w:r>
    </w:p>
    <w:p w14:paraId="1F73A681">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14.</w:t>
      </w:r>
      <w:r>
        <w:rPr>
          <w:rFonts w:hint="eastAsia" w:ascii="宋体" w:hAnsi="宋体" w:eastAsia="宋体" w:cstheme="minorBidi"/>
          <w:b w:val="0"/>
          <w:bCs/>
          <w:color w:val="000000"/>
          <w:kern w:val="0"/>
          <w:sz w:val="24"/>
          <w:szCs w:val="22"/>
          <w:lang w:val="en-US" w:eastAsia="zh-CN" w:bidi="ar-SA"/>
        </w:rPr>
        <w:t>患者治疗信息存储:采用SD卡装置，可无限量存储患者处方等信息</w:t>
      </w:r>
    </w:p>
    <w:p w14:paraId="0AA873E7">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15.</w:t>
      </w:r>
      <w:r>
        <w:rPr>
          <w:rFonts w:hint="eastAsia" w:ascii="宋体" w:hAnsi="宋体" w:eastAsia="宋体" w:cstheme="minorBidi"/>
          <w:b w:val="0"/>
          <w:bCs/>
          <w:color w:val="000000"/>
          <w:kern w:val="0"/>
          <w:sz w:val="24"/>
          <w:szCs w:val="22"/>
          <w:lang w:val="en-US" w:eastAsia="zh-CN" w:bidi="ar-SA"/>
        </w:rPr>
        <w:t>噪声控制:</w:t>
      </w:r>
      <w:r>
        <w:rPr>
          <w:rFonts w:hint="eastAsia" w:ascii="宋体" w:hAnsi="宋体" w:eastAsia="宋体" w:cstheme="minorBidi"/>
          <w:b w:val="0"/>
          <w:bCs/>
          <w:color w:val="000000"/>
          <w:kern w:val="0"/>
          <w:sz w:val="24"/>
          <w:szCs w:val="22"/>
          <w:lang w:val="en-US" w:eastAsia="zh-CN" w:bidi="ar-SA"/>
        </w:rPr>
        <w:tab/>
      </w:r>
      <w:r>
        <w:rPr>
          <w:rFonts w:hint="eastAsia" w:ascii="宋体" w:hAnsi="宋体" w:eastAsia="宋体" w:cstheme="minorBidi"/>
          <w:b w:val="0"/>
          <w:bCs/>
          <w:color w:val="000000"/>
          <w:kern w:val="0"/>
          <w:sz w:val="24"/>
          <w:szCs w:val="22"/>
          <w:lang w:val="en-US" w:eastAsia="zh-CN" w:bidi="ar-SA"/>
        </w:rPr>
        <w:t>正常工作噪声≤60dB</w:t>
      </w:r>
    </w:p>
    <w:p w14:paraId="38F0F4AF">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16.</w:t>
      </w:r>
      <w:r>
        <w:rPr>
          <w:rFonts w:hint="eastAsia" w:ascii="宋体" w:hAnsi="宋体" w:eastAsia="宋体" w:cstheme="minorBidi"/>
          <w:b w:val="0"/>
          <w:bCs/>
          <w:color w:val="000000"/>
          <w:kern w:val="0"/>
          <w:sz w:val="24"/>
          <w:szCs w:val="22"/>
          <w:lang w:val="en-US" w:eastAsia="zh-CN" w:bidi="ar-SA"/>
        </w:rPr>
        <w:t>毯/帽设计:</w:t>
      </w:r>
      <w:r>
        <w:rPr>
          <w:rFonts w:hint="eastAsia" w:ascii="宋体" w:hAnsi="宋体" w:eastAsia="宋体" w:cstheme="minorBidi"/>
          <w:b w:val="0"/>
          <w:bCs/>
          <w:color w:val="000000"/>
          <w:kern w:val="0"/>
          <w:sz w:val="24"/>
          <w:szCs w:val="22"/>
          <w:lang w:val="en-US" w:eastAsia="zh-CN" w:bidi="ar-SA"/>
        </w:rPr>
        <w:tab/>
      </w:r>
      <w:r>
        <w:rPr>
          <w:rFonts w:hint="eastAsia" w:ascii="宋体" w:hAnsi="宋体" w:eastAsia="宋体" w:cstheme="minorBidi"/>
          <w:b w:val="0"/>
          <w:bCs/>
          <w:color w:val="000000"/>
          <w:kern w:val="0"/>
          <w:sz w:val="24"/>
          <w:szCs w:val="22"/>
          <w:lang w:val="en-US" w:eastAsia="zh-CN" w:bidi="ar-SA"/>
        </w:rPr>
        <w:t>毯/帽采设计保证液体流动性，降温快且均匀；冰帽设计低温时柔软，贴近患者皮肤，体感舒适</w:t>
      </w:r>
    </w:p>
    <w:p w14:paraId="4FB18AC5">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17.</w:t>
      </w:r>
      <w:r>
        <w:rPr>
          <w:rFonts w:hint="eastAsia" w:ascii="宋体" w:hAnsi="宋体" w:eastAsia="宋体" w:cstheme="minorBidi"/>
          <w:b w:val="0"/>
          <w:bCs/>
          <w:color w:val="000000"/>
          <w:kern w:val="0"/>
          <w:sz w:val="24"/>
          <w:szCs w:val="22"/>
          <w:lang w:val="en-US" w:eastAsia="zh-CN" w:bidi="ar-SA"/>
        </w:rPr>
        <w:t>快速接头设计:</w:t>
      </w:r>
      <w:r>
        <w:rPr>
          <w:rFonts w:hint="eastAsia" w:ascii="宋体" w:hAnsi="宋体" w:eastAsia="宋体" w:cstheme="minorBidi"/>
          <w:b w:val="0"/>
          <w:bCs/>
          <w:color w:val="000000"/>
          <w:kern w:val="0"/>
          <w:sz w:val="24"/>
          <w:szCs w:val="22"/>
          <w:lang w:val="en-US" w:eastAsia="zh-CN" w:bidi="ar-SA"/>
        </w:rPr>
        <w:tab/>
      </w:r>
      <w:r>
        <w:rPr>
          <w:rFonts w:hint="eastAsia" w:ascii="宋体" w:hAnsi="宋体" w:eastAsia="宋体" w:cstheme="minorBidi"/>
          <w:b w:val="0"/>
          <w:bCs/>
          <w:color w:val="000000"/>
          <w:kern w:val="0"/>
          <w:sz w:val="24"/>
          <w:szCs w:val="22"/>
          <w:lang w:val="en-US" w:eastAsia="zh-CN" w:bidi="ar-SA"/>
        </w:rPr>
        <w:t>操作方便，密封性好</w:t>
      </w:r>
    </w:p>
    <w:p w14:paraId="593C3FE6">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18.</w:t>
      </w:r>
      <w:r>
        <w:rPr>
          <w:rFonts w:hint="eastAsia" w:ascii="宋体" w:hAnsi="宋体" w:eastAsia="宋体" w:cstheme="minorBidi"/>
          <w:b w:val="0"/>
          <w:bCs/>
          <w:color w:val="000000"/>
          <w:kern w:val="0"/>
          <w:sz w:val="24"/>
          <w:szCs w:val="22"/>
          <w:lang w:val="en-US" w:eastAsia="zh-CN" w:bidi="ar-SA"/>
        </w:rPr>
        <w:t>故障提示:</w:t>
      </w:r>
      <w:r>
        <w:rPr>
          <w:rFonts w:hint="eastAsia" w:ascii="宋体" w:hAnsi="宋体" w:eastAsia="宋体" w:cstheme="minorBidi"/>
          <w:b w:val="0"/>
          <w:bCs/>
          <w:color w:val="000000"/>
          <w:kern w:val="0"/>
          <w:sz w:val="24"/>
          <w:szCs w:val="22"/>
          <w:lang w:val="en-US" w:eastAsia="zh-CN" w:bidi="ar-SA"/>
        </w:rPr>
        <w:tab/>
      </w:r>
      <w:r>
        <w:rPr>
          <w:rFonts w:hint="eastAsia" w:ascii="宋体" w:hAnsi="宋体" w:eastAsia="宋体" w:cstheme="minorBidi"/>
          <w:b w:val="0"/>
          <w:bCs/>
          <w:color w:val="000000"/>
          <w:kern w:val="0"/>
          <w:sz w:val="24"/>
          <w:szCs w:val="22"/>
          <w:lang w:val="en-US" w:eastAsia="zh-CN" w:bidi="ar-SA"/>
        </w:rPr>
        <w:t>具有水量不足、传感器松脱等智能提示功能</w:t>
      </w:r>
    </w:p>
    <w:p w14:paraId="7971983D">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19.</w:t>
      </w:r>
      <w:r>
        <w:rPr>
          <w:rFonts w:hint="eastAsia" w:ascii="宋体" w:hAnsi="宋体" w:eastAsia="宋体" w:cstheme="minorBidi"/>
          <w:b w:val="0"/>
          <w:bCs/>
          <w:color w:val="000000"/>
          <w:kern w:val="0"/>
          <w:sz w:val="24"/>
          <w:szCs w:val="22"/>
          <w:lang w:val="en-US" w:eastAsia="zh-CN" w:bidi="ar-SA"/>
        </w:rPr>
        <w:t>毯帽存储便捷:附带毯帽存储装置，方便毯帽的收纳整理</w:t>
      </w:r>
    </w:p>
    <w:p w14:paraId="568F2011">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20.</w:t>
      </w:r>
      <w:r>
        <w:rPr>
          <w:rFonts w:hint="eastAsia" w:ascii="宋体" w:hAnsi="宋体" w:eastAsia="宋体" w:cstheme="minorBidi"/>
          <w:b w:val="0"/>
          <w:bCs/>
          <w:color w:val="000000"/>
          <w:kern w:val="0"/>
          <w:sz w:val="24"/>
          <w:szCs w:val="22"/>
          <w:lang w:val="en-US" w:eastAsia="zh-CN" w:bidi="ar-SA"/>
        </w:rPr>
        <w:t>整机:体积小，方便在病床间移动使用</w:t>
      </w:r>
    </w:p>
    <w:p w14:paraId="746DD57B">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21.</w:t>
      </w:r>
      <w:r>
        <w:rPr>
          <w:rFonts w:hint="eastAsia" w:ascii="宋体" w:hAnsi="宋体" w:eastAsia="宋体" w:cstheme="minorBidi"/>
          <w:b w:val="0"/>
          <w:bCs/>
          <w:color w:val="000000"/>
          <w:kern w:val="0"/>
          <w:sz w:val="24"/>
          <w:szCs w:val="22"/>
          <w:lang w:val="en-US" w:eastAsia="zh-CN" w:bidi="ar-SA"/>
        </w:rPr>
        <w:t>维保期：3年以上</w:t>
      </w:r>
    </w:p>
    <w:p w14:paraId="70035B84">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22.</w:t>
      </w:r>
      <w:r>
        <w:rPr>
          <w:rFonts w:hint="eastAsia" w:ascii="宋体" w:hAnsi="宋体" w:eastAsia="宋体" w:cstheme="minorBidi"/>
          <w:b w:val="0"/>
          <w:bCs/>
          <w:color w:val="000000"/>
          <w:kern w:val="0"/>
          <w:sz w:val="24"/>
          <w:szCs w:val="22"/>
          <w:lang w:val="en-US" w:eastAsia="zh-CN" w:bidi="ar-SA"/>
        </w:rPr>
        <w:t>其他：原机器配套冰帽冰毯各四个</w:t>
      </w:r>
    </w:p>
    <w:p w14:paraId="0546E49C">
      <w:pPr>
        <w:pStyle w:val="4"/>
        <w:jc w:val="center"/>
        <w:rPr>
          <w:rFonts w:hint="eastAsia" w:eastAsia="宋体"/>
          <w:b/>
          <w:bCs w:val="0"/>
          <w:lang w:val="en-US" w:eastAsia="zh-CN"/>
        </w:rPr>
      </w:pPr>
      <w:r>
        <w:rPr>
          <w:rFonts w:hint="eastAsia" w:eastAsia="宋体"/>
          <w:b/>
          <w:bCs w:val="0"/>
          <w:lang w:val="en-US" w:eastAsia="zh-CN"/>
        </w:rPr>
        <w:t>十</w:t>
      </w:r>
      <w:r>
        <w:rPr>
          <w:rFonts w:hint="eastAsia"/>
          <w:b/>
          <w:bCs w:val="0"/>
          <w:lang w:val="en-US" w:eastAsia="zh-CN"/>
        </w:rPr>
        <w:t>六</w:t>
      </w:r>
      <w:r>
        <w:rPr>
          <w:rFonts w:hint="eastAsia" w:eastAsia="宋体"/>
          <w:b/>
          <w:bCs w:val="0"/>
          <w:lang w:val="en-US" w:eastAsia="zh-CN"/>
        </w:rPr>
        <w:t>、冰箱</w:t>
      </w:r>
    </w:p>
    <w:p w14:paraId="5DC13C8B">
      <w:pPr>
        <w:numPr>
          <w:ilvl w:val="0"/>
          <w:numId w:val="0"/>
        </w:numPr>
        <w:spacing w:line="360" w:lineRule="auto"/>
        <w:ind w:left="420" w:leftChars="0" w:hanging="420" w:firstLineChars="0"/>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1.温度数字显示；</w:t>
      </w:r>
    </w:p>
    <w:p w14:paraId="4181D74D">
      <w:pPr>
        <w:numPr>
          <w:ilvl w:val="0"/>
          <w:numId w:val="0"/>
        </w:numPr>
        <w:spacing w:line="360" w:lineRule="auto"/>
        <w:ind w:left="420" w:leftChars="0" w:hanging="420" w:firstLineChars="0"/>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2.冷藏室温度调节范围2-8℃；</w:t>
      </w:r>
    </w:p>
    <w:p w14:paraId="38B14F87">
      <w:pPr>
        <w:numPr>
          <w:ilvl w:val="0"/>
          <w:numId w:val="0"/>
        </w:numPr>
        <w:spacing w:line="360" w:lineRule="auto"/>
        <w:ind w:left="420" w:leftChars="0" w:hanging="420" w:firstLineChars="0"/>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3.冷冻室温度调节范围-20—-40℃；</w:t>
      </w:r>
    </w:p>
    <w:p w14:paraId="578F8674">
      <w:pPr>
        <w:numPr>
          <w:ilvl w:val="0"/>
          <w:numId w:val="0"/>
        </w:numPr>
        <w:spacing w:line="360" w:lineRule="auto"/>
        <w:ind w:left="420" w:leftChars="0" w:hanging="420" w:firstLineChars="0"/>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4.冷藏室有效容积≥180L；</w:t>
      </w:r>
    </w:p>
    <w:p w14:paraId="4BEF5B3E">
      <w:pPr>
        <w:numPr>
          <w:ilvl w:val="0"/>
          <w:numId w:val="0"/>
        </w:numPr>
        <w:spacing w:line="360" w:lineRule="auto"/>
        <w:ind w:left="420" w:leftChars="0" w:hanging="420" w:firstLineChars="0"/>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5.冷冻室有效容积≥90L；</w:t>
      </w:r>
    </w:p>
    <w:p w14:paraId="1DB10839">
      <w:pPr>
        <w:numPr>
          <w:ilvl w:val="0"/>
          <w:numId w:val="0"/>
        </w:numPr>
        <w:spacing w:line="360" w:lineRule="auto"/>
        <w:ind w:left="420" w:leftChars="0" w:hanging="420" w:firstLineChars="0"/>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6.具有超温、传感器故障报警功能，可选择声、光报警方式；</w:t>
      </w:r>
    </w:p>
    <w:p w14:paraId="2BD7EF55">
      <w:pPr>
        <w:numPr>
          <w:ilvl w:val="0"/>
          <w:numId w:val="0"/>
        </w:numPr>
        <w:spacing w:line="360" w:lineRule="auto"/>
        <w:ind w:left="420" w:leftChars="0" w:hanging="420" w:firstLineChars="0"/>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7.自动除霜功能；</w:t>
      </w:r>
    </w:p>
    <w:p w14:paraId="6F3A8078">
      <w:pPr>
        <w:pStyle w:val="4"/>
        <w:jc w:val="center"/>
        <w:rPr>
          <w:rFonts w:hint="eastAsia" w:eastAsia="宋体"/>
          <w:b/>
          <w:bCs w:val="0"/>
          <w:lang w:val="en-US" w:eastAsia="zh-CN"/>
        </w:rPr>
      </w:pPr>
    </w:p>
    <w:p w14:paraId="61F5F8B0">
      <w:pPr>
        <w:pStyle w:val="4"/>
        <w:jc w:val="center"/>
        <w:rPr>
          <w:rFonts w:hint="eastAsia" w:eastAsia="宋体"/>
          <w:b/>
          <w:bCs w:val="0"/>
          <w:lang w:val="en-US" w:eastAsia="zh-CN"/>
        </w:rPr>
      </w:pPr>
      <w:r>
        <w:rPr>
          <w:rFonts w:hint="eastAsia" w:eastAsia="宋体"/>
          <w:b/>
          <w:bCs w:val="0"/>
          <w:lang w:val="en-US" w:eastAsia="zh-CN"/>
        </w:rPr>
        <w:t>十</w:t>
      </w:r>
      <w:r>
        <w:rPr>
          <w:rFonts w:hint="eastAsia"/>
          <w:b/>
          <w:bCs w:val="0"/>
          <w:lang w:val="en-US" w:eastAsia="zh-CN"/>
        </w:rPr>
        <w:t>七</w:t>
      </w:r>
      <w:r>
        <w:rPr>
          <w:rFonts w:hint="eastAsia" w:eastAsia="宋体"/>
          <w:b/>
          <w:bCs w:val="0"/>
          <w:lang w:val="en-US" w:eastAsia="zh-CN"/>
        </w:rPr>
        <w:t>、电动溶栓床</w:t>
      </w:r>
    </w:p>
    <w:p w14:paraId="253DF92D">
      <w:pPr>
        <w:numPr>
          <w:ilvl w:val="0"/>
          <w:numId w:val="0"/>
        </w:numPr>
        <w:spacing w:line="360" w:lineRule="auto"/>
        <w:ind w:left="420" w:leftChars="0" w:hanging="420" w:firstLineChars="0"/>
        <w:rPr>
          <w:rFonts w:hint="default"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w:t>
      </w:r>
      <w:r>
        <w:rPr>
          <w:rFonts w:hint="default" w:ascii="宋体" w:hAnsi="宋体" w:eastAsia="宋体" w:cstheme="minorBidi"/>
          <w:b w:val="0"/>
          <w:bCs/>
          <w:color w:val="000000"/>
          <w:kern w:val="0"/>
          <w:sz w:val="24"/>
          <w:szCs w:val="22"/>
          <w:lang w:val="en-US" w:eastAsia="zh-CN" w:bidi="ar-SA"/>
        </w:rPr>
        <w:t xml:space="preserve">床体升降高度：480-650±10mm </w:t>
      </w:r>
    </w:p>
    <w:p w14:paraId="1297BC4F">
      <w:pPr>
        <w:numPr>
          <w:ilvl w:val="0"/>
          <w:numId w:val="0"/>
        </w:numPr>
        <w:spacing w:line="360" w:lineRule="auto"/>
        <w:ind w:left="420" w:leftChars="0" w:hanging="420" w:firstLineChars="0"/>
        <w:rPr>
          <w:rFonts w:hint="default"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2、</w:t>
      </w:r>
      <w:r>
        <w:rPr>
          <w:rFonts w:hint="default" w:ascii="宋体" w:hAnsi="宋体" w:eastAsia="宋体" w:cstheme="minorBidi"/>
          <w:b w:val="0"/>
          <w:bCs/>
          <w:color w:val="000000"/>
          <w:kern w:val="0"/>
          <w:sz w:val="24"/>
          <w:szCs w:val="22"/>
          <w:lang w:val="en-US" w:eastAsia="zh-CN" w:bidi="ar-SA"/>
        </w:rPr>
        <w:t>床头升降高度：0-75°±5°</w:t>
      </w:r>
    </w:p>
    <w:p w14:paraId="5BD7A219">
      <w:pPr>
        <w:numPr>
          <w:ilvl w:val="0"/>
          <w:numId w:val="0"/>
        </w:numPr>
        <w:spacing w:line="360" w:lineRule="auto"/>
        <w:ind w:left="420" w:leftChars="0" w:hanging="420" w:firstLineChars="0"/>
        <w:rPr>
          <w:rFonts w:hint="default"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3、</w:t>
      </w:r>
      <w:r>
        <w:rPr>
          <w:rFonts w:hint="default" w:ascii="宋体" w:hAnsi="宋体" w:eastAsia="宋体" w:cstheme="minorBidi"/>
          <w:b w:val="0"/>
          <w:bCs/>
          <w:color w:val="000000"/>
          <w:kern w:val="0"/>
          <w:sz w:val="24"/>
          <w:szCs w:val="22"/>
          <w:lang w:val="en-US" w:eastAsia="zh-CN" w:bidi="ar-SA"/>
        </w:rPr>
        <w:t>床位升降：0-40±5°</w:t>
      </w:r>
    </w:p>
    <w:p w14:paraId="2EFE4050">
      <w:pPr>
        <w:numPr>
          <w:ilvl w:val="0"/>
          <w:numId w:val="0"/>
        </w:numPr>
        <w:spacing w:line="360" w:lineRule="auto"/>
        <w:ind w:left="420" w:leftChars="0" w:hanging="420" w:firstLineChars="0"/>
        <w:rPr>
          <w:rFonts w:hint="default"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4、</w:t>
      </w:r>
      <w:r>
        <w:rPr>
          <w:rFonts w:hint="default" w:ascii="宋体" w:hAnsi="宋体" w:eastAsia="宋体" w:cstheme="minorBidi"/>
          <w:b w:val="0"/>
          <w:bCs/>
          <w:color w:val="000000"/>
          <w:kern w:val="0"/>
          <w:sz w:val="24"/>
          <w:szCs w:val="22"/>
          <w:lang w:val="en-US" w:eastAsia="zh-CN" w:bidi="ar-SA"/>
        </w:rPr>
        <w:t>具有良好的防滑、防坠床、透气性能，并配有手控器，方便医护患者调整各体位，低噪音、能平稳运行患者，刹车系统稳定可靠安全，配置蓄电池，紧急情况下不断电，中控刹车，四小护栏，能称重。</w:t>
      </w:r>
    </w:p>
    <w:p w14:paraId="69A7A043">
      <w:pPr>
        <w:pStyle w:val="4"/>
        <w:jc w:val="center"/>
        <w:rPr>
          <w:rFonts w:hint="eastAsia" w:eastAsia="宋体"/>
          <w:b/>
          <w:bCs w:val="0"/>
          <w:lang w:val="en-US" w:eastAsia="zh-CN"/>
        </w:rPr>
      </w:pPr>
    </w:p>
    <w:p w14:paraId="22A9224C">
      <w:pPr>
        <w:pStyle w:val="4"/>
        <w:jc w:val="center"/>
        <w:rPr>
          <w:rFonts w:hint="eastAsia" w:eastAsia="宋体"/>
          <w:b/>
          <w:bCs w:val="0"/>
          <w:lang w:val="en-US" w:eastAsia="zh-CN"/>
        </w:rPr>
      </w:pPr>
    </w:p>
    <w:p w14:paraId="00ECA06B">
      <w:pPr>
        <w:pStyle w:val="4"/>
        <w:jc w:val="center"/>
        <w:rPr>
          <w:rFonts w:hint="eastAsia" w:eastAsia="宋体"/>
          <w:b/>
          <w:bCs w:val="0"/>
          <w:lang w:val="en-US" w:eastAsia="zh-CN"/>
        </w:rPr>
      </w:pPr>
      <w:r>
        <w:rPr>
          <w:rFonts w:hint="eastAsia"/>
          <w:b/>
          <w:bCs w:val="0"/>
          <w:lang w:val="en-US" w:eastAsia="zh-CN"/>
        </w:rPr>
        <w:t>十八</w:t>
      </w:r>
      <w:r>
        <w:rPr>
          <w:rFonts w:hint="eastAsia" w:eastAsia="宋体"/>
          <w:b/>
          <w:bCs w:val="0"/>
          <w:lang w:val="en-US" w:eastAsia="zh-CN"/>
        </w:rPr>
        <w:t>、治疗盘</w:t>
      </w:r>
    </w:p>
    <w:p w14:paraId="48190FD1">
      <w:pPr>
        <w:numPr>
          <w:ilvl w:val="0"/>
          <w:numId w:val="0"/>
        </w:numPr>
        <w:spacing w:line="360" w:lineRule="auto"/>
        <w:ind w:left="420" w:leftChars="0" w:hanging="420" w:firstLineChars="0"/>
        <w:rPr>
          <w:rFonts w:hint="default"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1.材质：304/201不锈钢</w:t>
      </w:r>
    </w:p>
    <w:p w14:paraId="221BBB94">
      <w:pPr>
        <w:numPr>
          <w:ilvl w:val="0"/>
          <w:numId w:val="0"/>
        </w:numPr>
        <w:spacing w:line="360" w:lineRule="auto"/>
        <w:ind w:left="420" w:leftChars="0" w:hanging="420" w:firstLineChars="0"/>
        <w:rPr>
          <w:rFonts w:hint="default"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2.尺寸：≤302×203×47mm</w:t>
      </w:r>
    </w:p>
    <w:p w14:paraId="51167EB2">
      <w:pPr>
        <w:pStyle w:val="4"/>
        <w:jc w:val="center"/>
        <w:rPr>
          <w:rFonts w:hint="eastAsia" w:eastAsia="宋体"/>
          <w:b/>
          <w:bCs w:val="0"/>
          <w:lang w:val="en-US" w:eastAsia="zh-CN"/>
        </w:rPr>
      </w:pPr>
    </w:p>
    <w:p w14:paraId="1BAA6ABB">
      <w:pPr>
        <w:pStyle w:val="4"/>
        <w:jc w:val="center"/>
        <w:rPr>
          <w:rFonts w:hint="eastAsia" w:eastAsia="宋体"/>
          <w:b/>
          <w:bCs w:val="0"/>
          <w:lang w:val="en-US" w:eastAsia="zh-CN"/>
        </w:rPr>
      </w:pPr>
      <w:r>
        <w:rPr>
          <w:rFonts w:hint="eastAsia"/>
          <w:b/>
          <w:bCs w:val="0"/>
          <w:lang w:val="en-US" w:eastAsia="zh-CN"/>
        </w:rPr>
        <w:t>十九</w:t>
      </w:r>
      <w:r>
        <w:rPr>
          <w:rFonts w:hint="eastAsia" w:eastAsia="宋体"/>
          <w:b/>
          <w:bCs w:val="0"/>
          <w:lang w:val="en-US" w:eastAsia="zh-CN"/>
        </w:rPr>
        <w:t>、手术托盘</w:t>
      </w:r>
    </w:p>
    <w:p w14:paraId="6999B87D">
      <w:pPr>
        <w:numPr>
          <w:ilvl w:val="0"/>
          <w:numId w:val="0"/>
        </w:numPr>
        <w:spacing w:line="360" w:lineRule="auto"/>
        <w:ind w:left="420" w:leftChars="0" w:hanging="420" w:firstLineChars="0"/>
        <w:rPr>
          <w:rFonts w:hint="default"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1.不锈钢（304）</w:t>
      </w:r>
    </w:p>
    <w:p w14:paraId="3BA20111">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2.一体焊接，无需安装</w:t>
      </w:r>
    </w:p>
    <w:p w14:paraId="542EFE91">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3.可调节高度（4轮加固，静音轮）长70cm-80cm,宽50cm-60cm,高85cm-120cm.</w:t>
      </w:r>
    </w:p>
    <w:p w14:paraId="569C157F">
      <w:pPr>
        <w:pStyle w:val="4"/>
        <w:jc w:val="center"/>
        <w:rPr>
          <w:rFonts w:hint="default" w:eastAsia="宋体"/>
          <w:b/>
          <w:bCs w:val="0"/>
          <w:lang w:val="en-US" w:eastAsia="zh-CN"/>
        </w:rPr>
      </w:pPr>
    </w:p>
    <w:p w14:paraId="3DD11209">
      <w:pPr>
        <w:pStyle w:val="4"/>
        <w:jc w:val="center"/>
        <w:rPr>
          <w:rFonts w:hint="eastAsia" w:eastAsia="宋体"/>
          <w:b/>
          <w:bCs w:val="0"/>
          <w:lang w:val="en-US" w:eastAsia="zh-CN"/>
        </w:rPr>
      </w:pPr>
      <w:r>
        <w:rPr>
          <w:rFonts w:hint="eastAsia" w:eastAsia="宋体"/>
          <w:b/>
          <w:bCs w:val="0"/>
          <w:lang w:val="en-US" w:eastAsia="zh-CN"/>
        </w:rPr>
        <w:t>二十、无影灯</w:t>
      </w:r>
    </w:p>
    <w:p w14:paraId="65C281C1">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1.可移动LED（500/700）</w:t>
      </w:r>
    </w:p>
    <w:p w14:paraId="6BFC568B">
      <w:pPr>
        <w:numPr>
          <w:ilvl w:val="0"/>
          <w:numId w:val="0"/>
        </w:numPr>
        <w:spacing w:line="360" w:lineRule="auto"/>
        <w:ind w:left="420" w:leftChars="0" w:hanging="420" w:firstLineChars="0"/>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2.</w:t>
      </w:r>
      <w:r>
        <w:rPr>
          <w:rFonts w:hint="eastAsia" w:ascii="宋体" w:hAnsi="宋体" w:eastAsia="宋体" w:cstheme="minorBidi"/>
          <w:b w:val="0"/>
          <w:bCs/>
          <w:color w:val="000000"/>
          <w:kern w:val="0"/>
          <w:sz w:val="24"/>
          <w:szCs w:val="22"/>
          <w:lang w:val="en-US" w:eastAsia="zh-CN" w:bidi="ar-SA"/>
        </w:rPr>
        <w:t>电压：100-240V通用</w:t>
      </w:r>
    </w:p>
    <w:p w14:paraId="5E63748A">
      <w:pPr>
        <w:pStyle w:val="4"/>
        <w:jc w:val="center"/>
        <w:rPr>
          <w:rFonts w:hint="eastAsia" w:eastAsia="宋体"/>
          <w:b/>
          <w:bCs w:val="0"/>
          <w:lang w:val="en-US" w:eastAsia="zh-CN"/>
        </w:rPr>
      </w:pPr>
    </w:p>
    <w:p w14:paraId="77D8DEC8">
      <w:pPr>
        <w:pStyle w:val="4"/>
        <w:jc w:val="center"/>
        <w:rPr>
          <w:rFonts w:hint="eastAsia" w:eastAsia="宋体"/>
          <w:b/>
          <w:bCs w:val="0"/>
          <w:lang w:val="en-US" w:eastAsia="zh-CN"/>
        </w:rPr>
      </w:pPr>
      <w:r>
        <w:rPr>
          <w:rFonts w:hint="eastAsia" w:eastAsia="宋体"/>
          <w:b/>
          <w:bCs w:val="0"/>
          <w:lang w:val="en-US" w:eastAsia="zh-CN"/>
        </w:rPr>
        <w:t>二十</w:t>
      </w:r>
      <w:r>
        <w:rPr>
          <w:rFonts w:hint="eastAsia"/>
          <w:b/>
          <w:bCs w:val="0"/>
          <w:lang w:val="en-US" w:eastAsia="zh-CN"/>
        </w:rPr>
        <w:t>一</w:t>
      </w:r>
      <w:r>
        <w:rPr>
          <w:rFonts w:hint="eastAsia" w:eastAsia="宋体"/>
          <w:b/>
          <w:bCs w:val="0"/>
          <w:lang w:val="en-US" w:eastAsia="zh-CN"/>
        </w:rPr>
        <w:t>、冰箱</w:t>
      </w:r>
    </w:p>
    <w:p w14:paraId="67B88DD6">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1.温度数字显示；</w:t>
      </w:r>
    </w:p>
    <w:p w14:paraId="07058C30">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2.冷藏室温度调节范围2-8℃；</w:t>
      </w:r>
    </w:p>
    <w:p w14:paraId="36671ADE">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3.冷冻室温度调节范围-20—-40℃；</w:t>
      </w:r>
    </w:p>
    <w:p w14:paraId="47175485">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4.冷藏室有效容积≥180L；</w:t>
      </w:r>
    </w:p>
    <w:p w14:paraId="00562D14">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5.冷冻室有效容积≥90L；</w:t>
      </w:r>
    </w:p>
    <w:p w14:paraId="7C0339FA">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6.具有超温、传感器故障报警功能，可选择声、光报警方式；</w:t>
      </w:r>
    </w:p>
    <w:p w14:paraId="698D1E3B">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7.自动除霜功能；</w:t>
      </w:r>
    </w:p>
    <w:p w14:paraId="6E042CAC">
      <w:pPr>
        <w:pStyle w:val="4"/>
        <w:jc w:val="center"/>
        <w:rPr>
          <w:rFonts w:hint="eastAsia" w:ascii="宋体" w:hAnsi="宋体" w:eastAsia="宋体" w:cstheme="minorBidi"/>
          <w:b/>
          <w:bCs w:val="0"/>
          <w:color w:val="000000"/>
          <w:kern w:val="0"/>
          <w:sz w:val="24"/>
          <w:szCs w:val="22"/>
          <w:lang w:val="en-US" w:eastAsia="zh-CN" w:bidi="ar-SA"/>
        </w:rPr>
      </w:pPr>
      <w:r>
        <w:rPr>
          <w:rFonts w:hint="eastAsia" w:eastAsia="宋体" w:cstheme="minorBidi"/>
          <w:b/>
          <w:bCs w:val="0"/>
          <w:color w:val="000000"/>
          <w:kern w:val="0"/>
          <w:sz w:val="24"/>
          <w:szCs w:val="22"/>
          <w:lang w:val="en-US" w:eastAsia="zh-CN" w:bidi="ar-SA"/>
        </w:rPr>
        <w:t>二十</w:t>
      </w:r>
      <w:r>
        <w:rPr>
          <w:rFonts w:hint="eastAsia" w:cstheme="minorBidi"/>
          <w:b/>
          <w:bCs w:val="0"/>
          <w:color w:val="000000"/>
          <w:kern w:val="0"/>
          <w:sz w:val="24"/>
          <w:szCs w:val="22"/>
          <w:lang w:val="en-US" w:eastAsia="zh-CN" w:bidi="ar-SA"/>
        </w:rPr>
        <w:t>二</w:t>
      </w:r>
      <w:r>
        <w:rPr>
          <w:rFonts w:hint="eastAsia" w:eastAsia="宋体" w:cstheme="minorBidi"/>
          <w:b/>
          <w:bCs w:val="0"/>
          <w:color w:val="000000"/>
          <w:kern w:val="0"/>
          <w:sz w:val="24"/>
          <w:szCs w:val="22"/>
          <w:lang w:val="en-US" w:eastAsia="zh-CN" w:bidi="ar-SA"/>
        </w:rPr>
        <w:t>、轮椅</w:t>
      </w:r>
    </w:p>
    <w:p w14:paraId="61916384">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 座宽：座宽为430毫米以上，以适应不同体型的患者。</w:t>
      </w:r>
    </w:p>
    <w:p w14:paraId="07F29B59">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2. 座椅深度：座椅深度450毫米以上。</w:t>
      </w:r>
    </w:p>
    <w:p w14:paraId="489837D4">
      <w:pPr>
        <w:numPr>
          <w:ilvl w:val="0"/>
          <w:numId w:val="0"/>
        </w:numPr>
        <w:spacing w:line="360" w:lineRule="auto"/>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3. 座椅高：从地面到座椅表面的距离在500毫米以上。</w:t>
      </w:r>
    </w:p>
    <w:p w14:paraId="632B07A3">
      <w:pPr>
        <w:numPr>
          <w:ilvl w:val="0"/>
          <w:numId w:val="0"/>
        </w:numPr>
        <w:spacing w:line="360" w:lineRule="auto"/>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4.重量：重量不超过25公斤。</w:t>
      </w:r>
    </w:p>
    <w:p w14:paraId="33E606FC">
      <w:pPr>
        <w:numPr>
          <w:ilvl w:val="0"/>
          <w:numId w:val="0"/>
        </w:numPr>
        <w:spacing w:line="360" w:lineRule="auto"/>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5.可折叠，便于收纳。</w:t>
      </w:r>
    </w:p>
    <w:p w14:paraId="3DFFF8AB">
      <w:pPr>
        <w:numPr>
          <w:ilvl w:val="0"/>
          <w:numId w:val="0"/>
        </w:numPr>
        <w:spacing w:line="360" w:lineRule="auto"/>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6.载重至少达100公斤。</w:t>
      </w:r>
    </w:p>
    <w:p w14:paraId="6207FC02">
      <w:pPr>
        <w:pStyle w:val="4"/>
        <w:jc w:val="center"/>
        <w:rPr>
          <w:rFonts w:hint="eastAsia" w:eastAsia="宋体" w:cstheme="minorBidi"/>
          <w:b/>
          <w:bCs w:val="0"/>
          <w:color w:val="000000"/>
          <w:kern w:val="0"/>
          <w:sz w:val="24"/>
          <w:szCs w:val="22"/>
          <w:lang w:val="en-US" w:eastAsia="zh-CN" w:bidi="ar-SA"/>
        </w:rPr>
      </w:pPr>
    </w:p>
    <w:p w14:paraId="0836664B">
      <w:pPr>
        <w:pStyle w:val="4"/>
        <w:jc w:val="center"/>
        <w:rPr>
          <w:rFonts w:hint="default" w:eastAsia="宋体" w:cstheme="minorBidi"/>
          <w:b/>
          <w:bCs w:val="0"/>
          <w:color w:val="000000"/>
          <w:kern w:val="0"/>
          <w:sz w:val="24"/>
          <w:szCs w:val="22"/>
          <w:lang w:val="en-US" w:eastAsia="zh-CN" w:bidi="ar-SA"/>
        </w:rPr>
      </w:pPr>
      <w:r>
        <w:rPr>
          <w:rFonts w:hint="eastAsia" w:eastAsia="宋体" w:cstheme="minorBidi"/>
          <w:b/>
          <w:bCs w:val="0"/>
          <w:color w:val="000000"/>
          <w:kern w:val="0"/>
          <w:sz w:val="24"/>
          <w:szCs w:val="22"/>
          <w:lang w:val="en-US" w:eastAsia="zh-CN" w:bidi="ar-SA"/>
        </w:rPr>
        <w:t>二十</w:t>
      </w:r>
      <w:r>
        <w:rPr>
          <w:rFonts w:hint="eastAsia" w:cstheme="minorBidi"/>
          <w:b/>
          <w:bCs w:val="0"/>
          <w:color w:val="000000"/>
          <w:kern w:val="0"/>
          <w:sz w:val="24"/>
          <w:szCs w:val="22"/>
          <w:lang w:val="en-US" w:eastAsia="zh-CN" w:bidi="ar-SA"/>
        </w:rPr>
        <w:t>三</w:t>
      </w:r>
      <w:r>
        <w:rPr>
          <w:rFonts w:hint="eastAsia" w:eastAsia="宋体" w:cstheme="minorBidi"/>
          <w:b/>
          <w:bCs w:val="0"/>
          <w:color w:val="000000"/>
          <w:kern w:val="0"/>
          <w:sz w:val="24"/>
          <w:szCs w:val="22"/>
          <w:lang w:val="en-US" w:eastAsia="zh-CN" w:bidi="ar-SA"/>
        </w:rPr>
        <w:t>、免疫定量分析仪（心肌三项、N端脑利钠肽）</w:t>
      </w:r>
    </w:p>
    <w:p w14:paraId="0A55276E">
      <w:pPr>
        <w:numPr>
          <w:ilvl w:val="0"/>
          <w:numId w:val="0"/>
        </w:numPr>
        <w:spacing w:line="360" w:lineRule="auto"/>
        <w:ind w:left="420" w:leftChars="0" w:hanging="420" w:firstLineChars="0"/>
        <w:rPr>
          <w:rFonts w:hint="default" w:ascii="宋体" w:hAnsi="宋体" w:eastAsia="宋体" w:cstheme="minorBidi"/>
          <w:b w:val="0"/>
          <w:bCs/>
          <w:color w:val="000000"/>
          <w:kern w:val="0"/>
          <w:sz w:val="24"/>
          <w:szCs w:val="22"/>
          <w:highlight w:val="none"/>
          <w:lang w:val="en-US" w:eastAsia="zh-CN" w:bidi="ar-SA"/>
        </w:rPr>
      </w:pPr>
      <w:r>
        <w:rPr>
          <w:rFonts w:hint="default" w:ascii="宋体" w:hAnsi="宋体" w:eastAsia="宋体" w:cstheme="minorBidi"/>
          <w:b w:val="0"/>
          <w:bCs/>
          <w:color w:val="000000"/>
          <w:kern w:val="0"/>
          <w:sz w:val="24"/>
          <w:szCs w:val="22"/>
          <w:lang w:val="en-US" w:eastAsia="zh-CN" w:bidi="ar-SA"/>
        </w:rPr>
        <w:t>1、 产品适</w:t>
      </w:r>
      <w:r>
        <w:rPr>
          <w:rFonts w:hint="default" w:ascii="宋体" w:hAnsi="宋体" w:eastAsia="宋体" w:cstheme="minorBidi"/>
          <w:b w:val="0"/>
          <w:bCs/>
          <w:color w:val="000000"/>
          <w:kern w:val="0"/>
          <w:sz w:val="24"/>
          <w:szCs w:val="22"/>
          <w:highlight w:val="none"/>
          <w:lang w:val="en-US" w:eastAsia="zh-CN" w:bidi="ar-SA"/>
        </w:rPr>
        <w:t>用范围：满足NT-proBNP、cTnI、MYO、CK-MB等配套生产的所有试剂产品。</w:t>
      </w:r>
    </w:p>
    <w:p w14:paraId="6AFD3D6B">
      <w:pPr>
        <w:numPr>
          <w:ilvl w:val="0"/>
          <w:numId w:val="0"/>
        </w:numPr>
        <w:spacing w:line="360" w:lineRule="auto"/>
        <w:ind w:left="420" w:leftChars="0" w:hanging="420" w:firstLineChars="0"/>
        <w:rPr>
          <w:rFonts w:hint="default" w:ascii="宋体" w:hAnsi="宋体" w:eastAsia="宋体" w:cstheme="minorBidi"/>
          <w:b w:val="0"/>
          <w:bCs/>
          <w:color w:val="000000"/>
          <w:kern w:val="0"/>
          <w:sz w:val="24"/>
          <w:szCs w:val="22"/>
          <w:highlight w:val="none"/>
          <w:lang w:val="en-US" w:eastAsia="zh-CN" w:bidi="ar-SA"/>
        </w:rPr>
      </w:pPr>
      <w:r>
        <w:rPr>
          <w:rFonts w:hint="default" w:ascii="宋体" w:hAnsi="宋体" w:eastAsia="宋体" w:cstheme="minorBidi"/>
          <w:b w:val="0"/>
          <w:bCs/>
          <w:color w:val="000000"/>
          <w:kern w:val="0"/>
          <w:sz w:val="24"/>
          <w:szCs w:val="22"/>
          <w:highlight w:val="none"/>
          <w:lang w:val="en-US" w:eastAsia="zh-CN" w:bidi="ar-SA"/>
        </w:rPr>
        <w:t>2、 通道数量：≥7个通道</w:t>
      </w:r>
    </w:p>
    <w:p w14:paraId="25A9EC22">
      <w:pPr>
        <w:numPr>
          <w:ilvl w:val="0"/>
          <w:numId w:val="0"/>
        </w:numPr>
        <w:spacing w:line="360" w:lineRule="auto"/>
        <w:ind w:left="420" w:leftChars="0" w:hanging="420" w:firstLineChars="0"/>
        <w:rPr>
          <w:rFonts w:hint="default" w:ascii="宋体" w:hAnsi="宋体" w:eastAsia="宋体" w:cstheme="minorBidi"/>
          <w:b w:val="0"/>
          <w:bCs/>
          <w:color w:val="000000"/>
          <w:kern w:val="0"/>
          <w:sz w:val="24"/>
          <w:szCs w:val="22"/>
          <w:highlight w:val="none"/>
          <w:lang w:val="en-US" w:eastAsia="zh-CN" w:bidi="ar-SA"/>
        </w:rPr>
      </w:pPr>
      <w:r>
        <w:rPr>
          <w:rFonts w:hint="default" w:ascii="宋体" w:hAnsi="宋体" w:eastAsia="宋体" w:cstheme="minorBidi"/>
          <w:b w:val="0"/>
          <w:bCs/>
          <w:color w:val="000000"/>
          <w:kern w:val="0"/>
          <w:sz w:val="24"/>
          <w:szCs w:val="22"/>
          <w:highlight w:val="none"/>
          <w:lang w:val="en-US" w:eastAsia="zh-CN" w:bidi="ar-SA"/>
        </w:rPr>
        <w:t>3、操作方式：触摸操作，也可连接键盘、鼠标。</w:t>
      </w:r>
    </w:p>
    <w:p w14:paraId="386099A2">
      <w:pPr>
        <w:numPr>
          <w:ilvl w:val="0"/>
          <w:numId w:val="0"/>
        </w:numPr>
        <w:spacing w:line="360" w:lineRule="auto"/>
        <w:ind w:left="420" w:leftChars="0" w:hanging="420" w:firstLineChars="0"/>
        <w:rPr>
          <w:rFonts w:hint="default" w:ascii="宋体" w:hAnsi="宋体" w:eastAsia="宋体" w:cstheme="minorBidi"/>
          <w:b w:val="0"/>
          <w:bCs/>
          <w:color w:val="000000"/>
          <w:kern w:val="0"/>
          <w:sz w:val="24"/>
          <w:szCs w:val="22"/>
          <w:highlight w:val="none"/>
          <w:lang w:val="en-US" w:eastAsia="zh-CN" w:bidi="ar-SA"/>
        </w:rPr>
      </w:pPr>
      <w:r>
        <w:rPr>
          <w:rFonts w:hint="default" w:ascii="宋体" w:hAnsi="宋体" w:eastAsia="宋体" w:cstheme="minorBidi"/>
          <w:b w:val="0"/>
          <w:bCs/>
          <w:color w:val="000000"/>
          <w:kern w:val="0"/>
          <w:sz w:val="24"/>
          <w:szCs w:val="22"/>
          <w:highlight w:val="none"/>
          <w:lang w:val="en-US" w:eastAsia="zh-CN" w:bidi="ar-SA"/>
        </w:rPr>
        <w:t>4、</w:t>
      </w:r>
      <w:r>
        <w:rPr>
          <w:rFonts w:hint="default" w:ascii="宋体" w:hAnsi="宋体" w:eastAsia="宋体" w:cstheme="minorBidi"/>
          <w:b w:val="0"/>
          <w:bCs/>
          <w:color w:val="000000"/>
          <w:kern w:val="0"/>
          <w:sz w:val="24"/>
          <w:szCs w:val="22"/>
          <w:highlight w:val="none"/>
          <w:lang w:val="en-US" w:eastAsia="zh-CN" w:bidi="ar-SA"/>
        </w:rPr>
        <w:tab/>
      </w:r>
      <w:r>
        <w:rPr>
          <w:rFonts w:hint="default" w:ascii="宋体" w:hAnsi="宋体" w:eastAsia="宋体" w:cstheme="minorBidi"/>
          <w:b w:val="0"/>
          <w:bCs/>
          <w:color w:val="000000"/>
          <w:kern w:val="0"/>
          <w:sz w:val="24"/>
          <w:szCs w:val="22"/>
          <w:highlight w:val="none"/>
          <w:lang w:val="en-US" w:eastAsia="zh-CN" w:bidi="ar-SA"/>
        </w:rPr>
        <w:t>外接口：USB接口≥1个，具有以太网接口和通信接口。</w:t>
      </w:r>
    </w:p>
    <w:p w14:paraId="224B8AF9">
      <w:pPr>
        <w:numPr>
          <w:ilvl w:val="0"/>
          <w:numId w:val="0"/>
        </w:numPr>
        <w:spacing w:line="360" w:lineRule="auto"/>
        <w:ind w:left="420" w:leftChars="0" w:hanging="420" w:firstLineChars="0"/>
        <w:rPr>
          <w:rFonts w:hint="default" w:ascii="宋体" w:hAnsi="宋体" w:eastAsia="宋体" w:cstheme="minorBidi"/>
          <w:b w:val="0"/>
          <w:bCs/>
          <w:color w:val="000000"/>
          <w:kern w:val="0"/>
          <w:sz w:val="24"/>
          <w:szCs w:val="22"/>
          <w:highlight w:val="none"/>
          <w:lang w:val="en-US" w:eastAsia="zh-CN" w:bidi="ar-SA"/>
        </w:rPr>
      </w:pPr>
      <w:r>
        <w:rPr>
          <w:rFonts w:hint="default" w:ascii="宋体" w:hAnsi="宋体" w:eastAsia="宋体" w:cstheme="minorBidi"/>
          <w:b w:val="0"/>
          <w:bCs/>
          <w:color w:val="000000"/>
          <w:kern w:val="0"/>
          <w:sz w:val="24"/>
          <w:szCs w:val="22"/>
          <w:highlight w:val="none"/>
          <w:lang w:val="en-US" w:eastAsia="zh-CN" w:bidi="ar-SA"/>
        </w:rPr>
        <w:t>5、数据传输：可连接LIS系统。</w:t>
      </w:r>
    </w:p>
    <w:p w14:paraId="734CC0F0">
      <w:pPr>
        <w:numPr>
          <w:ilvl w:val="0"/>
          <w:numId w:val="0"/>
        </w:numPr>
        <w:spacing w:line="360" w:lineRule="auto"/>
        <w:ind w:left="420" w:leftChars="0" w:hanging="420" w:firstLineChars="0"/>
        <w:rPr>
          <w:rFonts w:hint="default" w:ascii="宋体" w:hAnsi="宋体" w:eastAsia="宋体" w:cstheme="minorBidi"/>
          <w:b w:val="0"/>
          <w:bCs/>
          <w:color w:val="000000"/>
          <w:kern w:val="0"/>
          <w:sz w:val="24"/>
          <w:szCs w:val="22"/>
          <w:highlight w:val="none"/>
          <w:lang w:val="en-US" w:eastAsia="zh-CN" w:bidi="ar-SA"/>
        </w:rPr>
      </w:pPr>
      <w:r>
        <w:rPr>
          <w:rFonts w:hint="default" w:ascii="宋体" w:hAnsi="宋体" w:eastAsia="宋体" w:cstheme="minorBidi"/>
          <w:b w:val="0"/>
          <w:bCs/>
          <w:color w:val="000000"/>
          <w:kern w:val="0"/>
          <w:sz w:val="24"/>
          <w:szCs w:val="22"/>
          <w:highlight w:val="none"/>
          <w:lang w:val="en-US" w:eastAsia="zh-CN" w:bidi="ar-SA"/>
        </w:rPr>
        <w:t>6、具有开机自检功能，识别并警告提示。</w:t>
      </w:r>
    </w:p>
    <w:p w14:paraId="0CAE41CF">
      <w:pPr>
        <w:numPr>
          <w:ilvl w:val="0"/>
          <w:numId w:val="0"/>
        </w:numPr>
        <w:spacing w:line="360" w:lineRule="auto"/>
        <w:ind w:left="420" w:leftChars="0" w:hanging="420" w:firstLineChars="0"/>
        <w:rPr>
          <w:rFonts w:hint="default" w:ascii="宋体" w:hAnsi="宋体" w:eastAsia="宋体" w:cstheme="minorBidi"/>
          <w:b w:val="0"/>
          <w:bCs/>
          <w:color w:val="000000"/>
          <w:kern w:val="0"/>
          <w:sz w:val="24"/>
          <w:szCs w:val="22"/>
          <w:highlight w:val="none"/>
          <w:lang w:val="en-US" w:eastAsia="zh-CN" w:bidi="ar-SA"/>
        </w:rPr>
      </w:pPr>
      <w:r>
        <w:rPr>
          <w:rFonts w:hint="default" w:ascii="宋体" w:hAnsi="宋体" w:eastAsia="宋体" w:cstheme="minorBidi"/>
          <w:b w:val="0"/>
          <w:bCs/>
          <w:color w:val="000000"/>
          <w:kern w:val="0"/>
          <w:sz w:val="24"/>
          <w:szCs w:val="22"/>
          <w:highlight w:val="none"/>
          <w:lang w:val="en-US" w:eastAsia="zh-CN" w:bidi="ar-SA"/>
        </w:rPr>
        <w:t>7、打印模式：外接热敏打印机或USB打印机，可自定义打印模板。</w:t>
      </w:r>
    </w:p>
    <w:p w14:paraId="4F232362">
      <w:pPr>
        <w:numPr>
          <w:ilvl w:val="0"/>
          <w:numId w:val="0"/>
        </w:numPr>
        <w:spacing w:line="360" w:lineRule="auto"/>
        <w:ind w:left="420" w:leftChars="0" w:hanging="420" w:firstLineChars="0"/>
        <w:rPr>
          <w:rFonts w:hint="default" w:ascii="宋体" w:hAnsi="宋体" w:eastAsia="宋体" w:cstheme="minorBidi"/>
          <w:b w:val="0"/>
          <w:bCs/>
          <w:color w:val="000000"/>
          <w:kern w:val="0"/>
          <w:sz w:val="24"/>
          <w:szCs w:val="22"/>
          <w:highlight w:val="none"/>
          <w:lang w:val="en-US" w:eastAsia="zh-CN" w:bidi="ar-SA"/>
        </w:rPr>
      </w:pPr>
      <w:r>
        <w:rPr>
          <w:rFonts w:hint="default" w:ascii="宋体" w:hAnsi="宋体" w:eastAsia="宋体" w:cstheme="minorBidi"/>
          <w:b w:val="0"/>
          <w:bCs/>
          <w:color w:val="000000"/>
          <w:kern w:val="0"/>
          <w:sz w:val="24"/>
          <w:szCs w:val="22"/>
          <w:highlight w:val="none"/>
          <w:lang w:val="en-US" w:eastAsia="zh-CN" w:bidi="ar-SA"/>
        </w:rPr>
        <w:t>8、样本类型：全血、血清、血浆、尿液。</w:t>
      </w:r>
    </w:p>
    <w:p w14:paraId="2DF9154B">
      <w:pPr>
        <w:numPr>
          <w:ilvl w:val="0"/>
          <w:numId w:val="0"/>
        </w:numPr>
        <w:spacing w:line="360" w:lineRule="auto"/>
        <w:ind w:left="420" w:leftChars="0" w:hanging="420" w:firstLineChars="0"/>
        <w:rPr>
          <w:rFonts w:hint="default" w:ascii="宋体" w:hAnsi="宋体" w:eastAsia="宋体" w:cstheme="minorBidi"/>
          <w:b w:val="0"/>
          <w:bCs/>
          <w:color w:val="000000"/>
          <w:kern w:val="0"/>
          <w:sz w:val="24"/>
          <w:szCs w:val="22"/>
          <w:highlight w:val="none"/>
          <w:lang w:val="en-US" w:eastAsia="zh-CN" w:bidi="ar-SA"/>
        </w:rPr>
      </w:pPr>
      <w:r>
        <w:rPr>
          <w:rFonts w:hint="default" w:ascii="宋体" w:hAnsi="宋体" w:eastAsia="宋体" w:cstheme="minorBidi"/>
          <w:b w:val="0"/>
          <w:bCs/>
          <w:color w:val="000000"/>
          <w:kern w:val="0"/>
          <w:sz w:val="24"/>
          <w:szCs w:val="22"/>
          <w:highlight w:val="none"/>
          <w:lang w:val="en-US" w:eastAsia="zh-CN" w:bidi="ar-SA"/>
        </w:rPr>
        <w:t>9、测试速度：孵育模式测试速度≥90 T/H,符合要求。</w:t>
      </w:r>
    </w:p>
    <w:p w14:paraId="4AA0EDC7">
      <w:pPr>
        <w:numPr>
          <w:ilvl w:val="0"/>
          <w:numId w:val="0"/>
        </w:numPr>
        <w:spacing w:line="360" w:lineRule="auto"/>
        <w:ind w:left="420" w:leftChars="0" w:hanging="420" w:firstLineChars="0"/>
        <w:rPr>
          <w:rFonts w:hint="default" w:ascii="宋体" w:hAnsi="宋体" w:eastAsia="宋体" w:cstheme="minorBidi"/>
          <w:b w:val="0"/>
          <w:bCs/>
          <w:color w:val="000000"/>
          <w:kern w:val="0"/>
          <w:sz w:val="24"/>
          <w:szCs w:val="22"/>
          <w:highlight w:val="none"/>
          <w:lang w:val="en-US" w:eastAsia="zh-CN" w:bidi="ar-SA"/>
        </w:rPr>
      </w:pPr>
      <w:r>
        <w:rPr>
          <w:rFonts w:hint="default" w:ascii="宋体" w:hAnsi="宋体" w:eastAsia="宋体" w:cstheme="minorBidi"/>
          <w:b w:val="0"/>
          <w:bCs/>
          <w:color w:val="000000"/>
          <w:kern w:val="0"/>
          <w:sz w:val="24"/>
          <w:szCs w:val="22"/>
          <w:highlight w:val="none"/>
          <w:lang w:val="en-US" w:eastAsia="zh-CN" w:bidi="ar-SA"/>
        </w:rPr>
        <w:t>10. 校准模式：自动校准。</w:t>
      </w:r>
    </w:p>
    <w:p w14:paraId="2E0D0861">
      <w:pPr>
        <w:numPr>
          <w:ilvl w:val="0"/>
          <w:numId w:val="0"/>
        </w:numPr>
        <w:spacing w:line="360" w:lineRule="auto"/>
        <w:ind w:left="420" w:leftChars="0" w:hanging="420" w:firstLineChars="0"/>
        <w:rPr>
          <w:rFonts w:hint="default" w:ascii="宋体" w:hAnsi="宋体" w:eastAsia="宋体" w:cstheme="minorBidi"/>
          <w:b w:val="0"/>
          <w:bCs/>
          <w:color w:val="000000"/>
          <w:kern w:val="0"/>
          <w:sz w:val="24"/>
          <w:szCs w:val="22"/>
          <w:highlight w:val="none"/>
          <w:lang w:val="en-US" w:eastAsia="zh-CN" w:bidi="ar-SA"/>
        </w:rPr>
      </w:pPr>
      <w:r>
        <w:rPr>
          <w:rFonts w:hint="default" w:ascii="宋体" w:hAnsi="宋体" w:eastAsia="宋体" w:cstheme="minorBidi"/>
          <w:b w:val="0"/>
          <w:bCs/>
          <w:color w:val="000000"/>
          <w:kern w:val="0"/>
          <w:sz w:val="24"/>
          <w:szCs w:val="22"/>
          <w:highlight w:val="none"/>
          <w:lang w:val="en-US" w:eastAsia="zh-CN" w:bidi="ar-SA"/>
        </w:rPr>
        <w:t>11. 试剂卡识别：二维码自动识别。</w:t>
      </w:r>
    </w:p>
    <w:p w14:paraId="43330467">
      <w:pPr>
        <w:numPr>
          <w:ilvl w:val="0"/>
          <w:numId w:val="0"/>
        </w:numPr>
        <w:spacing w:line="360" w:lineRule="auto"/>
        <w:ind w:left="420" w:leftChars="0" w:hanging="420" w:firstLineChars="0"/>
        <w:rPr>
          <w:rFonts w:hint="default" w:ascii="宋体" w:hAnsi="宋体" w:eastAsia="宋体" w:cstheme="minorBidi"/>
          <w:b w:val="0"/>
          <w:bCs/>
          <w:color w:val="000000"/>
          <w:kern w:val="0"/>
          <w:sz w:val="24"/>
          <w:szCs w:val="22"/>
          <w:highlight w:val="none"/>
          <w:lang w:val="en-US" w:eastAsia="zh-CN" w:bidi="ar-SA"/>
        </w:rPr>
      </w:pPr>
      <w:r>
        <w:rPr>
          <w:rFonts w:hint="default" w:ascii="宋体" w:hAnsi="宋体" w:eastAsia="宋体" w:cstheme="minorBidi"/>
          <w:b w:val="0"/>
          <w:bCs/>
          <w:color w:val="000000"/>
          <w:kern w:val="0"/>
          <w:sz w:val="24"/>
          <w:szCs w:val="22"/>
          <w:highlight w:val="none"/>
          <w:lang w:val="en-US" w:eastAsia="zh-CN" w:bidi="ar-SA"/>
        </w:rPr>
        <w:t>12．检测方法：免疫层析法。</w:t>
      </w:r>
    </w:p>
    <w:p w14:paraId="3B0E4BF9">
      <w:pPr>
        <w:numPr>
          <w:ilvl w:val="0"/>
          <w:numId w:val="0"/>
        </w:numPr>
        <w:spacing w:line="360" w:lineRule="auto"/>
        <w:ind w:left="420" w:leftChars="0" w:hanging="420" w:firstLineChars="0"/>
        <w:rPr>
          <w:rFonts w:hint="default" w:ascii="宋体" w:hAnsi="宋体" w:eastAsia="宋体" w:cstheme="minorBidi"/>
          <w:b w:val="0"/>
          <w:bCs/>
          <w:color w:val="000000"/>
          <w:kern w:val="0"/>
          <w:sz w:val="24"/>
          <w:szCs w:val="22"/>
          <w:highlight w:val="none"/>
          <w:lang w:val="en-US" w:eastAsia="zh-CN" w:bidi="ar-SA"/>
        </w:rPr>
      </w:pPr>
      <w:r>
        <w:rPr>
          <w:rFonts w:hint="default" w:ascii="宋体" w:hAnsi="宋体" w:eastAsia="宋体" w:cstheme="minorBidi"/>
          <w:b w:val="0"/>
          <w:bCs/>
          <w:color w:val="000000"/>
          <w:kern w:val="0"/>
          <w:sz w:val="24"/>
          <w:szCs w:val="22"/>
          <w:highlight w:val="none"/>
          <w:lang w:val="en-US" w:eastAsia="zh-CN" w:bidi="ar-SA"/>
        </w:rPr>
        <w:t>13．检测时间：检测快速，≤15分钟内出检测结果，准确率高。</w:t>
      </w:r>
    </w:p>
    <w:p w14:paraId="35EDB08F">
      <w:pPr>
        <w:ind w:left="0" w:leftChars="0" w:firstLine="0" w:firstLineChars="0"/>
        <w:jc w:val="center"/>
        <w:rPr>
          <w:rFonts w:hint="eastAsia" w:eastAsia="宋体" w:cstheme="minorBidi"/>
          <w:b/>
          <w:bCs w:val="0"/>
          <w:color w:val="000000"/>
          <w:kern w:val="0"/>
          <w:sz w:val="24"/>
          <w:szCs w:val="22"/>
          <w:lang w:val="en-US" w:eastAsia="zh-CN" w:bidi="ar-SA"/>
        </w:rPr>
      </w:pPr>
    </w:p>
    <w:p w14:paraId="09EB8F38">
      <w:pPr>
        <w:ind w:left="0" w:leftChars="0" w:firstLine="0" w:firstLineChars="0"/>
        <w:jc w:val="center"/>
        <w:rPr>
          <w:rFonts w:hint="eastAsia" w:eastAsia="宋体" w:cstheme="minorBidi"/>
          <w:b/>
          <w:bCs w:val="0"/>
          <w:color w:val="000000"/>
          <w:kern w:val="0"/>
          <w:sz w:val="24"/>
          <w:szCs w:val="22"/>
          <w:lang w:val="en-US" w:eastAsia="zh-CN" w:bidi="ar-SA"/>
        </w:rPr>
      </w:pPr>
    </w:p>
    <w:p w14:paraId="0151328C">
      <w:pPr>
        <w:ind w:left="0" w:leftChars="0" w:firstLine="0" w:firstLineChars="0"/>
        <w:jc w:val="center"/>
        <w:rPr>
          <w:rFonts w:hint="eastAsia" w:eastAsia="宋体" w:cstheme="minorBidi"/>
          <w:b/>
          <w:bCs w:val="0"/>
          <w:color w:val="000000"/>
          <w:kern w:val="0"/>
          <w:sz w:val="24"/>
          <w:szCs w:val="22"/>
          <w:lang w:val="en-US" w:eastAsia="zh-CN" w:bidi="ar-SA"/>
        </w:rPr>
      </w:pPr>
      <w:r>
        <w:rPr>
          <w:rFonts w:hint="eastAsia" w:eastAsia="宋体" w:cstheme="minorBidi"/>
          <w:b/>
          <w:bCs w:val="0"/>
          <w:color w:val="000000"/>
          <w:kern w:val="0"/>
          <w:sz w:val="24"/>
          <w:szCs w:val="22"/>
          <w:lang w:val="en-US" w:eastAsia="zh-CN" w:bidi="ar-SA"/>
        </w:rPr>
        <w:t>二十</w:t>
      </w:r>
      <w:r>
        <w:rPr>
          <w:rFonts w:hint="eastAsia" w:cstheme="minorBidi"/>
          <w:b/>
          <w:bCs w:val="0"/>
          <w:color w:val="000000"/>
          <w:kern w:val="0"/>
          <w:sz w:val="24"/>
          <w:szCs w:val="22"/>
          <w:lang w:val="en-US" w:eastAsia="zh-CN" w:bidi="ar-SA"/>
        </w:rPr>
        <w:t>四</w:t>
      </w:r>
      <w:r>
        <w:rPr>
          <w:rFonts w:hint="eastAsia" w:eastAsia="宋体" w:cstheme="minorBidi"/>
          <w:b/>
          <w:bCs w:val="0"/>
          <w:color w:val="000000"/>
          <w:kern w:val="0"/>
          <w:sz w:val="24"/>
          <w:szCs w:val="22"/>
          <w:lang w:val="en-US" w:eastAsia="zh-CN" w:bidi="ar-SA"/>
        </w:rPr>
        <w:t>、冰箱</w:t>
      </w:r>
    </w:p>
    <w:p w14:paraId="683B8661">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1、能效等级：1级</w:t>
      </w:r>
    </w:p>
    <w:p w14:paraId="40EDF530">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2、冷藏室容积：332L</w:t>
      </w:r>
    </w:p>
    <w:p w14:paraId="08D3D311">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3、冷冻室容积：186L</w:t>
      </w:r>
    </w:p>
    <w:p w14:paraId="5FB47163">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 xml:space="preserve">4、总容积：518L   </w:t>
      </w:r>
    </w:p>
    <w:p w14:paraId="04EF3A62">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 xml:space="preserve">5、风机：变频风机    </w:t>
      </w:r>
    </w:p>
    <w:p w14:paraId="5EE93187">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6、外观：象牙白</w:t>
      </w:r>
    </w:p>
    <w:p w14:paraId="41C5FC51">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7、门体结构：对开门</w:t>
      </w:r>
    </w:p>
    <w:p w14:paraId="1CEB7A48">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8、制冷方式：风冷</w:t>
      </w:r>
    </w:p>
    <w:p w14:paraId="49CBA876">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 xml:space="preserve">9、控制方式：电脑 </w:t>
      </w:r>
    </w:p>
    <w:p w14:paraId="6B6EAB78">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10、冷冻力：5kg/12h</w:t>
      </w:r>
    </w:p>
    <w:p w14:paraId="14897F47">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12、压缩机：变频压缩机</w:t>
      </w:r>
    </w:p>
    <w:p w14:paraId="1031667F">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13、噪音值：34dB（A）</w:t>
      </w:r>
    </w:p>
    <w:p w14:paraId="05A16960">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14、综合耗电量：0.85kw.h/24h</w:t>
      </w:r>
    </w:p>
    <w:p w14:paraId="57EC72C6">
      <w:pPr>
        <w:pageBreakBefore w:val="0"/>
        <w:widowControl/>
        <w:kinsoku/>
        <w:wordWrap/>
        <w:overflowPunct/>
        <w:topLinePunct w:val="0"/>
        <w:autoSpaceDE/>
        <w:autoSpaceDN/>
        <w:bidi w:val="0"/>
        <w:adjustRightInd/>
        <w:snapToGrid/>
        <w:spacing w:line="520" w:lineRule="exact"/>
        <w:ind w:firstLine="482" w:firstLineChars="200"/>
        <w:jc w:val="center"/>
        <w:textAlignment w:val="baseline"/>
        <w:rPr>
          <w:rFonts w:hint="eastAsia" w:ascii="宋体" w:hAnsi="宋体" w:eastAsia="宋体" w:cstheme="minorBidi"/>
          <w:b/>
          <w:bCs w:val="0"/>
          <w:color w:val="000000"/>
          <w:kern w:val="0"/>
          <w:sz w:val="24"/>
          <w:szCs w:val="22"/>
          <w:lang w:val="en-US" w:eastAsia="zh-CN" w:bidi="ar-SA"/>
        </w:rPr>
      </w:pPr>
      <w:r>
        <w:rPr>
          <w:rFonts w:hint="eastAsia" w:ascii="宋体" w:hAnsi="宋体" w:eastAsia="宋体" w:cstheme="minorBidi"/>
          <w:b/>
          <w:bCs w:val="0"/>
          <w:color w:val="000000"/>
          <w:kern w:val="0"/>
          <w:sz w:val="24"/>
          <w:szCs w:val="22"/>
          <w:lang w:val="en-US" w:eastAsia="zh-CN" w:bidi="ar-SA"/>
        </w:rPr>
        <w:t>二十</w:t>
      </w:r>
      <w:r>
        <w:rPr>
          <w:rFonts w:hint="eastAsia" w:cstheme="minorBidi"/>
          <w:b/>
          <w:bCs w:val="0"/>
          <w:color w:val="000000"/>
          <w:kern w:val="0"/>
          <w:sz w:val="24"/>
          <w:szCs w:val="22"/>
          <w:lang w:val="en-US" w:eastAsia="zh-CN" w:bidi="ar-SA"/>
        </w:rPr>
        <w:t>五</w:t>
      </w:r>
      <w:r>
        <w:rPr>
          <w:rFonts w:hint="eastAsia" w:ascii="宋体" w:hAnsi="宋体" w:eastAsia="宋体" w:cstheme="minorBidi"/>
          <w:b/>
          <w:bCs w:val="0"/>
          <w:color w:val="000000"/>
          <w:kern w:val="0"/>
          <w:sz w:val="24"/>
          <w:szCs w:val="22"/>
          <w:lang w:val="en-US" w:eastAsia="zh-CN" w:bidi="ar-SA"/>
        </w:rPr>
        <w:t>、除颤仪（自动体外除颤功能）</w:t>
      </w:r>
    </w:p>
    <w:p w14:paraId="754CB791">
      <w:pPr>
        <w:pageBreakBefore w:val="0"/>
        <w:widowControl/>
        <w:kinsoku/>
        <w:wordWrap/>
        <w:overflowPunct/>
        <w:topLinePunct w:val="0"/>
        <w:autoSpaceDE/>
        <w:autoSpaceDN/>
        <w:bidi w:val="0"/>
        <w:adjustRightInd/>
        <w:snapToGrid/>
        <w:spacing w:line="520" w:lineRule="exact"/>
        <w:ind w:left="0" w:leftChars="0" w:firstLine="0" w:firstLineChars="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w:t>
      </w:r>
      <w:r>
        <w:rPr>
          <w:rFonts w:hint="eastAsia" w:ascii="宋体" w:hAnsi="宋体" w:eastAsia="宋体" w:cstheme="minorBidi"/>
          <w:b w:val="0"/>
          <w:bCs/>
          <w:color w:val="000000"/>
          <w:kern w:val="0"/>
          <w:sz w:val="24"/>
          <w:szCs w:val="22"/>
          <w:lang w:val="en-US" w:eastAsia="zh-CN" w:bidi="ar-SA"/>
        </w:rPr>
        <w:t>、</w:t>
      </w:r>
      <w:r>
        <w:rPr>
          <w:rFonts w:hint="default" w:ascii="宋体" w:hAnsi="宋体" w:eastAsia="宋体" w:cstheme="minorBidi"/>
          <w:b w:val="0"/>
          <w:bCs/>
          <w:color w:val="000000"/>
          <w:kern w:val="0"/>
          <w:sz w:val="24"/>
          <w:szCs w:val="22"/>
          <w:lang w:val="en-US" w:eastAsia="zh-CN" w:bidi="ar-SA"/>
        </w:rPr>
        <w:t>技术参数</w:t>
      </w:r>
    </w:p>
    <w:p w14:paraId="4E0FF9EA">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1.1尺寸：29.6cm（宽）X23cm（高）X27.9cm（厚）；11.6in（宽）X9in高X10.9in（厚）</w:t>
      </w:r>
    </w:p>
    <w:p w14:paraId="52ECEC15">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1.2重量：14.7ib/6.6kg（包括一块电池、一卷新纸及一条治疗电缆）。外用标准电极板和电极板托架的增加重量小于3ib（1.3kg）</w:t>
      </w:r>
    </w:p>
    <w:p w14:paraId="61E1B4CC">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1.3供电：可在充电锂离子电池；使用保护性接电插座的交流电源</w:t>
      </w:r>
    </w:p>
    <w:p w14:paraId="69CA241C">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1.4报警声和语音消息音量范围：最大85dB（A）,最小45dB（A）。</w:t>
      </w:r>
    </w:p>
    <w:p w14:paraId="13C671FB">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1.5报警声音量：</w:t>
      </w:r>
    </w:p>
    <w:p w14:paraId="16D77CC9">
      <w:pPr>
        <w:pageBreakBefore w:val="0"/>
        <w:widowControl/>
        <w:kinsoku/>
        <w:wordWrap/>
        <w:overflowPunct/>
        <w:topLinePunct w:val="0"/>
        <w:autoSpaceDE/>
        <w:autoSpaceDN/>
        <w:bidi w:val="0"/>
        <w:adjustRightInd/>
        <w:snapToGrid/>
        <w:spacing w:line="520" w:lineRule="exact"/>
        <w:ind w:firstLine="480" w:firstLineChars="2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1.5.1即将关机-在1000和2100Hz之间交替的持续声音</w:t>
      </w:r>
    </w:p>
    <w:p w14:paraId="634CBD8C">
      <w:pPr>
        <w:pageBreakBefore w:val="0"/>
        <w:widowControl/>
        <w:kinsoku/>
        <w:wordWrap/>
        <w:overflowPunct/>
        <w:topLinePunct w:val="0"/>
        <w:autoSpaceDE/>
        <w:autoSpaceDN/>
        <w:bidi w:val="0"/>
        <w:adjustRightInd/>
        <w:snapToGrid/>
        <w:spacing w:line="520" w:lineRule="exact"/>
        <w:ind w:firstLine="480" w:firstLineChars="2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1.5.2高优先级-960Hz声音持续0.5sec，每1sec重复一次</w:t>
      </w:r>
    </w:p>
    <w:p w14:paraId="4EC25423">
      <w:pPr>
        <w:pageBreakBefore w:val="0"/>
        <w:widowControl/>
        <w:kinsoku/>
        <w:wordWrap/>
        <w:overflowPunct/>
        <w:topLinePunct w:val="0"/>
        <w:autoSpaceDE/>
        <w:autoSpaceDN/>
        <w:bidi w:val="0"/>
        <w:adjustRightInd/>
        <w:snapToGrid/>
        <w:spacing w:line="520" w:lineRule="exact"/>
        <w:ind w:firstLine="480" w:firstLineChars="2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1.5.3中优先级-480Hz声音持续1sec，每2sec重复一次。</w:t>
      </w:r>
    </w:p>
    <w:p w14:paraId="07453AE3">
      <w:pPr>
        <w:pageBreakBefore w:val="0"/>
        <w:widowControl/>
        <w:kinsoku/>
        <w:wordWrap/>
        <w:overflowPunct/>
        <w:topLinePunct w:val="0"/>
        <w:autoSpaceDE/>
        <w:autoSpaceDN/>
        <w:bidi w:val="0"/>
        <w:adjustRightInd/>
        <w:snapToGrid/>
        <w:spacing w:line="520" w:lineRule="exact"/>
        <w:ind w:firstLine="480" w:firstLineChars="2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1.5.4低优先级-960Hz声音持续0.25sec，每2sec重复一次</w:t>
      </w:r>
    </w:p>
    <w:p w14:paraId="6E50EE49">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1.6可视报警特征：</w:t>
      </w:r>
    </w:p>
    <w:p w14:paraId="36DE11EC">
      <w:pPr>
        <w:pageBreakBefore w:val="0"/>
        <w:widowControl/>
        <w:kinsoku/>
        <w:wordWrap/>
        <w:overflowPunct/>
        <w:topLinePunct w:val="0"/>
        <w:autoSpaceDE/>
        <w:autoSpaceDN/>
        <w:bidi w:val="0"/>
        <w:adjustRightInd/>
        <w:snapToGrid/>
        <w:spacing w:line="520" w:lineRule="exact"/>
        <w:ind w:firstLine="480" w:firstLineChars="2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1.6.1高优先级-以2H在频率闪烁，占空比为50%（持续0.25秒的闪烁，每秒闪烁2次）</w:t>
      </w:r>
    </w:p>
    <w:p w14:paraId="7775FF4D">
      <w:pPr>
        <w:pageBreakBefore w:val="0"/>
        <w:widowControl/>
        <w:kinsoku/>
        <w:wordWrap/>
        <w:overflowPunct/>
        <w:topLinePunct w:val="0"/>
        <w:autoSpaceDE/>
        <w:autoSpaceDN/>
        <w:bidi w:val="0"/>
        <w:adjustRightInd/>
        <w:snapToGrid/>
        <w:spacing w:line="520" w:lineRule="exact"/>
        <w:ind w:firstLine="480" w:firstLineChars="2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1.6.2中优先级：以0.5Hz的频率闪烁，占空比为50%（持续1秒的闪烁，每隔1秒闪烁1次）</w:t>
      </w:r>
    </w:p>
    <w:p w14:paraId="1E11FED8">
      <w:pPr>
        <w:pageBreakBefore w:val="0"/>
        <w:widowControl/>
        <w:kinsoku/>
        <w:wordWrap/>
        <w:overflowPunct/>
        <w:topLinePunct w:val="0"/>
        <w:autoSpaceDE/>
        <w:autoSpaceDN/>
        <w:bidi w:val="0"/>
        <w:adjustRightInd/>
        <w:snapToGrid/>
        <w:spacing w:line="520" w:lineRule="exact"/>
        <w:ind w:firstLine="480" w:firstLineChars="2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1.6.3低优先级-持续亮起</w:t>
      </w:r>
    </w:p>
    <w:p w14:paraId="0BDA9F22">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1.7除颤器:</w:t>
      </w:r>
    </w:p>
    <w:p w14:paraId="541B1498">
      <w:pPr>
        <w:pageBreakBefore w:val="0"/>
        <w:widowControl/>
        <w:kinsoku/>
        <w:wordWrap/>
        <w:overflowPunct/>
        <w:topLinePunct w:val="0"/>
        <w:autoSpaceDE/>
        <w:autoSpaceDN/>
        <w:bidi w:val="0"/>
        <w:adjustRightInd/>
        <w:snapToGrid/>
        <w:spacing w:line="520" w:lineRule="exact"/>
        <w:ind w:firstLine="480" w:firstLineChars="2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1.7.1波形：双相截顶指数。波形参数作为病人电阻的函数发生调整</w:t>
      </w:r>
    </w:p>
    <w:p w14:paraId="08EB2989">
      <w:pPr>
        <w:pageBreakBefore w:val="0"/>
        <w:widowControl/>
        <w:kinsoku/>
        <w:wordWrap/>
        <w:overflowPunct/>
        <w:topLinePunct w:val="0"/>
        <w:autoSpaceDE/>
        <w:autoSpaceDN/>
        <w:bidi w:val="0"/>
        <w:adjustRightInd/>
        <w:snapToGrid/>
        <w:spacing w:line="520" w:lineRule="exact"/>
        <w:ind w:firstLine="480" w:firstLineChars="2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1.7.2实施电击：通过多功能电极或电极板</w:t>
      </w:r>
    </w:p>
    <w:p w14:paraId="34F9CF7E">
      <w:pPr>
        <w:pageBreakBefore w:val="0"/>
        <w:widowControl/>
        <w:kinsoku/>
        <w:wordWrap/>
        <w:overflowPunct/>
        <w:topLinePunct w:val="0"/>
        <w:autoSpaceDE/>
        <w:autoSpaceDN/>
        <w:bidi w:val="0"/>
        <w:adjustRightInd/>
        <w:snapToGrid/>
        <w:spacing w:line="520" w:lineRule="exact"/>
        <w:ind w:firstLine="480" w:firstLineChars="2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1.7.3电极系列：一系列可配置的能量升级</w:t>
      </w:r>
    </w:p>
    <w:p w14:paraId="3CE7D901">
      <w:pPr>
        <w:pageBreakBefore w:val="0"/>
        <w:widowControl/>
        <w:kinsoku/>
        <w:wordWrap/>
        <w:overflowPunct/>
        <w:topLinePunct w:val="0"/>
        <w:autoSpaceDE/>
        <w:autoSpaceDN/>
        <w:bidi w:val="0"/>
        <w:adjustRightInd/>
        <w:snapToGrid/>
        <w:spacing w:line="520" w:lineRule="exact"/>
        <w:ind w:firstLine="480" w:firstLineChars="2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1.7.4电极/电极板的“导联脱落”感应和PCI感应：应用500nArms（571Hz）；200uA rms（32KHz）。</w:t>
      </w:r>
    </w:p>
    <w:p w14:paraId="7D45A804">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1.8充电时间：</w:t>
      </w:r>
    </w:p>
    <w:p w14:paraId="3652CD1D">
      <w:pPr>
        <w:pageBreakBefore w:val="0"/>
        <w:widowControl/>
        <w:kinsoku/>
        <w:wordWrap/>
        <w:overflowPunct/>
        <w:topLinePunct w:val="0"/>
        <w:autoSpaceDE/>
        <w:autoSpaceDN/>
        <w:bidi w:val="0"/>
        <w:adjustRightInd/>
        <w:snapToGrid/>
        <w:spacing w:line="520" w:lineRule="exact"/>
        <w:ind w:firstLine="480" w:firstLineChars="2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1.8.1使用一块已装上的充满电的新电池，只需3秒钟即可达到推荐用于成人的能量级别（150J）。</w:t>
      </w:r>
    </w:p>
    <w:p w14:paraId="1F5A7D10">
      <w:pPr>
        <w:pageBreakBefore w:val="0"/>
        <w:widowControl/>
        <w:kinsoku/>
        <w:wordWrap/>
        <w:overflowPunct/>
        <w:topLinePunct w:val="0"/>
        <w:autoSpaceDE/>
        <w:autoSpaceDN/>
        <w:bidi w:val="0"/>
        <w:adjustRightInd/>
        <w:snapToGrid/>
        <w:spacing w:line="520" w:lineRule="exact"/>
        <w:ind w:firstLine="480" w:firstLineChars="2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1.8.2使用一块已装上的充满电的新电池，不到5秒可达到选定能量级别（最大200J）。</w:t>
      </w:r>
    </w:p>
    <w:p w14:paraId="1B44A4A3">
      <w:pPr>
        <w:pageBreakBefore w:val="0"/>
        <w:widowControl/>
        <w:kinsoku/>
        <w:wordWrap/>
        <w:overflowPunct/>
        <w:topLinePunct w:val="0"/>
        <w:autoSpaceDE/>
        <w:autoSpaceDN/>
        <w:bidi w:val="0"/>
        <w:adjustRightInd/>
        <w:snapToGrid/>
        <w:spacing w:line="520" w:lineRule="exact"/>
        <w:ind w:firstLine="480" w:firstLineChars="2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1.8.3如果只连接到交流电源，则不到15秒可达到选定能量级别。</w:t>
      </w:r>
    </w:p>
    <w:p w14:paraId="13E1F9CC">
      <w:pPr>
        <w:pageBreakBefore w:val="0"/>
        <w:widowControl/>
        <w:kinsoku/>
        <w:wordWrap/>
        <w:overflowPunct/>
        <w:topLinePunct w:val="0"/>
        <w:autoSpaceDE/>
        <w:autoSpaceDN/>
        <w:bidi w:val="0"/>
        <w:adjustRightInd/>
        <w:snapToGrid/>
        <w:spacing w:line="520" w:lineRule="exact"/>
        <w:ind w:firstLine="480" w:firstLineChars="2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1.8.4设备从开机进入手动除颤模式到准备好实施电击的间隔时间少于8秒，加上合适的充电时间，即使在90V交流电压下及在15次最大能量释放后亦不例外。</w:t>
      </w:r>
    </w:p>
    <w:p w14:paraId="6C74A80A">
      <w:pPr>
        <w:pageBreakBefore w:val="0"/>
        <w:widowControl/>
        <w:kinsoku/>
        <w:wordWrap/>
        <w:overflowPunct/>
        <w:topLinePunct w:val="0"/>
        <w:autoSpaceDE/>
        <w:autoSpaceDN/>
        <w:bidi w:val="0"/>
        <w:adjustRightInd/>
        <w:snapToGrid/>
        <w:spacing w:line="520" w:lineRule="exact"/>
        <w:ind w:firstLine="480" w:firstLineChars="2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1.8.5设备从开机进入AED模式到准备好实施电击的间隔时间少于17秒，加上合适的充电时间。</w:t>
      </w:r>
    </w:p>
    <w:p w14:paraId="24B37874">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1.9病人抗阻范围：</w:t>
      </w:r>
    </w:p>
    <w:p w14:paraId="6695DA0E">
      <w:pPr>
        <w:pageBreakBefore w:val="0"/>
        <w:widowControl/>
        <w:kinsoku/>
        <w:wordWrap/>
        <w:overflowPunct/>
        <w:topLinePunct w:val="0"/>
        <w:autoSpaceDE/>
        <w:autoSpaceDN/>
        <w:bidi w:val="0"/>
        <w:adjustRightInd/>
        <w:snapToGrid/>
        <w:spacing w:line="520" w:lineRule="exact"/>
        <w:ind w:firstLine="480" w:firstLineChars="2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1.9.1最小：25欧姆（体外除颤）；15欧姆（体内除颤）</w:t>
      </w:r>
    </w:p>
    <w:p w14:paraId="0D093278">
      <w:pPr>
        <w:pageBreakBefore w:val="0"/>
        <w:widowControl/>
        <w:kinsoku/>
        <w:wordWrap/>
        <w:overflowPunct/>
        <w:topLinePunct w:val="0"/>
        <w:autoSpaceDE/>
        <w:autoSpaceDN/>
        <w:bidi w:val="0"/>
        <w:adjustRightInd/>
        <w:snapToGrid/>
        <w:spacing w:line="520" w:lineRule="exact"/>
        <w:ind w:firstLine="480" w:firstLineChars="2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1.9.2最大：250欧姆实际的功能范围可能会超出以上数值</w:t>
      </w:r>
    </w:p>
    <w:p w14:paraId="51151825">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1.10 手动除颤模式：手动输出能量1-10、15、20、30、50‘70‘100、120、150、170、200焦耳；内用电极板的最大能量限定于50J</w:t>
      </w:r>
    </w:p>
    <w:p w14:paraId="5FAB473A">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1.11 AED模式：150J用于成人/50J用于婴儿/儿童，以上为发送欧冠到50欧姆测试负载的额定能量</w:t>
      </w:r>
    </w:p>
    <w:p w14:paraId="0386E6F1">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default"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w:t>
      </w:r>
      <w:r>
        <w:rPr>
          <w:rFonts w:hint="default" w:ascii="宋体" w:hAnsi="宋体" w:eastAsia="宋体" w:cstheme="minorBidi"/>
          <w:b w:val="0"/>
          <w:bCs/>
          <w:color w:val="000000"/>
          <w:kern w:val="0"/>
          <w:sz w:val="24"/>
          <w:szCs w:val="22"/>
          <w:lang w:val="en-US" w:eastAsia="zh-CN" w:bidi="ar-SA"/>
        </w:rPr>
        <w:t>.12 ECG和心律失常监护：在显示屏上最多可以显示3个心电图波，并且可以同时打印最多2个波。导联I、II或III是通过3-线心电电缆和分开的监护电级采取而得。使用5-导联心电电缆，还可获取导联aVR、aVL、aVF和V。电极心电图是通过2个多功能电极采集的</w:t>
      </w:r>
    </w:p>
    <w:p w14:paraId="75C03686">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1.13 显示：尺寸约6.5in（16.5cm）的对角线观察区域</w:t>
      </w:r>
    </w:p>
    <w:p w14:paraId="6915BCD7">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1.14 型式：彩色TFT  LCD</w:t>
      </w:r>
    </w:p>
    <w:p w14:paraId="2AAA6AF7">
      <w:pPr>
        <w:pageBreakBefore w:val="0"/>
        <w:widowControl/>
        <w:kinsoku/>
        <w:wordWrap/>
        <w:overflowPunct/>
        <w:topLinePunct w:val="0"/>
        <w:autoSpaceDE/>
        <w:autoSpaceDN/>
        <w:bidi w:val="0"/>
        <w:adjustRightInd/>
        <w:snapToGrid/>
        <w:spacing w:line="520" w:lineRule="exact"/>
        <w:ind w:firstLine="480" w:firstLineChars="2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1.14.1分辨率：640X480像素（VGA），每种颜色有32个亮度级别。</w:t>
      </w:r>
    </w:p>
    <w:p w14:paraId="1241F499">
      <w:pPr>
        <w:pageBreakBefore w:val="0"/>
        <w:widowControl/>
        <w:kinsoku/>
        <w:wordWrap/>
        <w:overflowPunct/>
        <w:topLinePunct w:val="0"/>
        <w:autoSpaceDE/>
        <w:autoSpaceDN/>
        <w:bidi w:val="0"/>
        <w:adjustRightInd/>
        <w:snapToGrid/>
        <w:spacing w:line="520" w:lineRule="exact"/>
        <w:ind w:firstLine="480" w:firstLineChars="2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1.14.2扫描速度：心电图和sPo2的额定速度为20mm/s（固定迹线；扫描删除条）；二氧化碳描记图的描记速度为6.25mm/s±10%。</w:t>
      </w:r>
    </w:p>
    <w:p w14:paraId="0D79FB8E">
      <w:pPr>
        <w:pageBreakBefore w:val="0"/>
        <w:widowControl/>
        <w:kinsoku/>
        <w:wordWrap/>
        <w:overflowPunct/>
        <w:topLinePunct w:val="0"/>
        <w:autoSpaceDE/>
        <w:autoSpaceDN/>
        <w:bidi w:val="0"/>
        <w:adjustRightInd/>
        <w:snapToGrid/>
        <w:spacing w:line="520" w:lineRule="exact"/>
        <w:ind w:firstLine="480" w:firstLineChars="2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1.14.3波形显示时间：5.2sec</w:t>
      </w:r>
    </w:p>
    <w:p w14:paraId="6898CEDB">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1.15 电池：</w:t>
      </w:r>
    </w:p>
    <w:p w14:paraId="3F8252B9">
      <w:pPr>
        <w:pageBreakBefore w:val="0"/>
        <w:widowControl/>
        <w:kinsoku/>
        <w:wordWrap/>
        <w:overflowPunct/>
        <w:topLinePunct w:val="0"/>
        <w:autoSpaceDE/>
        <w:autoSpaceDN/>
        <w:bidi w:val="0"/>
        <w:adjustRightInd/>
        <w:snapToGrid/>
        <w:spacing w:line="520" w:lineRule="exact"/>
        <w:ind w:firstLine="480" w:firstLineChars="2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1.15.1 型式：可在充电，锂离子；</w:t>
      </w:r>
    </w:p>
    <w:p w14:paraId="57000A9B">
      <w:pPr>
        <w:pageBreakBefore w:val="0"/>
        <w:widowControl/>
        <w:kinsoku/>
        <w:wordWrap/>
        <w:overflowPunct/>
        <w:topLinePunct w:val="0"/>
        <w:autoSpaceDE/>
        <w:autoSpaceDN/>
        <w:bidi w:val="0"/>
        <w:adjustRightInd/>
        <w:snapToGrid/>
        <w:spacing w:line="520" w:lineRule="exact"/>
        <w:ind w:left="0" w:leftChars="0" w:firstLine="480" w:firstLineChars="2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1.15.2 尺寸：23.6mm（高）x116mm（宽）X146mm（长）；1in（高）x4.5in（宽）x5.7in（长）</w:t>
      </w:r>
    </w:p>
    <w:p w14:paraId="2DE37562">
      <w:pPr>
        <w:pageBreakBefore w:val="0"/>
        <w:widowControl/>
        <w:kinsoku/>
        <w:wordWrap/>
        <w:overflowPunct/>
        <w:topLinePunct w:val="0"/>
        <w:autoSpaceDE/>
        <w:autoSpaceDN/>
        <w:bidi w:val="0"/>
        <w:adjustRightInd/>
        <w:snapToGrid/>
        <w:spacing w:line="520" w:lineRule="exact"/>
        <w:ind w:left="0" w:leftChars="0" w:firstLine="480" w:firstLineChars="2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1.15.3 重量：约0.68kg（1.5ib）</w:t>
      </w:r>
    </w:p>
    <w:p w14:paraId="7D3A80EB">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1.16 热阵列打印机：</w:t>
      </w:r>
    </w:p>
    <w:p w14:paraId="76B35501">
      <w:pPr>
        <w:pageBreakBefore w:val="0"/>
        <w:widowControl/>
        <w:kinsoku/>
        <w:wordWrap/>
        <w:overflowPunct/>
        <w:topLinePunct w:val="0"/>
        <w:autoSpaceDE/>
        <w:autoSpaceDN/>
        <w:bidi w:val="0"/>
        <w:adjustRightInd/>
        <w:snapToGrid/>
        <w:spacing w:line="520" w:lineRule="exact"/>
        <w:ind w:firstLine="480" w:firstLineChars="2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1.16.1按“打印”键可以开始和终止条图的打印。可以将打印机配置为实时打印或延迟10秒打印。条图可打印主要心电图岛链和第二波形，并包括事件注释和测量值。</w:t>
      </w:r>
    </w:p>
    <w:p w14:paraId="5DFB9698">
      <w:pPr>
        <w:pageBreakBefore w:val="0"/>
        <w:widowControl/>
        <w:kinsoku/>
        <w:wordWrap/>
        <w:overflowPunct/>
        <w:topLinePunct w:val="0"/>
        <w:autoSpaceDE/>
        <w:autoSpaceDN/>
        <w:bidi w:val="0"/>
        <w:adjustRightInd/>
        <w:snapToGrid/>
        <w:spacing w:line="520" w:lineRule="exact"/>
        <w:ind w:firstLine="480" w:firstLineChars="2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1.16.2报告：可以打印以下内容：事件概要、生命体征趋势、操作检查、配置、状态记录、设备信息</w:t>
      </w:r>
    </w:p>
    <w:p w14:paraId="48EE3273">
      <w:pPr>
        <w:pageBreakBefore w:val="0"/>
        <w:widowControl/>
        <w:kinsoku/>
        <w:wordWrap/>
        <w:overflowPunct/>
        <w:topLinePunct w:val="0"/>
        <w:autoSpaceDE/>
        <w:autoSpaceDN/>
        <w:bidi w:val="0"/>
        <w:adjustRightInd/>
        <w:snapToGrid/>
        <w:spacing w:line="520" w:lineRule="exact"/>
        <w:ind w:firstLine="480" w:firstLineChars="2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1.16.3速率：25mm/s，精度为±5%</w:t>
      </w:r>
    </w:p>
    <w:p w14:paraId="57BADD51">
      <w:pPr>
        <w:pageBreakBefore w:val="0"/>
        <w:widowControl/>
        <w:kinsoku/>
        <w:wordWrap/>
        <w:overflowPunct/>
        <w:topLinePunct w:val="0"/>
        <w:autoSpaceDE/>
        <w:autoSpaceDN/>
        <w:bidi w:val="0"/>
        <w:adjustRightInd/>
        <w:snapToGrid/>
        <w:spacing w:line="520" w:lineRule="exact"/>
        <w:ind w:firstLine="480" w:firstLineChars="2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1.16.4幅度精度：5%针对5Hz下偏移电压±300mV</w:t>
      </w:r>
    </w:p>
    <w:p w14:paraId="556CCAFE">
      <w:pPr>
        <w:pageBreakBefore w:val="0"/>
        <w:widowControl/>
        <w:kinsoku/>
        <w:wordWrap/>
        <w:overflowPunct/>
        <w:topLinePunct w:val="0"/>
        <w:autoSpaceDE/>
        <w:autoSpaceDN/>
        <w:bidi w:val="0"/>
        <w:adjustRightInd/>
        <w:snapToGrid/>
        <w:spacing w:line="520" w:lineRule="exact"/>
        <w:ind w:firstLine="480" w:firstLineChars="2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1.16.5纸张大小：50mm（宽）x30m（长）</w:t>
      </w:r>
    </w:p>
    <w:p w14:paraId="536BA777">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1.17无创起搏：</w:t>
      </w:r>
    </w:p>
    <w:p w14:paraId="579DE30A">
      <w:pPr>
        <w:pageBreakBefore w:val="0"/>
        <w:widowControl/>
        <w:kinsoku/>
        <w:wordWrap/>
        <w:overflowPunct/>
        <w:topLinePunct w:val="0"/>
        <w:autoSpaceDE/>
        <w:autoSpaceDN/>
        <w:bidi w:val="0"/>
        <w:adjustRightInd/>
        <w:snapToGrid/>
        <w:spacing w:line="520" w:lineRule="exact"/>
        <w:ind w:firstLine="480" w:firstLineChars="2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 xml:space="preserve">1.17.1波形：单相  </w:t>
      </w:r>
    </w:p>
    <w:p w14:paraId="6C6292FD">
      <w:pPr>
        <w:pageBreakBefore w:val="0"/>
        <w:widowControl/>
        <w:kinsoku/>
        <w:wordWrap/>
        <w:overflowPunct/>
        <w:topLinePunct w:val="0"/>
        <w:autoSpaceDE/>
        <w:autoSpaceDN/>
        <w:bidi w:val="0"/>
        <w:adjustRightInd/>
        <w:snapToGrid/>
        <w:spacing w:line="520" w:lineRule="exact"/>
        <w:ind w:firstLine="480" w:firstLineChars="2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1.17.2 脉冲持续时间：20或40ms，精度为±10%</w:t>
      </w:r>
    </w:p>
    <w:p w14:paraId="5BB680DB">
      <w:pPr>
        <w:pageBreakBefore w:val="0"/>
        <w:widowControl/>
        <w:kinsoku/>
        <w:wordWrap/>
        <w:overflowPunct/>
        <w:topLinePunct w:val="0"/>
        <w:autoSpaceDE/>
        <w:autoSpaceDN/>
        <w:bidi w:val="0"/>
        <w:adjustRightInd/>
        <w:snapToGrid/>
        <w:spacing w:line="520" w:lineRule="exact"/>
        <w:ind w:firstLine="480" w:firstLineChars="2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1.17.3比率：30ppm到180ppm（增量为10ppm）；精度为±1.5%</w:t>
      </w:r>
    </w:p>
    <w:p w14:paraId="572F0D31">
      <w:pPr>
        <w:pageBreakBefore w:val="0"/>
        <w:widowControl/>
        <w:kinsoku/>
        <w:wordWrap/>
        <w:overflowPunct/>
        <w:topLinePunct w:val="0"/>
        <w:autoSpaceDE/>
        <w:autoSpaceDN/>
        <w:bidi w:val="0"/>
        <w:adjustRightInd/>
        <w:snapToGrid/>
        <w:spacing w:line="520" w:lineRule="exact"/>
        <w:ind w:left="0" w:leftChars="0" w:firstLine="480" w:firstLineChars="2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1.17.4 模式：按需或固定</w:t>
      </w:r>
    </w:p>
    <w:p w14:paraId="2B177A27">
      <w:pPr>
        <w:pageBreakBefore w:val="0"/>
        <w:widowControl/>
        <w:kinsoku/>
        <w:wordWrap/>
        <w:overflowPunct/>
        <w:topLinePunct w:val="0"/>
        <w:autoSpaceDE/>
        <w:autoSpaceDN/>
        <w:bidi w:val="0"/>
        <w:adjustRightInd/>
        <w:snapToGrid/>
        <w:spacing w:line="520" w:lineRule="exact"/>
        <w:ind w:firstLine="480" w:firstLineChars="2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1.17.5不应期：340ms（30到80ppm）；240ms（90到180oom），精度为±10%</w:t>
      </w:r>
    </w:p>
    <w:p w14:paraId="5441E59F">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1.18 电流脉冲幅度：如果脉冲宽度设为20ms（增量为5mA），则为10mA至200mA；精度为±10%或±5mA（以较大者为准。如果设为40ms，最大起搏电流为140mA。</w:t>
      </w:r>
    </w:p>
    <w:p w14:paraId="2302D77E">
      <w:pPr>
        <w:pStyle w:val="4"/>
        <w:jc w:val="center"/>
        <w:rPr>
          <w:rFonts w:hint="eastAsia" w:eastAsia="宋体" w:cstheme="minorBidi"/>
          <w:b/>
          <w:bCs w:val="0"/>
          <w:color w:val="000000"/>
          <w:kern w:val="0"/>
          <w:sz w:val="24"/>
          <w:szCs w:val="22"/>
          <w:lang w:val="en-US" w:eastAsia="zh-CN" w:bidi="ar-SA"/>
        </w:rPr>
      </w:pPr>
    </w:p>
    <w:p w14:paraId="5C4C491F">
      <w:pPr>
        <w:ind w:left="0" w:leftChars="0" w:firstLine="0" w:firstLineChars="0"/>
        <w:jc w:val="center"/>
        <w:rPr>
          <w:rFonts w:hint="eastAsia" w:eastAsia="宋体" w:cstheme="minorBidi"/>
          <w:b/>
          <w:bCs w:val="0"/>
          <w:color w:val="000000"/>
          <w:kern w:val="0"/>
          <w:sz w:val="24"/>
          <w:szCs w:val="22"/>
          <w:lang w:val="en-US" w:eastAsia="zh-CN" w:bidi="ar-SA"/>
        </w:rPr>
      </w:pPr>
    </w:p>
    <w:p w14:paraId="7F35F88B">
      <w:pPr>
        <w:ind w:left="0" w:leftChars="0" w:firstLine="0" w:firstLineChars="0"/>
        <w:jc w:val="center"/>
        <w:rPr>
          <w:rFonts w:hint="eastAsia" w:eastAsia="宋体" w:cstheme="minorBidi"/>
          <w:b/>
          <w:bCs w:val="0"/>
          <w:color w:val="000000"/>
          <w:kern w:val="0"/>
          <w:sz w:val="24"/>
          <w:szCs w:val="22"/>
          <w:lang w:val="en-US" w:eastAsia="zh-CN" w:bidi="ar-SA"/>
        </w:rPr>
      </w:pPr>
      <w:r>
        <w:rPr>
          <w:rFonts w:hint="eastAsia" w:eastAsia="宋体" w:cstheme="minorBidi"/>
          <w:b/>
          <w:bCs w:val="0"/>
          <w:color w:val="000000"/>
          <w:kern w:val="0"/>
          <w:sz w:val="24"/>
          <w:szCs w:val="22"/>
          <w:lang w:val="en-US" w:eastAsia="zh-CN" w:bidi="ar-SA"/>
        </w:rPr>
        <w:t>二十</w:t>
      </w:r>
      <w:r>
        <w:rPr>
          <w:rFonts w:hint="eastAsia" w:cstheme="minorBidi"/>
          <w:b/>
          <w:bCs w:val="0"/>
          <w:color w:val="000000"/>
          <w:kern w:val="0"/>
          <w:sz w:val="24"/>
          <w:szCs w:val="22"/>
          <w:lang w:val="en-US" w:eastAsia="zh-CN" w:bidi="ar-SA"/>
        </w:rPr>
        <w:t>六</w:t>
      </w:r>
      <w:r>
        <w:rPr>
          <w:rFonts w:hint="eastAsia" w:eastAsia="宋体" w:cstheme="minorBidi"/>
          <w:b/>
          <w:bCs w:val="0"/>
          <w:color w:val="000000"/>
          <w:kern w:val="0"/>
          <w:sz w:val="24"/>
          <w:szCs w:val="22"/>
          <w:lang w:val="en-US" w:eastAsia="zh-CN" w:bidi="ar-SA"/>
        </w:rPr>
        <w:t>、电动吸引器</w:t>
      </w:r>
    </w:p>
    <w:p w14:paraId="6C8DB7B4">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 技术参数：</w:t>
      </w:r>
    </w:p>
    <w:p w14:paraId="43AD2FD4">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 xml:space="preserve">1.1 高负压/高流量 </w:t>
      </w:r>
    </w:p>
    <w:p w14:paraId="4B594943">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1.2 电源：AC220V±22V,50Hz±1Hz</w:t>
      </w:r>
    </w:p>
    <w:p w14:paraId="152E6E98">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 xml:space="preserve">1.3 输入功率：180VA    </w:t>
      </w:r>
    </w:p>
    <w:p w14:paraId="47672EE5">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 xml:space="preserve">1.4 吸引泵：活塞泵   </w:t>
      </w:r>
    </w:p>
    <w:p w14:paraId="4105C0DF">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1.5 极限负压值：≥0.06Mpa</w:t>
      </w:r>
    </w:p>
    <w:p w14:paraId="2C63EA25">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 xml:space="preserve">1.6 负压调节范围：0.02Mpa至极限负压值     </w:t>
      </w:r>
    </w:p>
    <w:p w14:paraId="256A1BE2">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1.7 抽气速率：≥20L/min</w:t>
      </w:r>
    </w:p>
    <w:p w14:paraId="73626635">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 xml:space="preserve">1.8 储液瓶容量：2500mL/只，2只一组    </w:t>
      </w:r>
    </w:p>
    <w:p w14:paraId="7C4D0B5A">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1.9 噪声：≤65dB（A）</w:t>
      </w:r>
    </w:p>
    <w:p w14:paraId="4D276504">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 xml:space="preserve">1.10 熔丝管：F2AL250V,5x20      </w:t>
      </w:r>
    </w:p>
    <w:p w14:paraId="680B6B20">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1.11 毛重/净重：17kg/13.5kg</w:t>
      </w:r>
    </w:p>
    <w:p w14:paraId="575160B1">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eastAsia" w:asciiTheme="minorEastAsia" w:hAnsiTheme="minorEastAsia" w:eastAsiaTheme="minorEastAsia" w:cstheme="minorEastAsia"/>
          <w:b w:val="0"/>
          <w:bCs w:val="0"/>
          <w:sz w:val="24"/>
          <w:szCs w:val="24"/>
        </w:rPr>
      </w:pPr>
      <w:r>
        <w:rPr>
          <w:rFonts w:hint="eastAsia" w:ascii="宋体" w:hAnsi="宋体" w:eastAsia="宋体" w:cstheme="minorBidi"/>
          <w:b w:val="0"/>
          <w:bCs/>
          <w:color w:val="000000"/>
          <w:kern w:val="0"/>
          <w:sz w:val="24"/>
          <w:szCs w:val="22"/>
          <w:lang w:val="en-US" w:eastAsia="zh-CN" w:bidi="ar-SA"/>
        </w:rPr>
        <w:t xml:space="preserve">1.12 外形尺寸：360X320X480mm </w:t>
      </w:r>
      <w:r>
        <w:rPr>
          <w:rFonts w:hint="eastAsia" w:asciiTheme="minorEastAsia" w:hAnsiTheme="minorEastAsia" w:eastAsiaTheme="minorEastAsia" w:cstheme="minorEastAsia"/>
          <w:b w:val="0"/>
          <w:bCs w:val="0"/>
          <w:sz w:val="24"/>
          <w:szCs w:val="24"/>
        </w:rPr>
        <w:t xml:space="preserve"> </w:t>
      </w:r>
    </w:p>
    <w:p w14:paraId="52B754D1">
      <w:pPr>
        <w:keepNext w:val="0"/>
        <w:keepLines w:val="0"/>
        <w:pageBreakBefore w:val="0"/>
        <w:widowControl/>
        <w:kinsoku/>
        <w:wordWrap/>
        <w:overflowPunct/>
        <w:topLinePunct w:val="0"/>
        <w:autoSpaceDE/>
        <w:autoSpaceDN/>
        <w:bidi w:val="0"/>
        <w:adjustRightInd/>
        <w:snapToGrid/>
        <w:spacing w:line="520" w:lineRule="exact"/>
        <w:jc w:val="center"/>
        <w:rPr>
          <w:rFonts w:hint="eastAsia" w:ascii="宋体" w:hAnsi="宋体" w:eastAsia="宋体" w:cstheme="minorBidi"/>
          <w:b/>
          <w:bCs w:val="0"/>
          <w:color w:val="000000"/>
          <w:kern w:val="0"/>
          <w:sz w:val="24"/>
          <w:szCs w:val="22"/>
          <w:lang w:val="en-US" w:eastAsia="zh-CN" w:bidi="ar-SA"/>
        </w:rPr>
      </w:pPr>
      <w:r>
        <w:rPr>
          <w:rFonts w:hint="eastAsia" w:ascii="宋体" w:hAnsi="宋体" w:eastAsia="宋体" w:cstheme="minorBidi"/>
          <w:b/>
          <w:bCs w:val="0"/>
          <w:color w:val="000000"/>
          <w:kern w:val="0"/>
          <w:sz w:val="24"/>
          <w:szCs w:val="22"/>
          <w:lang w:val="en-US" w:eastAsia="zh-CN" w:bidi="ar-SA"/>
        </w:rPr>
        <w:t>二十</w:t>
      </w:r>
      <w:r>
        <w:rPr>
          <w:rFonts w:hint="eastAsia" w:cstheme="minorBidi"/>
          <w:b/>
          <w:bCs w:val="0"/>
          <w:color w:val="000000"/>
          <w:kern w:val="0"/>
          <w:sz w:val="24"/>
          <w:szCs w:val="22"/>
          <w:lang w:val="en-US" w:eastAsia="zh-CN" w:bidi="ar-SA"/>
        </w:rPr>
        <w:t>七</w:t>
      </w:r>
      <w:r>
        <w:rPr>
          <w:rFonts w:hint="eastAsia" w:ascii="宋体" w:hAnsi="宋体" w:eastAsia="宋体" w:cstheme="minorBidi"/>
          <w:b/>
          <w:bCs w:val="0"/>
          <w:color w:val="000000"/>
          <w:kern w:val="0"/>
          <w:sz w:val="24"/>
          <w:szCs w:val="22"/>
          <w:lang w:val="en-US" w:eastAsia="zh-CN" w:bidi="ar-SA"/>
        </w:rPr>
        <w:t>、轮椅</w:t>
      </w:r>
    </w:p>
    <w:p w14:paraId="7A4DC619">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 技术参数：</w:t>
      </w:r>
    </w:p>
    <w:p w14:paraId="2F06397C">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 xml:space="preserve">1.1 尺寸：980*320*920   </w:t>
      </w:r>
    </w:p>
    <w:p w14:paraId="17818C95">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 xml:space="preserve">1.2 手握-地面：885mm   </w:t>
      </w:r>
    </w:p>
    <w:p w14:paraId="1B7598C5">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1.3 背靠宽度：440mm</w:t>
      </w:r>
    </w:p>
    <w:p w14:paraId="217DA323">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 xml:space="preserve">1.4 座宽：445mm   </w:t>
      </w:r>
    </w:p>
    <w:p w14:paraId="1D0A629F">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 xml:space="preserve">1.5 背靠高度：460mm   </w:t>
      </w:r>
    </w:p>
    <w:p w14:paraId="0205C2D2">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 xml:space="preserve">1.6 座高：450/420mm  </w:t>
      </w:r>
    </w:p>
    <w:p w14:paraId="07FEEC93">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1.7 座深：400mm</w:t>
      </w:r>
    </w:p>
    <w:p w14:paraId="74FBC082">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 xml:space="preserve">1.8 承重：100kg     </w:t>
      </w:r>
    </w:p>
    <w:p w14:paraId="10607A53">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 xml:space="preserve">1.9 净重：13kg（四舍五入取整）  </w:t>
      </w:r>
    </w:p>
    <w:p w14:paraId="6B3ED089">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1.10 实心前轮：6英寸</w:t>
      </w:r>
    </w:p>
    <w:p w14:paraId="2962AD75">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 xml:space="preserve">1.11 实心后轮：22英寸   </w:t>
      </w:r>
    </w:p>
    <w:p w14:paraId="2181E4BE">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 xml:space="preserve">1.12 产品功能：铝合金轮椅、可折叠   </w:t>
      </w:r>
    </w:p>
    <w:p w14:paraId="30FAE656">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1.13 附件清单：说明书、腿带、腰带</w:t>
      </w:r>
    </w:p>
    <w:p w14:paraId="06D81B1E">
      <w:pPr>
        <w:pageBreakBefore w:val="0"/>
        <w:widowControl/>
        <w:kinsoku/>
        <w:wordWrap/>
        <w:overflowPunct/>
        <w:topLinePunct w:val="0"/>
        <w:autoSpaceDE/>
        <w:autoSpaceDN/>
        <w:bidi w:val="0"/>
        <w:adjustRightInd/>
        <w:snapToGrid/>
        <w:spacing w:line="520" w:lineRule="exact"/>
        <w:ind w:left="0" w:leftChars="0" w:firstLine="241" w:firstLineChars="100"/>
        <w:jc w:val="center"/>
        <w:textAlignment w:val="baseline"/>
        <w:rPr>
          <w:rFonts w:hint="default" w:ascii="宋体" w:hAnsi="宋体" w:eastAsia="宋体" w:cstheme="minorBidi"/>
          <w:b/>
          <w:bCs w:val="0"/>
          <w:color w:val="000000"/>
          <w:kern w:val="0"/>
          <w:sz w:val="24"/>
          <w:szCs w:val="22"/>
          <w:lang w:val="en-US" w:eastAsia="zh-CN" w:bidi="ar-SA"/>
        </w:rPr>
      </w:pPr>
      <w:r>
        <w:rPr>
          <w:rFonts w:hint="eastAsia" w:cstheme="minorBidi"/>
          <w:b/>
          <w:bCs w:val="0"/>
          <w:color w:val="000000"/>
          <w:kern w:val="0"/>
          <w:sz w:val="24"/>
          <w:szCs w:val="22"/>
          <w:lang w:val="en-US" w:eastAsia="zh-CN" w:bidi="ar-SA"/>
        </w:rPr>
        <w:t>二十八</w:t>
      </w:r>
      <w:r>
        <w:rPr>
          <w:rFonts w:hint="eastAsia" w:ascii="宋体" w:hAnsi="宋体" w:eastAsia="宋体" w:cstheme="minorBidi"/>
          <w:b/>
          <w:bCs w:val="0"/>
          <w:color w:val="000000"/>
          <w:kern w:val="0"/>
          <w:sz w:val="24"/>
          <w:szCs w:val="22"/>
          <w:lang w:val="en-US" w:eastAsia="zh-CN" w:bidi="ar-SA"/>
        </w:rPr>
        <w:t>、排痰机</w:t>
      </w:r>
    </w:p>
    <w:p w14:paraId="13174614">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 供电电源：220VAC，50Hz</w:t>
      </w:r>
    </w:p>
    <w:p w14:paraId="5AA4D2C3">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2 振动频率：10-50Hz，控制精度±1Hz，连续可调</w:t>
      </w:r>
    </w:p>
    <w:p w14:paraId="24543283">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3 振动时间：1-60分钟，连续可调</w:t>
      </w:r>
    </w:p>
    <w:p w14:paraId="2A8910C3">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4 输出路数：单路输出</w:t>
      </w:r>
    </w:p>
    <w:p w14:paraId="6851369D">
      <w:pPr>
        <w:pageBreakBefore w:val="0"/>
        <w:widowControl/>
        <w:kinsoku/>
        <w:wordWrap/>
        <w:overflowPunct/>
        <w:topLinePunct w:val="0"/>
        <w:autoSpaceDE/>
        <w:autoSpaceDN/>
        <w:bidi w:val="0"/>
        <w:adjustRightInd/>
        <w:snapToGrid/>
        <w:spacing w:line="520" w:lineRule="exact"/>
        <w:ind w:left="0" w:leftChars="0" w:firstLine="0" w:firstLineChars="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★5 振动幅度：动力头内有偏心块结构，偏心块偏心距为2.5mm，产生径向振幅≤5mm，振幅产生叩击力</w:t>
      </w:r>
    </w:p>
    <w:p w14:paraId="11D3FBFD">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6 叩击换向器：具有90度固定角度叩击换向器</w:t>
      </w:r>
    </w:p>
    <w:p w14:paraId="08CE0193">
      <w:pPr>
        <w:pageBreakBefore w:val="0"/>
        <w:widowControl/>
        <w:kinsoku/>
        <w:wordWrap/>
        <w:overflowPunct/>
        <w:topLinePunct w:val="0"/>
        <w:autoSpaceDE/>
        <w:autoSpaceDN/>
        <w:bidi w:val="0"/>
        <w:adjustRightInd/>
        <w:snapToGrid/>
        <w:spacing w:line="520" w:lineRule="exact"/>
        <w:ind w:left="0" w:leftChars="0" w:firstLine="0" w:firstLineChars="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★7 动力管：长度2米，采用柔性弹簧钢材质和减震弹簧，运行噪音低，使用寿命长</w:t>
      </w:r>
    </w:p>
    <w:p w14:paraId="3CCA99F2">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8 人机交互界面：高亮电子数码管显示，简易按键式操作</w:t>
      </w:r>
    </w:p>
    <w:p w14:paraId="193639ED">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9</w:t>
      </w:r>
      <w:r>
        <w:rPr>
          <w:rFonts w:hint="eastAsia" w:ascii="宋体" w:hAnsi="宋体" w:eastAsia="宋体" w:cstheme="minorBidi"/>
          <w:b w:val="0"/>
          <w:bCs/>
          <w:color w:val="000000"/>
          <w:kern w:val="0"/>
          <w:sz w:val="24"/>
          <w:szCs w:val="2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50165</wp:posOffset>
                </wp:positionV>
                <wp:extent cx="557530" cy="3600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57530" cy="360045"/>
                        </a:xfrm>
                        <a:prstGeom prst="rect">
                          <a:avLst/>
                        </a:prstGeom>
                        <a:noFill/>
                        <a:ln w="6350">
                          <a:noFill/>
                        </a:ln>
                        <a:effectLst/>
                      </wps:spPr>
                      <wps:txbx>
                        <w:txbxContent>
                          <w:p w14:paraId="3876E69E">
                            <w:pPr>
                              <w:rPr>
                                <w:rFonts w:cs="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pt;margin-top:3.95pt;height:28.35pt;width:43.9pt;z-index:251659264;mso-width-relative:page;mso-height-relative:page;" filled="f" stroked="f" coordsize="21600,21600" o:gfxdata="UEsDBAoAAAAAAIdO4kAAAAAAAAAAAAAAAAAEAAAAZHJzL1BLAwQUAAAACACHTuJACQKnhdoAAAAH&#10;AQAADwAAAGRycy9kb3ducmV2LnhtbE2PzU7DMBCE70i8g7VI3Fq7haZtmk2FIlVIiB5aeuG2id0k&#10;Il6H2P2Bp8ec4Dia0cw32fpqO3E2g28dI0zGCoThyumWa4TD22a0AOEDsabOsUH4Mh7W+e1NRql2&#10;F96Z8z7UIpawTwmhCaFPpfRVYyz5sesNR+/oBkshyqGWeqBLLLednCqVSEstx4WGelM0pvrYnyzC&#10;S7HZ0q6c2sV3Vzy/Hp/6z8P7DPH+bqJWIIK5hr8w/OJHdMgjU+lOrL3oEEYPKn4JCPMliOjP5vFJ&#10;iZA8JiDzTP7nz38AUEsDBBQAAAAIAIdO4kCujYD0QAIAAHMEAAAOAAAAZHJzL2Uyb0RvYy54bWyt&#10;VM2O0zAQviPxDpbvNOnvQtV0VbYqQqrYlQri7DpOE8n2GNttUh4A3oATF+48V5+DsZN2q4XDHri4&#10;M57JN/N9M+7stlGSHIR1FeiM9nspJUJzyCu9y+inj6tXrylxnumcSdAio0fh6O385YtZbaZiACXI&#10;XFiCINpNa5PR0nszTRLHS6GY64ERGoMFWMU8unaX5JbViK5kMkjTSVKDzY0FLpzD22UbpB2ifQ4g&#10;FEXFxRL4XgntW1QrJPNIyZWVcXQeuy0Kwf19UTjhicwoMvXxxCJob8OZzGdsurPMlBXvWmDPaeEJ&#10;J8UqjUUvUEvmGdnb6i8oVXELDgrf46CSlkhUBFn00yfabEpmROSCUjtzEd39P1j+4fBgSZVndESJ&#10;ZgoHfvrx/fTz9+nXNzIK8tTGTTFrYzDPN2+hwaU53zu8DKybwqrwi3wIxlHc40Vc0XjC8XI8vhkP&#10;McIxNJyk6WgcUJLHj411/p0ARYKRUYuzi5Kyw9r5NvWcEmppWFVSxvlJTeqMTobjNH5wiSC41CFX&#10;xE3oYAKhtvFg+WbbdCy3kB+RpIV2S5zhqwpbWTPnH5jFtcDu8eH4ezwKCVgSOouSEuzXf92HfJwW&#10;Rimpcc0y6r7smRWUyPca5/imPxohrI/OaHwzQMdeR7bXEb1Xd4Cb3Mcnang0Q76XZ7OwoD7j+1qE&#10;qhhimmPtjPqzeefb5cf3ycViEZNwEw3za70xPEC34i72Hooq6h5karXBeQUHdzFOrns3Ydmv/Zj1&#10;+F8x/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JAqeF2gAAAAcBAAAPAAAAAAAAAAEAIAAAACIA&#10;AABkcnMvZG93bnJldi54bWxQSwECFAAUAAAACACHTuJAro2A9EACAABzBAAADgAAAAAAAAABACAA&#10;AAApAQAAZHJzL2Uyb0RvYy54bWxQSwUGAAAAAAYABgBZAQAA2wUAAAAA&#10;">
                <v:fill on="f" focussize="0,0"/>
                <v:stroke on="f" weight="0.5pt"/>
                <v:imagedata o:title=""/>
                <o:lock v:ext="edit" aspectratio="f"/>
                <v:textbox>
                  <w:txbxContent>
                    <w:p w14:paraId="3876E69E">
                      <w:pPr>
                        <w:rPr>
                          <w:rFonts w:cs="Times New Roman"/>
                        </w:rPr>
                      </w:pPr>
                    </w:p>
                  </w:txbxContent>
                </v:textbox>
              </v:shape>
            </w:pict>
          </mc:Fallback>
        </mc:AlternateContent>
      </w:r>
      <w:r>
        <w:rPr>
          <w:rFonts w:hint="eastAsia" w:ascii="宋体" w:hAnsi="宋体" w:eastAsia="宋体" w:cstheme="minorBidi"/>
          <w:b w:val="0"/>
          <w:bCs/>
          <w:color w:val="000000"/>
          <w:kern w:val="0"/>
          <w:sz w:val="24"/>
          <w:szCs w:val="22"/>
          <w:lang w:val="en-US" w:eastAsia="zh-CN" w:bidi="ar-SA"/>
        </w:rPr>
        <w:t xml:space="preserve"> 伺服系统：采用24V安全电压和伺服系统电路设计，使得设定振动频率与动力头实际输出振动频率保持一致</w:t>
      </w:r>
    </w:p>
    <w:p w14:paraId="1ADFDD6E">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10 叩击头：</w:t>
      </w:r>
    </w:p>
    <w:p w14:paraId="01EF344F">
      <w:pPr>
        <w:pageBreakBefore w:val="0"/>
        <w:widowControl/>
        <w:kinsoku/>
        <w:wordWrap/>
        <w:overflowPunct/>
        <w:topLinePunct w:val="0"/>
        <w:autoSpaceDE/>
        <w:autoSpaceDN/>
        <w:bidi w:val="0"/>
        <w:adjustRightInd/>
        <w:snapToGrid/>
        <w:spacing w:line="520" w:lineRule="exact"/>
        <w:ind w:left="0" w:leftChars="0" w:firstLine="480" w:firstLineChars="20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10. 1号叩击头（外径尺寸Φ130mm，滑面硅橡胶叩击头）：增强型，强力治疗使用；</w:t>
      </w:r>
    </w:p>
    <w:p w14:paraId="5D08D9FC">
      <w:pPr>
        <w:pageBreakBefore w:val="0"/>
        <w:widowControl/>
        <w:kinsoku/>
        <w:wordWrap/>
        <w:overflowPunct/>
        <w:topLinePunct w:val="0"/>
        <w:autoSpaceDE/>
        <w:autoSpaceDN/>
        <w:bidi w:val="0"/>
        <w:adjustRightInd/>
        <w:snapToGrid/>
        <w:spacing w:line="520" w:lineRule="exact"/>
        <w:ind w:left="0" w:leftChars="0" w:firstLine="480" w:firstLineChars="20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10. 2号叩击头（外径尺寸Φ92mm，聚氨酯海绵面叩击头）：标准型，普通治疗或护理使用；</w:t>
      </w:r>
    </w:p>
    <w:p w14:paraId="1B220910">
      <w:pPr>
        <w:pageBreakBefore w:val="0"/>
        <w:widowControl/>
        <w:kinsoku/>
        <w:wordWrap/>
        <w:overflowPunct/>
        <w:topLinePunct w:val="0"/>
        <w:autoSpaceDE/>
        <w:autoSpaceDN/>
        <w:bidi w:val="0"/>
        <w:adjustRightInd/>
        <w:snapToGrid/>
        <w:spacing w:line="520" w:lineRule="exact"/>
        <w:ind w:left="0" w:leftChars="0" w:firstLine="480" w:firstLineChars="20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10. 3号叩击头（外径尺寸Φ68mm，聚氨酯海绵面叩击头）：柔和型，特殊治疗或护理使用；</w:t>
      </w:r>
    </w:p>
    <w:p w14:paraId="20EA5BDC">
      <w:pPr>
        <w:pageBreakBefore w:val="0"/>
        <w:widowControl/>
        <w:kinsoku/>
        <w:wordWrap/>
        <w:overflowPunct/>
        <w:topLinePunct w:val="0"/>
        <w:autoSpaceDE/>
        <w:autoSpaceDN/>
        <w:bidi w:val="0"/>
        <w:adjustRightInd/>
        <w:snapToGrid/>
        <w:spacing w:line="520" w:lineRule="exact"/>
        <w:ind w:left="0" w:leftChars="0" w:firstLine="480" w:firstLineChars="200"/>
        <w:textAlignment w:val="baseline"/>
        <w:rPr>
          <w:rFonts w:hint="eastAsia"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10. 4号叩击头（羊角形，聚氨酯海绵面叩击头）：特定型，肋、肩等部位治疗或护理使用</w:t>
      </w:r>
      <w:r>
        <w:rPr>
          <w:rFonts w:hint="eastAsia" w:cstheme="minorBidi"/>
          <w:b w:val="0"/>
          <w:bCs/>
          <w:color w:val="000000"/>
          <w:kern w:val="0"/>
          <w:sz w:val="24"/>
          <w:szCs w:val="22"/>
          <w:lang w:val="en-US" w:eastAsia="zh-CN" w:bidi="ar-SA"/>
        </w:rPr>
        <w:t>。</w:t>
      </w:r>
    </w:p>
    <w:p w14:paraId="168588F7">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11 噪声控制：正常振动频率（25Hz）运行时的噪声约60dB，最大振动频率运行时的噪声≤72dB</w:t>
      </w:r>
      <w:r>
        <w:rPr>
          <w:rFonts w:hint="eastAsia" w:cstheme="minorBidi"/>
          <w:b w:val="0"/>
          <w:bCs/>
          <w:color w:val="000000"/>
          <w:kern w:val="0"/>
          <w:sz w:val="24"/>
          <w:szCs w:val="22"/>
          <w:lang w:val="en-US" w:eastAsia="zh-CN" w:bidi="ar-SA"/>
        </w:rPr>
        <w:t>。</w:t>
      </w:r>
    </w:p>
    <w:p w14:paraId="443814EF">
      <w:pPr>
        <w:pageBreakBefore w:val="0"/>
        <w:widowControl/>
        <w:kinsoku/>
        <w:wordWrap/>
        <w:overflowPunct/>
        <w:topLinePunct w:val="0"/>
        <w:autoSpaceDE/>
        <w:autoSpaceDN/>
        <w:bidi w:val="0"/>
        <w:adjustRightInd/>
        <w:snapToGrid/>
        <w:spacing w:line="520" w:lineRule="exact"/>
        <w:ind w:left="0" w:leftChars="0" w:firstLine="240" w:firstLineChars="100"/>
        <w:textAlignment w:val="baseline"/>
        <w:rPr>
          <w:rFonts w:hint="default" w:eastAsia="宋体" w:cstheme="minorBidi"/>
          <w:b/>
          <w:bCs w:val="0"/>
          <w:color w:val="000000"/>
          <w:kern w:val="0"/>
          <w:sz w:val="24"/>
          <w:szCs w:val="22"/>
          <w:lang w:val="en-US" w:eastAsia="zh-CN" w:bidi="ar-SA"/>
        </w:rPr>
      </w:pPr>
      <w:r>
        <w:rPr>
          <w:rFonts w:hint="eastAsia" w:cstheme="minorBidi"/>
          <w:b w:val="0"/>
          <w:bCs/>
          <w:color w:val="000000"/>
          <w:kern w:val="0"/>
          <w:sz w:val="24"/>
          <w:szCs w:val="22"/>
          <w:lang w:val="en-US" w:eastAsia="zh-CN" w:bidi="ar-SA"/>
        </w:rPr>
        <w:t xml:space="preserve">12 </w:t>
      </w:r>
      <w:r>
        <w:rPr>
          <w:rFonts w:hint="eastAsia" w:ascii="宋体" w:hAnsi="宋体" w:eastAsia="宋体" w:cstheme="minorBidi"/>
          <w:b w:val="0"/>
          <w:bCs/>
          <w:color w:val="000000"/>
          <w:kern w:val="0"/>
          <w:sz w:val="24"/>
          <w:szCs w:val="22"/>
          <w:lang w:val="en-US" w:eastAsia="zh-CN" w:bidi="ar-SA"/>
        </w:rPr>
        <w:t>整机尺寸和质量：≤12Kg，整机尺寸（长×宽×高）：505mm×260mm×1060mm，移动治疗方便</w:t>
      </w:r>
      <w:r>
        <w:rPr>
          <w:rFonts w:hint="eastAsia" w:asciiTheme="minorEastAsia" w:hAnsiTheme="minorEastAsia" w:eastAsiaTheme="minorEastAsia" w:cstheme="minorEastAsia"/>
          <w:b/>
          <w:bCs/>
          <w:color w:val="auto"/>
          <w:sz w:val="24"/>
          <w:szCs w:val="24"/>
        </w:rPr>
        <w:br w:type="page"/>
      </w:r>
    </w:p>
    <w:p w14:paraId="2ECFC82B">
      <w:pPr>
        <w:pStyle w:val="4"/>
        <w:jc w:val="center"/>
        <w:rPr>
          <w:rFonts w:hint="eastAsia" w:eastAsia="宋体" w:cstheme="minorBidi"/>
          <w:b/>
          <w:bCs w:val="0"/>
          <w:color w:val="000000"/>
          <w:kern w:val="0"/>
          <w:sz w:val="24"/>
          <w:szCs w:val="22"/>
          <w:lang w:val="en-US" w:eastAsia="zh-CN" w:bidi="ar-SA"/>
        </w:rPr>
      </w:pPr>
      <w:r>
        <w:rPr>
          <w:rFonts w:hint="eastAsia" w:cstheme="minorBidi"/>
          <w:b/>
          <w:bCs w:val="0"/>
          <w:color w:val="000000"/>
          <w:kern w:val="0"/>
          <w:sz w:val="24"/>
          <w:szCs w:val="22"/>
          <w:lang w:val="en-US" w:eastAsia="zh-CN" w:bidi="ar-SA"/>
        </w:rPr>
        <w:t>二十九</w:t>
      </w:r>
      <w:r>
        <w:rPr>
          <w:rFonts w:hint="eastAsia" w:eastAsia="宋体" w:cstheme="minorBidi"/>
          <w:b/>
          <w:bCs w:val="0"/>
          <w:color w:val="000000"/>
          <w:kern w:val="0"/>
          <w:sz w:val="24"/>
          <w:szCs w:val="22"/>
          <w:lang w:val="en-US" w:eastAsia="zh-CN" w:bidi="ar-SA"/>
        </w:rPr>
        <w:t>、输血输液加温仪</w:t>
      </w:r>
    </w:p>
    <w:p w14:paraId="00596BFE">
      <w:pPr>
        <w:numPr>
          <w:ilvl w:val="0"/>
          <w:numId w:val="0"/>
        </w:numPr>
        <w:spacing w:line="360" w:lineRule="auto"/>
        <w:ind w:left="420" w:leftChars="0" w:hanging="420" w:firstLineChars="0"/>
        <w:rPr>
          <w:rFonts w:hint="default"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1、电源适配器：100-240V，50/60Hz   输出电压：24V   输出功率：72VA</w:t>
      </w:r>
    </w:p>
    <w:p w14:paraId="7A964282">
      <w:pPr>
        <w:numPr>
          <w:ilvl w:val="0"/>
          <w:numId w:val="0"/>
        </w:numPr>
        <w:spacing w:line="360" w:lineRule="auto"/>
        <w:ind w:left="420" w:leftChars="0" w:hanging="420" w:firstLineChars="0"/>
        <w:rPr>
          <w:rFonts w:hint="default"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2、温度设置范围：35℃-42℃</w:t>
      </w:r>
    </w:p>
    <w:p w14:paraId="0EE63994">
      <w:pPr>
        <w:numPr>
          <w:ilvl w:val="0"/>
          <w:numId w:val="0"/>
        </w:numPr>
        <w:spacing w:line="360" w:lineRule="auto"/>
        <w:ind w:firstLine="480" w:firstLineChars="20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精度：±0.5℃</w:t>
      </w:r>
    </w:p>
    <w:p w14:paraId="70400E74">
      <w:pPr>
        <w:ind w:firstLine="236" w:firstLineChars="98"/>
        <w:jc w:val="center"/>
        <w:rPr>
          <w:rFonts w:hint="eastAsia" w:ascii="宋体" w:hAnsi="宋体" w:eastAsia="宋体" w:cstheme="minorBidi"/>
          <w:b/>
          <w:bCs w:val="0"/>
          <w:color w:val="000000"/>
          <w:kern w:val="0"/>
          <w:sz w:val="24"/>
          <w:szCs w:val="22"/>
          <w:lang w:val="en-US" w:eastAsia="zh-CN" w:bidi="ar-SA"/>
        </w:rPr>
      </w:pPr>
    </w:p>
    <w:p w14:paraId="45F1406E">
      <w:pPr>
        <w:ind w:firstLine="236" w:firstLineChars="98"/>
        <w:jc w:val="center"/>
        <w:rPr>
          <w:rFonts w:hint="eastAsia" w:ascii="宋体" w:hAnsi="宋体" w:eastAsia="宋体" w:cstheme="minorBidi"/>
          <w:b/>
          <w:bCs w:val="0"/>
          <w:color w:val="000000"/>
          <w:kern w:val="0"/>
          <w:sz w:val="24"/>
          <w:szCs w:val="22"/>
          <w:lang w:val="en-US" w:eastAsia="zh-CN" w:bidi="ar-SA"/>
        </w:rPr>
      </w:pPr>
      <w:r>
        <w:rPr>
          <w:rFonts w:hint="eastAsia" w:ascii="宋体" w:hAnsi="宋体" w:eastAsia="宋体" w:cstheme="minorBidi"/>
          <w:b/>
          <w:bCs w:val="0"/>
          <w:color w:val="000000"/>
          <w:kern w:val="0"/>
          <w:sz w:val="24"/>
          <w:szCs w:val="22"/>
          <w:lang w:val="en-US" w:eastAsia="zh-CN" w:bidi="ar-SA"/>
        </w:rPr>
        <w:t>三十、输血输液加压袋</w:t>
      </w:r>
    </w:p>
    <w:p w14:paraId="524B62A2">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1、容量500ML，独立包装，聚氨酯复合材质，内置挂钩方便挂置液体，精密性压力表，透明袋易于观察输液袋及袋内液体水平，采用一定厚度的璧层。</w:t>
      </w:r>
    </w:p>
    <w:p w14:paraId="77BA9CAE">
      <w:pPr>
        <w:ind w:firstLine="236" w:firstLineChars="98"/>
        <w:jc w:val="center"/>
        <w:rPr>
          <w:rFonts w:hint="eastAsia" w:ascii="宋体" w:hAnsi="宋体" w:eastAsia="宋体" w:cstheme="minorBidi"/>
          <w:b/>
          <w:bCs w:val="0"/>
          <w:color w:val="000000"/>
          <w:kern w:val="0"/>
          <w:sz w:val="24"/>
          <w:szCs w:val="22"/>
          <w:lang w:val="en-US" w:eastAsia="zh-CN" w:bidi="ar-SA"/>
        </w:rPr>
      </w:pPr>
    </w:p>
    <w:p w14:paraId="4C24A824">
      <w:pPr>
        <w:ind w:firstLine="236" w:firstLineChars="98"/>
        <w:jc w:val="center"/>
        <w:rPr>
          <w:rFonts w:hint="default" w:ascii="宋体" w:hAnsi="宋体" w:eastAsia="宋体" w:cstheme="minorBidi"/>
          <w:b/>
          <w:bCs w:val="0"/>
          <w:color w:val="000000"/>
          <w:kern w:val="0"/>
          <w:sz w:val="24"/>
          <w:szCs w:val="22"/>
          <w:lang w:val="en-US" w:eastAsia="zh-CN" w:bidi="ar-SA"/>
        </w:rPr>
      </w:pPr>
      <w:r>
        <w:rPr>
          <w:rFonts w:hint="eastAsia" w:ascii="宋体" w:hAnsi="宋体" w:eastAsia="宋体" w:cstheme="minorBidi"/>
          <w:b/>
          <w:bCs w:val="0"/>
          <w:color w:val="000000"/>
          <w:kern w:val="0"/>
          <w:sz w:val="24"/>
          <w:szCs w:val="22"/>
          <w:lang w:val="en-US" w:eastAsia="zh-CN" w:bidi="ar-SA"/>
        </w:rPr>
        <w:t>三十</w:t>
      </w:r>
      <w:r>
        <w:rPr>
          <w:rFonts w:hint="eastAsia" w:cstheme="minorBidi"/>
          <w:b/>
          <w:bCs w:val="0"/>
          <w:color w:val="000000"/>
          <w:kern w:val="0"/>
          <w:sz w:val="24"/>
          <w:szCs w:val="22"/>
          <w:lang w:val="en-US" w:eastAsia="zh-CN" w:bidi="ar-SA"/>
        </w:rPr>
        <w:t>一</w:t>
      </w:r>
      <w:r>
        <w:rPr>
          <w:rFonts w:hint="eastAsia" w:ascii="宋体" w:hAnsi="宋体" w:eastAsia="宋体" w:cstheme="minorBidi"/>
          <w:b/>
          <w:bCs w:val="0"/>
          <w:color w:val="000000"/>
          <w:kern w:val="0"/>
          <w:sz w:val="24"/>
          <w:szCs w:val="22"/>
          <w:lang w:val="en-US" w:eastAsia="zh-CN" w:bidi="ar-SA"/>
        </w:rPr>
        <w:t>、心脏起搏器</w:t>
      </w:r>
    </w:p>
    <w:p w14:paraId="033EACC1">
      <w:pPr>
        <w:numPr>
          <w:ilvl w:val="0"/>
          <w:numId w:val="0"/>
        </w:numPr>
        <w:spacing w:line="360" w:lineRule="auto"/>
        <w:ind w:left="420" w:leftChars="0" w:hanging="420" w:firstLineChars="0"/>
        <w:rPr>
          <w:rFonts w:hint="eastAsia" w:ascii="宋体" w:hAnsi="宋体" w:eastAsia="宋体" w:cstheme="minorBidi"/>
          <w:b w:val="0"/>
          <w:bCs/>
          <w:color w:val="000000"/>
          <w:kern w:val="0"/>
          <w:sz w:val="24"/>
          <w:szCs w:val="22"/>
          <w:lang w:val="en-US" w:eastAsia="zh-CN" w:bidi="ar-SA"/>
        </w:rPr>
      </w:pPr>
    </w:p>
    <w:p w14:paraId="2B5BB38F">
      <w:pPr>
        <w:numPr>
          <w:ilvl w:val="0"/>
          <w:numId w:val="0"/>
        </w:numPr>
        <w:spacing w:line="360" w:lineRule="auto"/>
        <w:ind w:firstLine="480" w:firstLineChars="200"/>
        <w:rPr>
          <w:rFonts w:hint="default"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w:t>
      </w:r>
      <w:r>
        <w:rPr>
          <w:rFonts w:hint="default" w:ascii="宋体" w:hAnsi="宋体" w:eastAsia="宋体" w:cstheme="minorBidi"/>
          <w:b w:val="0"/>
          <w:bCs/>
          <w:color w:val="000000"/>
          <w:kern w:val="0"/>
          <w:sz w:val="24"/>
          <w:szCs w:val="22"/>
          <w:lang w:val="en-US" w:eastAsia="zh-CN" w:bidi="ar-SA"/>
        </w:rPr>
        <w:t>起搏模式</w:t>
      </w:r>
      <w:r>
        <w:rPr>
          <w:rFonts w:hint="eastAsia" w:ascii="宋体" w:hAnsi="宋体" w:eastAsia="宋体" w:cstheme="minorBidi"/>
          <w:b w:val="0"/>
          <w:bCs/>
          <w:color w:val="000000"/>
          <w:kern w:val="0"/>
          <w:sz w:val="24"/>
          <w:szCs w:val="22"/>
          <w:lang w:val="en-US" w:eastAsia="zh-CN" w:bidi="ar-SA"/>
        </w:rPr>
        <w:t>：</w:t>
      </w:r>
      <w:r>
        <w:rPr>
          <w:rFonts w:hint="default" w:ascii="宋体" w:hAnsi="宋体" w:eastAsia="宋体" w:cstheme="minorBidi"/>
          <w:b w:val="0"/>
          <w:bCs/>
          <w:color w:val="000000"/>
          <w:kern w:val="0"/>
          <w:sz w:val="24"/>
          <w:szCs w:val="22"/>
          <w:lang w:val="en-US" w:eastAsia="zh-CN" w:bidi="ar-SA"/>
        </w:rPr>
        <w:t>SSI, SOO</w:t>
      </w:r>
    </w:p>
    <w:p w14:paraId="04059B11">
      <w:pPr>
        <w:numPr>
          <w:ilvl w:val="0"/>
          <w:numId w:val="0"/>
        </w:numPr>
        <w:spacing w:line="360" w:lineRule="auto"/>
        <w:ind w:firstLine="480" w:firstLineChars="200"/>
        <w:rPr>
          <w:rFonts w:hint="default"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2、</w:t>
      </w:r>
      <w:r>
        <w:rPr>
          <w:rFonts w:hint="default" w:ascii="宋体" w:hAnsi="宋体" w:eastAsia="宋体" w:cstheme="minorBidi"/>
          <w:b w:val="0"/>
          <w:bCs/>
          <w:color w:val="000000"/>
          <w:kern w:val="0"/>
          <w:sz w:val="24"/>
          <w:szCs w:val="22"/>
          <w:lang w:val="en-US" w:eastAsia="zh-CN" w:bidi="ar-SA"/>
        </w:rPr>
        <w:t>脉冲宽度</w:t>
      </w:r>
      <w:r>
        <w:rPr>
          <w:rFonts w:hint="eastAsia" w:ascii="宋体" w:hAnsi="宋体" w:eastAsia="宋体" w:cstheme="minorBidi"/>
          <w:b w:val="0"/>
          <w:bCs/>
          <w:color w:val="000000"/>
          <w:kern w:val="0"/>
          <w:sz w:val="24"/>
          <w:szCs w:val="22"/>
          <w:lang w:val="en-US" w:eastAsia="zh-CN" w:bidi="ar-SA"/>
        </w:rPr>
        <w:t>：</w:t>
      </w:r>
      <w:r>
        <w:rPr>
          <w:rFonts w:hint="default" w:ascii="宋体" w:hAnsi="宋体" w:eastAsia="宋体" w:cstheme="minorBidi"/>
          <w:b w:val="0"/>
          <w:bCs/>
          <w:color w:val="000000"/>
          <w:kern w:val="0"/>
          <w:sz w:val="24"/>
          <w:szCs w:val="22"/>
          <w:lang w:val="en-US" w:eastAsia="zh-CN" w:bidi="ar-SA"/>
        </w:rPr>
        <w:t>0.06 ~ 2.0ms 可调</w:t>
      </w:r>
    </w:p>
    <w:p w14:paraId="69439D9C">
      <w:pPr>
        <w:numPr>
          <w:ilvl w:val="0"/>
          <w:numId w:val="0"/>
        </w:numPr>
        <w:spacing w:line="360" w:lineRule="auto"/>
        <w:ind w:firstLine="480" w:firstLineChars="200"/>
        <w:rPr>
          <w:rFonts w:hint="default"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3、</w:t>
      </w:r>
      <w:r>
        <w:rPr>
          <w:rFonts w:hint="default" w:ascii="宋体" w:hAnsi="宋体" w:eastAsia="宋体" w:cstheme="minorBidi"/>
          <w:b w:val="0"/>
          <w:bCs/>
          <w:color w:val="000000"/>
          <w:kern w:val="0"/>
          <w:sz w:val="24"/>
          <w:szCs w:val="22"/>
          <w:lang w:val="en-US" w:eastAsia="zh-CN" w:bidi="ar-SA"/>
        </w:rPr>
        <w:t>起搏幅度</w:t>
      </w:r>
      <w:r>
        <w:rPr>
          <w:rFonts w:hint="eastAsia" w:ascii="宋体" w:hAnsi="宋体" w:eastAsia="宋体" w:cstheme="minorBidi"/>
          <w:b w:val="0"/>
          <w:bCs/>
          <w:color w:val="000000"/>
          <w:kern w:val="0"/>
          <w:sz w:val="24"/>
          <w:szCs w:val="22"/>
          <w:lang w:val="en-US" w:eastAsia="zh-CN" w:bidi="ar-SA"/>
        </w:rPr>
        <w:t>：</w:t>
      </w:r>
      <w:r>
        <w:rPr>
          <w:rFonts w:hint="default" w:ascii="宋体" w:hAnsi="宋体" w:eastAsia="宋体" w:cstheme="minorBidi"/>
          <w:b w:val="0"/>
          <w:bCs/>
          <w:color w:val="000000"/>
          <w:kern w:val="0"/>
          <w:sz w:val="24"/>
          <w:szCs w:val="22"/>
          <w:lang w:val="en-US" w:eastAsia="zh-CN" w:bidi="ar-SA"/>
        </w:rPr>
        <w:t>0.1 ~ 10V 可调</w:t>
      </w:r>
    </w:p>
    <w:p w14:paraId="5C990FDD">
      <w:pPr>
        <w:numPr>
          <w:ilvl w:val="0"/>
          <w:numId w:val="0"/>
        </w:numPr>
        <w:spacing w:line="360" w:lineRule="auto"/>
        <w:ind w:firstLine="480" w:firstLineChars="200"/>
        <w:rPr>
          <w:rFonts w:hint="default"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4、</w:t>
      </w:r>
      <w:r>
        <w:rPr>
          <w:rFonts w:hint="default" w:ascii="宋体" w:hAnsi="宋体" w:eastAsia="宋体" w:cstheme="minorBidi"/>
          <w:b w:val="0"/>
          <w:bCs/>
          <w:color w:val="000000"/>
          <w:kern w:val="0"/>
          <w:sz w:val="24"/>
          <w:szCs w:val="22"/>
          <w:lang w:val="en-US" w:eastAsia="zh-CN" w:bidi="ar-SA"/>
        </w:rPr>
        <w:t>脉冲频率</w:t>
      </w:r>
      <w:r>
        <w:rPr>
          <w:rFonts w:hint="eastAsia" w:ascii="宋体" w:hAnsi="宋体" w:eastAsia="宋体" w:cstheme="minorBidi"/>
          <w:b w:val="0"/>
          <w:bCs/>
          <w:color w:val="000000"/>
          <w:kern w:val="0"/>
          <w:sz w:val="24"/>
          <w:szCs w:val="22"/>
          <w:lang w:val="en-US" w:eastAsia="zh-CN" w:bidi="ar-SA"/>
        </w:rPr>
        <w:t>：</w:t>
      </w:r>
      <w:r>
        <w:rPr>
          <w:rFonts w:hint="default" w:ascii="宋体" w:hAnsi="宋体" w:eastAsia="宋体" w:cstheme="minorBidi"/>
          <w:b w:val="0"/>
          <w:bCs/>
          <w:color w:val="000000"/>
          <w:kern w:val="0"/>
          <w:sz w:val="24"/>
          <w:szCs w:val="22"/>
          <w:lang w:val="en-US" w:eastAsia="zh-CN" w:bidi="ar-SA"/>
        </w:rPr>
        <w:t>30 ~ 200ppm  可调</w:t>
      </w:r>
    </w:p>
    <w:p w14:paraId="54848BEB">
      <w:pPr>
        <w:numPr>
          <w:ilvl w:val="0"/>
          <w:numId w:val="0"/>
        </w:numPr>
        <w:spacing w:line="360" w:lineRule="auto"/>
        <w:ind w:firstLine="480" w:firstLineChars="200"/>
        <w:rPr>
          <w:rFonts w:hint="default"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5、</w:t>
      </w:r>
      <w:r>
        <w:rPr>
          <w:rFonts w:hint="default" w:ascii="宋体" w:hAnsi="宋体" w:eastAsia="宋体" w:cstheme="minorBidi"/>
          <w:b w:val="0"/>
          <w:bCs/>
          <w:color w:val="000000"/>
          <w:kern w:val="0"/>
          <w:sz w:val="24"/>
          <w:szCs w:val="22"/>
          <w:lang w:val="en-US" w:eastAsia="zh-CN" w:bidi="ar-SA"/>
        </w:rPr>
        <w:t>灵敏度</w:t>
      </w:r>
      <w:r>
        <w:rPr>
          <w:rFonts w:hint="eastAsia" w:ascii="宋体" w:hAnsi="宋体" w:eastAsia="宋体" w:cstheme="minorBidi"/>
          <w:b w:val="0"/>
          <w:bCs/>
          <w:color w:val="000000"/>
          <w:kern w:val="0"/>
          <w:sz w:val="24"/>
          <w:szCs w:val="22"/>
          <w:lang w:val="en-US" w:eastAsia="zh-CN" w:bidi="ar-SA"/>
        </w:rPr>
        <w:t>：</w:t>
      </w:r>
      <w:r>
        <w:rPr>
          <w:rFonts w:hint="default" w:ascii="宋体" w:hAnsi="宋体" w:eastAsia="宋体" w:cstheme="minorBidi"/>
          <w:b w:val="0"/>
          <w:bCs/>
          <w:color w:val="000000"/>
          <w:kern w:val="0"/>
          <w:sz w:val="24"/>
          <w:szCs w:val="22"/>
          <w:lang w:val="en-US" w:eastAsia="zh-CN" w:bidi="ar-SA"/>
        </w:rPr>
        <w:t>0.5 ~ 20mV可调</w:t>
      </w:r>
    </w:p>
    <w:p w14:paraId="240D3844">
      <w:pPr>
        <w:numPr>
          <w:ilvl w:val="0"/>
          <w:numId w:val="0"/>
        </w:numPr>
        <w:spacing w:line="360" w:lineRule="auto"/>
        <w:ind w:firstLine="480" w:firstLineChars="200"/>
        <w:rPr>
          <w:rFonts w:hint="default"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6、</w:t>
      </w:r>
      <w:r>
        <w:rPr>
          <w:rFonts w:hint="default" w:ascii="宋体" w:hAnsi="宋体" w:eastAsia="宋体" w:cstheme="minorBidi"/>
          <w:b w:val="0"/>
          <w:bCs/>
          <w:color w:val="000000"/>
          <w:kern w:val="0"/>
          <w:sz w:val="24"/>
          <w:szCs w:val="22"/>
          <w:lang w:val="en-US" w:eastAsia="zh-CN" w:bidi="ar-SA"/>
        </w:rPr>
        <w:t>不应期/空白期</w:t>
      </w:r>
      <w:r>
        <w:rPr>
          <w:rFonts w:hint="eastAsia" w:ascii="宋体" w:hAnsi="宋体" w:eastAsia="宋体" w:cstheme="minorBidi"/>
          <w:b w:val="0"/>
          <w:bCs/>
          <w:color w:val="000000"/>
          <w:kern w:val="0"/>
          <w:sz w:val="24"/>
          <w:szCs w:val="22"/>
          <w:lang w:val="en-US" w:eastAsia="zh-CN" w:bidi="ar-SA"/>
        </w:rPr>
        <w:t>：</w:t>
      </w:r>
      <w:r>
        <w:rPr>
          <w:rFonts w:hint="default" w:ascii="宋体" w:hAnsi="宋体" w:eastAsia="宋体" w:cstheme="minorBidi"/>
          <w:b w:val="0"/>
          <w:bCs/>
          <w:color w:val="000000"/>
          <w:kern w:val="0"/>
          <w:sz w:val="24"/>
          <w:szCs w:val="22"/>
          <w:lang w:val="en-US" w:eastAsia="zh-CN" w:bidi="ar-SA"/>
        </w:rPr>
        <w:tab/>
      </w:r>
      <w:r>
        <w:rPr>
          <w:rFonts w:hint="default" w:ascii="宋体" w:hAnsi="宋体" w:eastAsia="宋体" w:cstheme="minorBidi"/>
          <w:b w:val="0"/>
          <w:bCs/>
          <w:color w:val="000000"/>
          <w:kern w:val="0"/>
          <w:sz w:val="24"/>
          <w:szCs w:val="22"/>
          <w:lang w:val="en-US" w:eastAsia="zh-CN" w:bidi="ar-SA"/>
        </w:rPr>
        <w:t>250ms/150ms</w:t>
      </w:r>
    </w:p>
    <w:p w14:paraId="39E6DD92">
      <w:pPr>
        <w:numPr>
          <w:ilvl w:val="0"/>
          <w:numId w:val="0"/>
        </w:numPr>
        <w:spacing w:line="360" w:lineRule="auto"/>
        <w:ind w:firstLine="480" w:firstLineChars="200"/>
        <w:rPr>
          <w:rFonts w:hint="default"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7、</w:t>
      </w:r>
      <w:r>
        <w:rPr>
          <w:rFonts w:hint="default" w:ascii="宋体" w:hAnsi="宋体" w:eastAsia="宋体" w:cstheme="minorBidi"/>
          <w:b w:val="0"/>
          <w:bCs/>
          <w:color w:val="000000"/>
          <w:kern w:val="0"/>
          <w:sz w:val="24"/>
          <w:szCs w:val="22"/>
          <w:lang w:val="en-US" w:eastAsia="zh-CN" w:bidi="ar-SA"/>
        </w:rPr>
        <w:t>实时EGM显示</w:t>
      </w:r>
      <w:r>
        <w:rPr>
          <w:rFonts w:hint="eastAsia" w:ascii="宋体" w:hAnsi="宋体" w:eastAsia="宋体" w:cstheme="minorBidi"/>
          <w:b w:val="0"/>
          <w:bCs/>
          <w:color w:val="000000"/>
          <w:kern w:val="0"/>
          <w:sz w:val="24"/>
          <w:szCs w:val="22"/>
          <w:lang w:val="en-US" w:eastAsia="zh-CN" w:bidi="ar-SA"/>
        </w:rPr>
        <w:t>：</w:t>
      </w:r>
      <w:r>
        <w:rPr>
          <w:rFonts w:hint="default" w:ascii="宋体" w:hAnsi="宋体" w:eastAsia="宋体" w:cstheme="minorBidi"/>
          <w:b w:val="0"/>
          <w:bCs/>
          <w:color w:val="000000"/>
          <w:kern w:val="0"/>
          <w:sz w:val="24"/>
          <w:szCs w:val="22"/>
          <w:lang w:val="en-US" w:eastAsia="zh-CN" w:bidi="ar-SA"/>
        </w:rPr>
        <w:t>在参数配置界面下能够显示长约1.6秒/3.2秒的实时心电波形</w:t>
      </w:r>
    </w:p>
    <w:p w14:paraId="7AA1E702">
      <w:pPr>
        <w:numPr>
          <w:ilvl w:val="0"/>
          <w:numId w:val="0"/>
        </w:numPr>
        <w:spacing w:line="360" w:lineRule="auto"/>
        <w:ind w:firstLine="480" w:firstLineChars="200"/>
        <w:rPr>
          <w:rFonts w:hint="default"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8、</w:t>
      </w:r>
      <w:r>
        <w:rPr>
          <w:rFonts w:hint="default" w:ascii="宋体" w:hAnsi="宋体" w:eastAsia="宋体" w:cstheme="minorBidi"/>
          <w:b w:val="0"/>
          <w:bCs/>
          <w:color w:val="000000"/>
          <w:kern w:val="0"/>
          <w:sz w:val="24"/>
          <w:szCs w:val="22"/>
          <w:lang w:val="en-US" w:eastAsia="zh-CN" w:bidi="ar-SA"/>
        </w:rPr>
        <w:t>有频率奔放保护</w:t>
      </w:r>
      <w:r>
        <w:rPr>
          <w:rFonts w:hint="eastAsia" w:ascii="宋体" w:hAnsi="宋体" w:eastAsia="宋体" w:cstheme="minorBidi"/>
          <w:b w:val="0"/>
          <w:bCs/>
          <w:color w:val="000000"/>
          <w:kern w:val="0"/>
          <w:sz w:val="24"/>
          <w:szCs w:val="22"/>
          <w:lang w:val="en-US" w:eastAsia="zh-CN" w:bidi="ar-SA"/>
        </w:rPr>
        <w:t>，</w:t>
      </w:r>
      <w:r>
        <w:rPr>
          <w:rFonts w:hint="default" w:ascii="宋体" w:hAnsi="宋体" w:eastAsia="宋体" w:cstheme="minorBidi"/>
          <w:b w:val="0"/>
          <w:bCs/>
          <w:color w:val="000000"/>
          <w:kern w:val="0"/>
          <w:sz w:val="24"/>
          <w:szCs w:val="22"/>
          <w:lang w:val="en-US" w:eastAsia="zh-CN" w:bidi="ar-SA"/>
        </w:rPr>
        <w:t>设备输出频率被限制到低于220ppm</w:t>
      </w:r>
    </w:p>
    <w:p w14:paraId="752C8DF2">
      <w:pPr>
        <w:numPr>
          <w:ilvl w:val="0"/>
          <w:numId w:val="0"/>
        </w:numPr>
        <w:spacing w:line="360" w:lineRule="auto"/>
        <w:ind w:firstLine="480" w:firstLineChars="200"/>
        <w:rPr>
          <w:rFonts w:hint="default"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9、</w:t>
      </w:r>
      <w:r>
        <w:rPr>
          <w:rFonts w:hint="default" w:ascii="宋体" w:hAnsi="宋体" w:eastAsia="宋体" w:cstheme="minorBidi"/>
          <w:b w:val="0"/>
          <w:bCs/>
          <w:color w:val="000000"/>
          <w:kern w:val="0"/>
          <w:sz w:val="24"/>
          <w:szCs w:val="22"/>
          <w:lang w:val="en-US" w:eastAsia="zh-CN" w:bidi="ar-SA"/>
        </w:rPr>
        <w:t>一键紧急起搏模式</w:t>
      </w:r>
      <w:r>
        <w:rPr>
          <w:rFonts w:hint="eastAsia" w:ascii="宋体" w:hAnsi="宋体" w:eastAsia="宋体" w:cstheme="minorBidi"/>
          <w:b w:val="0"/>
          <w:bCs/>
          <w:color w:val="000000"/>
          <w:kern w:val="0"/>
          <w:sz w:val="24"/>
          <w:szCs w:val="22"/>
          <w:lang w:val="en-US" w:eastAsia="zh-CN" w:bidi="ar-SA"/>
        </w:rPr>
        <w:t>：</w:t>
      </w:r>
      <w:r>
        <w:rPr>
          <w:rFonts w:hint="default" w:ascii="宋体" w:hAnsi="宋体" w:eastAsia="宋体" w:cstheme="minorBidi"/>
          <w:b w:val="0"/>
          <w:bCs/>
          <w:color w:val="000000"/>
          <w:kern w:val="0"/>
          <w:sz w:val="24"/>
          <w:szCs w:val="22"/>
          <w:lang w:val="en-US" w:eastAsia="zh-CN" w:bidi="ar-SA"/>
        </w:rPr>
        <w:t>10V/2.0ms/70ppm</w:t>
      </w:r>
    </w:p>
    <w:p w14:paraId="3B8C2250">
      <w:pPr>
        <w:numPr>
          <w:ilvl w:val="0"/>
          <w:numId w:val="0"/>
        </w:numPr>
        <w:spacing w:line="360" w:lineRule="auto"/>
        <w:ind w:firstLine="480" w:firstLineChars="200"/>
        <w:rPr>
          <w:rFonts w:hint="default"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10、</w:t>
      </w:r>
      <w:r>
        <w:rPr>
          <w:rFonts w:hint="default" w:ascii="宋体" w:hAnsi="宋体" w:eastAsia="宋体" w:cstheme="minorBidi"/>
          <w:b w:val="0"/>
          <w:bCs/>
          <w:color w:val="000000"/>
          <w:kern w:val="0"/>
          <w:sz w:val="24"/>
          <w:szCs w:val="22"/>
          <w:lang w:val="en-US" w:eastAsia="zh-CN" w:bidi="ar-SA"/>
        </w:rPr>
        <w:t>起搏/感知标记</w:t>
      </w:r>
      <w:r>
        <w:rPr>
          <w:rFonts w:hint="eastAsia" w:ascii="宋体" w:hAnsi="宋体" w:eastAsia="宋体" w:cstheme="minorBidi"/>
          <w:b w:val="0"/>
          <w:bCs/>
          <w:color w:val="000000"/>
          <w:kern w:val="0"/>
          <w:sz w:val="24"/>
          <w:szCs w:val="22"/>
          <w:lang w:val="en-US" w:eastAsia="zh-CN" w:bidi="ar-SA"/>
        </w:rPr>
        <w:t>：</w:t>
      </w:r>
      <w:r>
        <w:rPr>
          <w:rFonts w:hint="default" w:ascii="宋体" w:hAnsi="宋体" w:eastAsia="宋体" w:cstheme="minorBidi"/>
          <w:b w:val="0"/>
          <w:bCs/>
          <w:color w:val="000000"/>
          <w:kern w:val="0"/>
          <w:sz w:val="24"/>
          <w:szCs w:val="22"/>
          <w:lang w:val="en-US" w:eastAsia="zh-CN" w:bidi="ar-SA"/>
        </w:rPr>
        <w:t>在参数配置界面下能够显示长约1.6秒/3.2秒的实时起搏/感知标记</w:t>
      </w:r>
    </w:p>
    <w:p w14:paraId="610FB99E">
      <w:pPr>
        <w:numPr>
          <w:ilvl w:val="0"/>
          <w:numId w:val="0"/>
        </w:numPr>
        <w:spacing w:line="360" w:lineRule="auto"/>
        <w:ind w:firstLine="480" w:firstLineChars="200"/>
        <w:rPr>
          <w:rFonts w:hint="default"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11、</w:t>
      </w:r>
      <w:r>
        <w:rPr>
          <w:rFonts w:hint="default" w:ascii="宋体" w:hAnsi="宋体" w:eastAsia="宋体" w:cstheme="minorBidi"/>
          <w:b w:val="0"/>
          <w:bCs/>
          <w:color w:val="000000"/>
          <w:kern w:val="0"/>
          <w:sz w:val="24"/>
          <w:szCs w:val="22"/>
          <w:lang w:val="en-US" w:eastAsia="zh-CN" w:bidi="ar-SA"/>
        </w:rPr>
        <w:t>阻抗测试</w:t>
      </w:r>
      <w:r>
        <w:rPr>
          <w:rFonts w:hint="eastAsia" w:ascii="宋体" w:hAnsi="宋体" w:eastAsia="宋体" w:cstheme="minorBidi"/>
          <w:b w:val="0"/>
          <w:bCs/>
          <w:color w:val="000000"/>
          <w:kern w:val="0"/>
          <w:sz w:val="24"/>
          <w:szCs w:val="22"/>
          <w:lang w:val="en-US" w:eastAsia="zh-CN" w:bidi="ar-SA"/>
        </w:rPr>
        <w:t>：</w:t>
      </w:r>
      <w:r>
        <w:rPr>
          <w:rFonts w:hint="default" w:ascii="宋体" w:hAnsi="宋体" w:eastAsia="宋体" w:cstheme="minorBidi"/>
          <w:b w:val="0"/>
          <w:bCs/>
          <w:color w:val="000000"/>
          <w:kern w:val="0"/>
          <w:sz w:val="24"/>
          <w:szCs w:val="22"/>
          <w:lang w:val="en-US" w:eastAsia="zh-CN" w:bidi="ar-SA"/>
        </w:rPr>
        <w:t>实时更新,测试范围为200~4000欧姆，最小步进20欧姆。</w:t>
      </w:r>
    </w:p>
    <w:p w14:paraId="095FE892">
      <w:pPr>
        <w:numPr>
          <w:ilvl w:val="0"/>
          <w:numId w:val="0"/>
        </w:numPr>
        <w:spacing w:line="360" w:lineRule="auto"/>
        <w:ind w:firstLine="480" w:firstLineChars="200"/>
        <w:rPr>
          <w:rFonts w:hint="default"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12、</w:t>
      </w:r>
      <w:r>
        <w:rPr>
          <w:rFonts w:hint="default" w:ascii="宋体" w:hAnsi="宋体" w:eastAsia="宋体" w:cstheme="minorBidi"/>
          <w:b w:val="0"/>
          <w:bCs/>
          <w:color w:val="000000"/>
          <w:kern w:val="0"/>
          <w:sz w:val="24"/>
          <w:szCs w:val="22"/>
          <w:lang w:val="en-US" w:eastAsia="zh-CN" w:bidi="ar-SA"/>
        </w:rPr>
        <w:t>感知峰值</w:t>
      </w:r>
      <w:r>
        <w:rPr>
          <w:rFonts w:hint="eastAsia" w:ascii="宋体" w:hAnsi="宋体" w:eastAsia="宋体" w:cstheme="minorBidi"/>
          <w:b w:val="0"/>
          <w:bCs/>
          <w:color w:val="000000"/>
          <w:kern w:val="0"/>
          <w:sz w:val="24"/>
          <w:szCs w:val="22"/>
          <w:lang w:val="en-US" w:eastAsia="zh-CN" w:bidi="ar-SA"/>
        </w:rPr>
        <w:t>：</w:t>
      </w:r>
      <w:r>
        <w:rPr>
          <w:rFonts w:hint="default" w:ascii="宋体" w:hAnsi="宋体" w:eastAsia="宋体" w:cstheme="minorBidi"/>
          <w:b w:val="0"/>
          <w:bCs/>
          <w:color w:val="000000"/>
          <w:kern w:val="0"/>
          <w:sz w:val="24"/>
          <w:szCs w:val="22"/>
          <w:lang w:val="en-US" w:eastAsia="zh-CN" w:bidi="ar-SA"/>
        </w:rPr>
        <w:t>设备测得的P/R波峰值，实时更新。</w:t>
      </w:r>
    </w:p>
    <w:p w14:paraId="0552C7EA">
      <w:pPr>
        <w:numPr>
          <w:ilvl w:val="0"/>
          <w:numId w:val="0"/>
        </w:numPr>
        <w:spacing w:line="360" w:lineRule="auto"/>
        <w:ind w:firstLine="480" w:firstLineChars="200"/>
        <w:rPr>
          <w:rFonts w:hint="default"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13、</w:t>
      </w:r>
      <w:r>
        <w:rPr>
          <w:rFonts w:hint="default" w:ascii="宋体" w:hAnsi="宋体" w:eastAsia="宋体" w:cstheme="minorBidi"/>
          <w:b w:val="0"/>
          <w:bCs/>
          <w:color w:val="000000"/>
          <w:kern w:val="0"/>
          <w:sz w:val="24"/>
          <w:szCs w:val="22"/>
          <w:lang w:val="en-US" w:eastAsia="zh-CN" w:bidi="ar-SA"/>
        </w:rPr>
        <w:t>起搏占比</w:t>
      </w:r>
      <w:r>
        <w:rPr>
          <w:rFonts w:hint="eastAsia" w:ascii="宋体" w:hAnsi="宋体" w:eastAsia="宋体" w:cstheme="minorBidi"/>
          <w:b w:val="0"/>
          <w:bCs/>
          <w:color w:val="000000"/>
          <w:kern w:val="0"/>
          <w:sz w:val="24"/>
          <w:szCs w:val="22"/>
          <w:lang w:val="en-US" w:eastAsia="zh-CN" w:bidi="ar-SA"/>
        </w:rPr>
        <w:t>：</w:t>
      </w:r>
      <w:r>
        <w:rPr>
          <w:rFonts w:hint="default" w:ascii="宋体" w:hAnsi="宋体" w:eastAsia="宋体" w:cstheme="minorBidi"/>
          <w:b w:val="0"/>
          <w:bCs/>
          <w:color w:val="000000"/>
          <w:kern w:val="0"/>
          <w:sz w:val="24"/>
          <w:szCs w:val="22"/>
          <w:lang w:val="en-US" w:eastAsia="zh-CN" w:bidi="ar-SA"/>
        </w:rPr>
        <w:t>每三小时更新一次，最长保留五天的起搏占比显示。</w:t>
      </w:r>
    </w:p>
    <w:p w14:paraId="585B10DC">
      <w:pPr>
        <w:pStyle w:val="4"/>
        <w:jc w:val="center"/>
        <w:rPr>
          <w:rFonts w:hint="default" w:eastAsia="宋体" w:cstheme="minorBidi"/>
          <w:b/>
          <w:bCs w:val="0"/>
          <w:color w:val="000000"/>
          <w:kern w:val="0"/>
          <w:sz w:val="24"/>
          <w:szCs w:val="22"/>
          <w:lang w:val="en-US" w:eastAsia="zh-CN" w:bidi="ar-SA"/>
        </w:rPr>
      </w:pPr>
    </w:p>
    <w:p w14:paraId="58E638E0">
      <w:pPr>
        <w:pStyle w:val="4"/>
        <w:jc w:val="center"/>
        <w:rPr>
          <w:rFonts w:hint="eastAsia" w:eastAsia="宋体" w:cstheme="minorBidi"/>
          <w:b/>
          <w:bCs w:val="0"/>
          <w:color w:val="000000"/>
          <w:kern w:val="0"/>
          <w:sz w:val="24"/>
          <w:szCs w:val="22"/>
          <w:lang w:val="en-US" w:eastAsia="zh-CN" w:bidi="ar-SA"/>
        </w:rPr>
      </w:pPr>
      <w:r>
        <w:rPr>
          <w:rFonts w:hint="eastAsia" w:eastAsia="宋体" w:cstheme="minorBidi"/>
          <w:b/>
          <w:bCs w:val="0"/>
          <w:color w:val="000000"/>
          <w:kern w:val="0"/>
          <w:sz w:val="24"/>
          <w:szCs w:val="22"/>
          <w:lang w:val="en-US" w:eastAsia="zh-CN" w:bidi="ar-SA"/>
        </w:rPr>
        <w:t>三十</w:t>
      </w:r>
      <w:r>
        <w:rPr>
          <w:rFonts w:hint="eastAsia" w:cstheme="minorBidi"/>
          <w:b/>
          <w:bCs w:val="0"/>
          <w:color w:val="000000"/>
          <w:kern w:val="0"/>
          <w:sz w:val="24"/>
          <w:szCs w:val="22"/>
          <w:lang w:val="en-US" w:eastAsia="zh-CN" w:bidi="ar-SA"/>
        </w:rPr>
        <w:t>二</w:t>
      </w:r>
      <w:r>
        <w:rPr>
          <w:rFonts w:hint="eastAsia" w:eastAsia="宋体" w:cstheme="minorBidi"/>
          <w:b/>
          <w:bCs w:val="0"/>
          <w:color w:val="000000"/>
          <w:kern w:val="0"/>
          <w:sz w:val="24"/>
          <w:szCs w:val="22"/>
          <w:lang w:val="en-US" w:eastAsia="zh-CN" w:bidi="ar-SA"/>
        </w:rPr>
        <w:t>、血气分析仪</w:t>
      </w:r>
    </w:p>
    <w:p w14:paraId="3CAFDF9F">
      <w:pPr>
        <w:numPr>
          <w:ilvl w:val="0"/>
          <w:numId w:val="0"/>
        </w:numPr>
        <w:spacing w:line="360" w:lineRule="auto"/>
        <w:ind w:firstLine="480" w:firstLineChars="20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1、操作条件：环境温度：15-31℃</w:t>
      </w:r>
    </w:p>
    <w:p w14:paraId="732702F9">
      <w:pPr>
        <w:numPr>
          <w:ilvl w:val="0"/>
          <w:numId w:val="0"/>
        </w:numPr>
        <w:spacing w:line="360" w:lineRule="auto"/>
        <w:ind w:firstLine="480" w:firstLineChars="200"/>
        <w:rPr>
          <w:rFonts w:hint="default"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2、 环境气压：797-526毫米汞柱</w:t>
      </w:r>
    </w:p>
    <w:p w14:paraId="3E50F036">
      <w:pPr>
        <w:numPr>
          <w:ilvl w:val="0"/>
          <w:numId w:val="0"/>
        </w:numPr>
        <w:spacing w:line="360" w:lineRule="auto"/>
        <w:ind w:firstLine="480" w:firstLineChars="20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3、相对湿度：20-85%</w:t>
      </w:r>
    </w:p>
    <w:p w14:paraId="6CADE836">
      <w:pPr>
        <w:numPr>
          <w:ilvl w:val="0"/>
          <w:numId w:val="0"/>
        </w:numPr>
        <w:spacing w:line="360" w:lineRule="auto"/>
        <w:ind w:firstLine="480" w:firstLineChars="20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4、测量室温度：37±0.2℃</w:t>
      </w:r>
    </w:p>
    <w:p w14:paraId="52727813">
      <w:pPr>
        <w:numPr>
          <w:ilvl w:val="0"/>
          <w:numId w:val="0"/>
        </w:numPr>
        <w:spacing w:line="360" w:lineRule="auto"/>
        <w:ind w:firstLine="480" w:firstLineChars="200"/>
        <w:rPr>
          <w:rFonts w:hint="default"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5、总血红蛋白/血氧饱和度：37℃</w:t>
      </w:r>
    </w:p>
    <w:p w14:paraId="66A8C3D1">
      <w:pPr>
        <w:numPr>
          <w:ilvl w:val="0"/>
          <w:numId w:val="0"/>
        </w:numPr>
        <w:spacing w:line="360" w:lineRule="auto"/>
        <w:ind w:firstLine="480" w:firstLineChars="200"/>
        <w:rPr>
          <w:rFonts w:hint="default"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6、电源电压范围：100-240V  AC（=/-10%）</w:t>
      </w:r>
    </w:p>
    <w:p w14:paraId="600799AA">
      <w:pPr>
        <w:numPr>
          <w:ilvl w:val="0"/>
          <w:numId w:val="0"/>
        </w:numPr>
        <w:spacing w:line="360" w:lineRule="auto"/>
        <w:ind w:firstLine="480" w:firstLineChars="20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 xml:space="preserve">7、频率：50-60Hz </w:t>
      </w:r>
    </w:p>
    <w:p w14:paraId="1CF3710A">
      <w:pPr>
        <w:numPr>
          <w:ilvl w:val="0"/>
          <w:numId w:val="0"/>
        </w:numPr>
        <w:spacing w:line="360" w:lineRule="auto"/>
        <w:ind w:firstLine="480" w:firstLineChars="200"/>
        <w:rPr>
          <w:rFonts w:hint="default"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8、电源要求：最大120W</w:t>
      </w:r>
    </w:p>
    <w:p w14:paraId="2F38AAFD">
      <w:pPr>
        <w:numPr>
          <w:ilvl w:val="0"/>
          <w:numId w:val="0"/>
        </w:numPr>
        <w:spacing w:line="360" w:lineRule="auto"/>
        <w:ind w:firstLine="480" w:firstLineChars="200"/>
        <w:rPr>
          <w:rFonts w:hint="default"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9、尺寸：宽度：32cm  高度：47cm  深度：33cm</w:t>
      </w:r>
    </w:p>
    <w:p w14:paraId="5F035BAB">
      <w:pPr>
        <w:pStyle w:val="4"/>
        <w:jc w:val="center"/>
        <w:rPr>
          <w:rFonts w:hint="eastAsia" w:eastAsia="宋体" w:cstheme="minorBidi"/>
          <w:b/>
          <w:bCs w:val="0"/>
          <w:color w:val="000000"/>
          <w:kern w:val="0"/>
          <w:sz w:val="24"/>
          <w:szCs w:val="22"/>
          <w:lang w:val="en-US" w:eastAsia="zh-CN" w:bidi="ar-SA"/>
        </w:rPr>
      </w:pPr>
    </w:p>
    <w:p w14:paraId="38BAB661">
      <w:pPr>
        <w:pStyle w:val="4"/>
        <w:jc w:val="center"/>
        <w:rPr>
          <w:rFonts w:hint="eastAsia" w:eastAsia="宋体" w:cstheme="minorBidi"/>
          <w:b/>
          <w:bCs w:val="0"/>
          <w:color w:val="000000"/>
          <w:kern w:val="0"/>
          <w:sz w:val="24"/>
          <w:szCs w:val="22"/>
          <w:lang w:val="en-US" w:eastAsia="zh-CN" w:bidi="ar-SA"/>
        </w:rPr>
      </w:pPr>
      <w:r>
        <w:rPr>
          <w:rFonts w:hint="eastAsia" w:eastAsia="宋体" w:cstheme="minorBidi"/>
          <w:b/>
          <w:bCs w:val="0"/>
          <w:color w:val="000000"/>
          <w:kern w:val="0"/>
          <w:sz w:val="24"/>
          <w:szCs w:val="22"/>
          <w:lang w:val="en-US" w:eastAsia="zh-CN" w:bidi="ar-SA"/>
        </w:rPr>
        <w:t>三十</w:t>
      </w:r>
      <w:r>
        <w:rPr>
          <w:rFonts w:hint="eastAsia" w:cstheme="minorBidi"/>
          <w:b/>
          <w:bCs w:val="0"/>
          <w:color w:val="000000"/>
          <w:kern w:val="0"/>
          <w:sz w:val="24"/>
          <w:szCs w:val="22"/>
          <w:lang w:val="en-US" w:eastAsia="zh-CN" w:bidi="ar-SA"/>
        </w:rPr>
        <w:t>三</w:t>
      </w:r>
      <w:r>
        <w:rPr>
          <w:rFonts w:hint="eastAsia" w:eastAsia="宋体" w:cstheme="minorBidi"/>
          <w:b/>
          <w:bCs w:val="0"/>
          <w:color w:val="000000"/>
          <w:kern w:val="0"/>
          <w:sz w:val="24"/>
          <w:szCs w:val="22"/>
          <w:lang w:val="en-US" w:eastAsia="zh-CN" w:bidi="ar-SA"/>
        </w:rPr>
        <w:t>、医用升温仪</w:t>
      </w:r>
    </w:p>
    <w:p w14:paraId="13F66AD3">
      <w:pPr>
        <w:numPr>
          <w:ilvl w:val="0"/>
          <w:numId w:val="0"/>
        </w:numPr>
        <w:spacing w:line="360" w:lineRule="auto"/>
        <w:ind w:firstLine="480" w:firstLineChars="20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w:t>
      </w:r>
      <w:r>
        <w:rPr>
          <w:rFonts w:hint="eastAsia" w:ascii="宋体" w:hAnsi="宋体" w:eastAsia="宋体" w:cstheme="minorBidi"/>
          <w:b w:val="0"/>
          <w:bCs/>
          <w:color w:val="000000"/>
          <w:kern w:val="0"/>
          <w:sz w:val="24"/>
          <w:szCs w:val="22"/>
          <w:lang w:val="en-US" w:eastAsia="zh-CN" w:bidi="ar-SA"/>
        </w:rPr>
        <w:t>供电电源：</w:t>
      </w:r>
      <w:r>
        <w:rPr>
          <w:rFonts w:hint="eastAsia" w:ascii="宋体" w:hAnsi="宋体" w:eastAsia="宋体" w:cstheme="minorBidi"/>
          <w:b w:val="0"/>
          <w:bCs/>
          <w:color w:val="000000"/>
          <w:kern w:val="0"/>
          <w:sz w:val="24"/>
          <w:szCs w:val="22"/>
          <w:lang w:val="en-US" w:eastAsia="zh-CN" w:bidi="ar-SA"/>
        </w:rPr>
        <w:tab/>
      </w:r>
      <w:r>
        <w:rPr>
          <w:rFonts w:hint="eastAsia" w:ascii="宋体" w:hAnsi="宋体" w:eastAsia="宋体" w:cstheme="minorBidi"/>
          <w:b w:val="0"/>
          <w:bCs/>
          <w:color w:val="000000"/>
          <w:kern w:val="0"/>
          <w:sz w:val="24"/>
          <w:szCs w:val="22"/>
          <w:lang w:val="en-US" w:eastAsia="zh-CN" w:bidi="ar-SA"/>
        </w:rPr>
        <w:t>220VAC，50Hz</w:t>
      </w:r>
    </w:p>
    <w:p w14:paraId="5CBAD88D">
      <w:pPr>
        <w:numPr>
          <w:ilvl w:val="0"/>
          <w:numId w:val="0"/>
        </w:numPr>
        <w:spacing w:line="360" w:lineRule="auto"/>
        <w:ind w:firstLine="480" w:firstLineChars="20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2.</w:t>
      </w:r>
      <w:r>
        <w:rPr>
          <w:rFonts w:hint="eastAsia" w:ascii="宋体" w:hAnsi="宋体" w:eastAsia="宋体" w:cstheme="minorBidi"/>
          <w:b w:val="0"/>
          <w:bCs/>
          <w:color w:val="000000"/>
          <w:kern w:val="0"/>
          <w:sz w:val="24"/>
          <w:szCs w:val="22"/>
          <w:lang w:val="en-US" w:eastAsia="zh-CN" w:bidi="ar-SA"/>
        </w:rPr>
        <w:t>额定功率：</w:t>
      </w:r>
      <w:r>
        <w:rPr>
          <w:rFonts w:hint="eastAsia" w:ascii="宋体" w:hAnsi="宋体" w:eastAsia="宋体" w:cstheme="minorBidi"/>
          <w:b w:val="0"/>
          <w:bCs/>
          <w:color w:val="000000"/>
          <w:kern w:val="0"/>
          <w:sz w:val="24"/>
          <w:szCs w:val="22"/>
          <w:lang w:val="en-US" w:eastAsia="zh-CN" w:bidi="ar-SA"/>
        </w:rPr>
        <w:tab/>
      </w:r>
      <w:r>
        <w:rPr>
          <w:rFonts w:hint="eastAsia" w:ascii="宋体" w:hAnsi="宋体" w:eastAsia="宋体" w:cstheme="minorBidi"/>
          <w:b w:val="0"/>
          <w:bCs/>
          <w:color w:val="000000"/>
          <w:kern w:val="0"/>
          <w:sz w:val="24"/>
          <w:szCs w:val="22"/>
          <w:lang w:val="en-US" w:eastAsia="zh-CN" w:bidi="ar-SA"/>
        </w:rPr>
        <w:t>650VA</w:t>
      </w:r>
    </w:p>
    <w:p w14:paraId="22B8A60A">
      <w:pPr>
        <w:numPr>
          <w:ilvl w:val="0"/>
          <w:numId w:val="0"/>
        </w:numPr>
        <w:spacing w:line="360" w:lineRule="auto"/>
        <w:ind w:firstLine="480" w:firstLineChars="20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3.</w:t>
      </w:r>
      <w:r>
        <w:rPr>
          <w:rFonts w:hint="eastAsia" w:ascii="宋体" w:hAnsi="宋体" w:eastAsia="宋体" w:cstheme="minorBidi"/>
          <w:b w:val="0"/>
          <w:bCs/>
          <w:color w:val="000000"/>
          <w:kern w:val="0"/>
          <w:sz w:val="24"/>
          <w:szCs w:val="22"/>
          <w:lang w:val="en-US" w:eastAsia="zh-CN" w:bidi="ar-SA"/>
        </w:rPr>
        <w:t>水温温度控制范围：4-40℃</w:t>
      </w:r>
    </w:p>
    <w:p w14:paraId="00D3A847">
      <w:pPr>
        <w:numPr>
          <w:ilvl w:val="0"/>
          <w:numId w:val="0"/>
        </w:numPr>
        <w:spacing w:line="360" w:lineRule="auto"/>
        <w:ind w:firstLine="480" w:firstLineChars="20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4.</w:t>
      </w:r>
      <w:r>
        <w:rPr>
          <w:rFonts w:hint="eastAsia" w:ascii="宋体" w:hAnsi="宋体" w:eastAsia="宋体" w:cstheme="minorBidi"/>
          <w:b w:val="0"/>
          <w:bCs/>
          <w:color w:val="000000"/>
          <w:kern w:val="0"/>
          <w:sz w:val="24"/>
          <w:szCs w:val="22"/>
          <w:lang w:val="en-US" w:eastAsia="zh-CN" w:bidi="ar-SA"/>
        </w:rPr>
        <w:t>升温/降温双重功能：具备升温（26-40℃）与降温（4-25℃）双重功能</w:t>
      </w:r>
    </w:p>
    <w:p w14:paraId="00834E7B">
      <w:pPr>
        <w:numPr>
          <w:ilvl w:val="0"/>
          <w:numId w:val="0"/>
        </w:numPr>
        <w:spacing w:line="360" w:lineRule="auto"/>
        <w:ind w:firstLine="480" w:firstLineChars="20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5.</w:t>
      </w:r>
      <w:r>
        <w:rPr>
          <w:rFonts w:hint="eastAsia" w:ascii="宋体" w:hAnsi="宋体" w:eastAsia="宋体" w:cstheme="minorBidi"/>
          <w:b w:val="0"/>
          <w:bCs/>
          <w:color w:val="000000"/>
          <w:kern w:val="0"/>
          <w:sz w:val="24"/>
          <w:szCs w:val="22"/>
          <w:lang w:val="en-US" w:eastAsia="zh-CN" w:bidi="ar-SA"/>
        </w:rPr>
        <w:t>空载平均降温速度与升温速度：平均降温速度≥1.3℃/分钟；平均升温速度≥0.8℃/分钟</w:t>
      </w:r>
    </w:p>
    <w:p w14:paraId="6F38DB9C">
      <w:pPr>
        <w:numPr>
          <w:ilvl w:val="0"/>
          <w:numId w:val="0"/>
        </w:numPr>
        <w:spacing w:line="360" w:lineRule="auto"/>
        <w:ind w:firstLine="480" w:firstLineChars="20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6.</w:t>
      </w:r>
      <w:r>
        <w:rPr>
          <w:rFonts w:hint="eastAsia" w:ascii="宋体" w:hAnsi="宋体" w:eastAsia="宋体" w:cstheme="minorBidi"/>
          <w:b w:val="0"/>
          <w:bCs/>
          <w:color w:val="000000"/>
          <w:kern w:val="0"/>
          <w:sz w:val="24"/>
          <w:szCs w:val="22"/>
          <w:lang w:val="en-US" w:eastAsia="zh-CN" w:bidi="ar-SA"/>
        </w:rPr>
        <w:t>负载最大平均降温速度与升温速度：平均降温速度≥2.9℃/h；平均升温速度≥1℃/h</w:t>
      </w:r>
    </w:p>
    <w:p w14:paraId="61A15F83">
      <w:pPr>
        <w:numPr>
          <w:ilvl w:val="0"/>
          <w:numId w:val="0"/>
        </w:numPr>
        <w:spacing w:line="360" w:lineRule="auto"/>
        <w:ind w:firstLine="480" w:firstLineChars="20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7.</w:t>
      </w:r>
      <w:r>
        <w:rPr>
          <w:rFonts w:hint="eastAsia" w:ascii="宋体" w:hAnsi="宋体" w:eastAsia="宋体" w:cstheme="minorBidi"/>
          <w:b w:val="0"/>
          <w:bCs/>
          <w:color w:val="000000"/>
          <w:kern w:val="0"/>
          <w:sz w:val="24"/>
          <w:szCs w:val="22"/>
          <w:lang w:val="en-US" w:eastAsia="zh-CN" w:bidi="ar-SA"/>
        </w:rPr>
        <w:t>体温监测：具有体表温度和体腔温度两种专用探头，目标温度设置范围30-45℃，监测精度±0.2℃</w:t>
      </w:r>
    </w:p>
    <w:p w14:paraId="6D72D89B">
      <w:pPr>
        <w:numPr>
          <w:ilvl w:val="0"/>
          <w:numId w:val="0"/>
        </w:numPr>
        <w:spacing w:line="360" w:lineRule="auto"/>
        <w:ind w:firstLine="480" w:firstLineChars="20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8.</w:t>
      </w:r>
      <w:r>
        <w:rPr>
          <w:rFonts w:hint="eastAsia" w:ascii="宋体" w:hAnsi="宋体" w:eastAsia="宋体" w:cstheme="minorBidi"/>
          <w:b w:val="0"/>
          <w:bCs/>
          <w:color w:val="000000"/>
          <w:kern w:val="0"/>
          <w:sz w:val="24"/>
          <w:szCs w:val="22"/>
          <w:lang w:val="en-US" w:eastAsia="zh-CN" w:bidi="ar-SA"/>
        </w:rPr>
        <w:t>体温监测报警：双路体温监测报警均可同时独立设置体温下限和（或）体温上限，体温超限时报警并停止输出</w:t>
      </w:r>
    </w:p>
    <w:p w14:paraId="6E3C557F">
      <w:pPr>
        <w:numPr>
          <w:ilvl w:val="0"/>
          <w:numId w:val="0"/>
        </w:numPr>
        <w:spacing w:line="360" w:lineRule="auto"/>
        <w:ind w:firstLine="480" w:firstLineChars="20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9.</w:t>
      </w:r>
      <w:r>
        <w:rPr>
          <w:rFonts w:hint="eastAsia" w:ascii="宋体" w:hAnsi="宋体" w:eastAsia="宋体" w:cstheme="minorBidi"/>
          <w:b w:val="0"/>
          <w:bCs/>
          <w:color w:val="000000"/>
          <w:kern w:val="0"/>
          <w:sz w:val="24"/>
          <w:szCs w:val="22"/>
          <w:lang w:val="en-US" w:eastAsia="zh-CN" w:bidi="ar-SA"/>
        </w:rPr>
        <w:t>输出控制方式：双路二组输出，左右分别控制，毯/帽可一个或两个同时工作</w:t>
      </w:r>
    </w:p>
    <w:p w14:paraId="72E8EBFB">
      <w:pPr>
        <w:numPr>
          <w:ilvl w:val="0"/>
          <w:numId w:val="0"/>
        </w:numPr>
        <w:spacing w:line="360" w:lineRule="auto"/>
        <w:ind w:firstLine="240" w:firstLineChars="10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w:t>
      </w:r>
      <w:r>
        <w:rPr>
          <w:rFonts w:hint="default" w:ascii="宋体" w:hAnsi="宋体" w:eastAsia="宋体" w:cstheme="minorBidi"/>
          <w:b w:val="0"/>
          <w:bCs/>
          <w:color w:val="000000"/>
          <w:kern w:val="0"/>
          <w:sz w:val="24"/>
          <w:szCs w:val="22"/>
          <w:lang w:val="en-US" w:eastAsia="zh-CN" w:bidi="ar-SA"/>
        </w:rPr>
        <w:t>10.</w:t>
      </w:r>
      <w:r>
        <w:rPr>
          <w:rFonts w:hint="eastAsia" w:ascii="宋体" w:hAnsi="宋体" w:eastAsia="宋体" w:cstheme="minorBidi"/>
          <w:b w:val="0"/>
          <w:bCs/>
          <w:color w:val="000000"/>
          <w:kern w:val="0"/>
          <w:sz w:val="24"/>
          <w:szCs w:val="22"/>
          <w:lang w:val="en-US" w:eastAsia="zh-CN" w:bidi="ar-SA"/>
        </w:rPr>
        <w:t>定时范围:</w:t>
      </w:r>
      <w:r>
        <w:rPr>
          <w:rFonts w:hint="eastAsia" w:ascii="宋体" w:hAnsi="宋体" w:eastAsia="宋体" w:cstheme="minorBidi"/>
          <w:b w:val="0"/>
          <w:bCs/>
          <w:color w:val="000000"/>
          <w:kern w:val="0"/>
          <w:sz w:val="24"/>
          <w:szCs w:val="22"/>
          <w:lang w:val="en-US" w:eastAsia="zh-CN" w:bidi="ar-SA"/>
        </w:rPr>
        <w:tab/>
      </w:r>
      <w:r>
        <w:rPr>
          <w:rFonts w:hint="eastAsia" w:ascii="宋体" w:hAnsi="宋体" w:eastAsia="宋体" w:cstheme="minorBidi"/>
          <w:b w:val="0"/>
          <w:bCs/>
          <w:color w:val="000000"/>
          <w:kern w:val="0"/>
          <w:sz w:val="24"/>
          <w:szCs w:val="22"/>
          <w:lang w:val="en-US" w:eastAsia="zh-CN" w:bidi="ar-SA"/>
        </w:rPr>
        <w:t>1-99小时或长期运行，可自动计时（包括倒计时）</w:t>
      </w:r>
    </w:p>
    <w:p w14:paraId="61462345">
      <w:pPr>
        <w:numPr>
          <w:ilvl w:val="0"/>
          <w:numId w:val="0"/>
        </w:numPr>
        <w:spacing w:line="360" w:lineRule="auto"/>
        <w:ind w:firstLine="480" w:firstLineChars="20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11.</w:t>
      </w:r>
      <w:r>
        <w:rPr>
          <w:rFonts w:hint="eastAsia" w:ascii="宋体" w:hAnsi="宋体" w:eastAsia="宋体" w:cstheme="minorBidi"/>
          <w:b w:val="0"/>
          <w:bCs/>
          <w:color w:val="000000"/>
          <w:kern w:val="0"/>
          <w:sz w:val="24"/>
          <w:szCs w:val="22"/>
          <w:lang w:val="en-US" w:eastAsia="zh-CN" w:bidi="ar-SA"/>
        </w:rPr>
        <w:t>人机交互方式:</w:t>
      </w:r>
      <w:r>
        <w:rPr>
          <w:rFonts w:hint="eastAsia" w:ascii="宋体" w:hAnsi="宋体" w:eastAsia="宋体" w:cstheme="minorBidi"/>
          <w:b w:val="0"/>
          <w:bCs/>
          <w:color w:val="000000"/>
          <w:kern w:val="0"/>
          <w:sz w:val="24"/>
          <w:szCs w:val="22"/>
          <w:lang w:val="en-US" w:eastAsia="zh-CN" w:bidi="ar-SA"/>
        </w:rPr>
        <w:tab/>
      </w:r>
      <w:r>
        <w:rPr>
          <w:rFonts w:hint="eastAsia" w:ascii="宋体" w:hAnsi="宋体" w:eastAsia="宋体" w:cstheme="minorBidi"/>
          <w:b w:val="0"/>
          <w:bCs/>
          <w:color w:val="000000"/>
          <w:kern w:val="0"/>
          <w:sz w:val="24"/>
          <w:szCs w:val="22"/>
          <w:lang w:val="en-US" w:eastAsia="zh-CN" w:bidi="ar-SA"/>
        </w:rPr>
        <w:t>高亮度LCD中文及图标显示，简洁明确，方便夜间及紧急情况下使用</w:t>
      </w:r>
    </w:p>
    <w:p w14:paraId="5339F55C">
      <w:pPr>
        <w:numPr>
          <w:ilvl w:val="0"/>
          <w:numId w:val="0"/>
        </w:numPr>
        <w:spacing w:line="360" w:lineRule="auto"/>
        <w:ind w:firstLine="240" w:firstLineChars="10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w:t>
      </w:r>
      <w:r>
        <w:rPr>
          <w:rFonts w:hint="default" w:ascii="宋体" w:hAnsi="宋体" w:eastAsia="宋体" w:cstheme="minorBidi"/>
          <w:b w:val="0"/>
          <w:bCs/>
          <w:color w:val="000000"/>
          <w:kern w:val="0"/>
          <w:sz w:val="24"/>
          <w:szCs w:val="22"/>
          <w:lang w:val="en-US" w:eastAsia="zh-CN" w:bidi="ar-SA"/>
        </w:rPr>
        <w:t>12.</w:t>
      </w:r>
      <w:r>
        <w:rPr>
          <w:rFonts w:hint="eastAsia" w:ascii="宋体" w:hAnsi="宋体" w:eastAsia="宋体" w:cstheme="minorBidi"/>
          <w:b w:val="0"/>
          <w:bCs/>
          <w:color w:val="000000"/>
          <w:kern w:val="0"/>
          <w:sz w:val="24"/>
          <w:szCs w:val="22"/>
          <w:lang w:val="en-US" w:eastAsia="zh-CN" w:bidi="ar-SA"/>
        </w:rPr>
        <w:t>固化程序:</w:t>
      </w:r>
      <w:r>
        <w:rPr>
          <w:rFonts w:hint="eastAsia" w:ascii="宋体" w:hAnsi="宋体" w:eastAsia="宋体" w:cstheme="minorBidi"/>
          <w:b w:val="0"/>
          <w:bCs/>
          <w:color w:val="000000"/>
          <w:kern w:val="0"/>
          <w:sz w:val="24"/>
          <w:szCs w:val="22"/>
          <w:lang w:val="en-US" w:eastAsia="zh-CN" w:bidi="ar-SA"/>
        </w:rPr>
        <w:tab/>
      </w:r>
      <w:r>
        <w:rPr>
          <w:rFonts w:hint="eastAsia" w:ascii="宋体" w:hAnsi="宋体" w:eastAsia="宋体" w:cstheme="minorBidi"/>
          <w:b w:val="0"/>
          <w:bCs/>
          <w:color w:val="000000"/>
          <w:kern w:val="0"/>
          <w:sz w:val="24"/>
          <w:szCs w:val="22"/>
          <w:lang w:val="en-US" w:eastAsia="zh-CN" w:bidi="ar-SA"/>
        </w:rPr>
        <w:t>内置10个常用固化程序，方便紧急时使用，也可用户自行设置水温、体温上下限与定时时间</w:t>
      </w:r>
    </w:p>
    <w:p w14:paraId="12ECEFB7">
      <w:pPr>
        <w:numPr>
          <w:ilvl w:val="0"/>
          <w:numId w:val="0"/>
        </w:numPr>
        <w:spacing w:line="360" w:lineRule="auto"/>
        <w:ind w:firstLine="480" w:firstLineChars="20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13.</w:t>
      </w:r>
      <w:r>
        <w:rPr>
          <w:rFonts w:hint="eastAsia" w:ascii="宋体" w:hAnsi="宋体" w:eastAsia="宋体" w:cstheme="minorBidi"/>
          <w:b w:val="0"/>
          <w:bCs/>
          <w:color w:val="000000"/>
          <w:kern w:val="0"/>
          <w:sz w:val="24"/>
          <w:szCs w:val="22"/>
          <w:lang w:val="en-US" w:eastAsia="zh-CN" w:bidi="ar-SA"/>
        </w:rPr>
        <w:t>断电保护功能:</w:t>
      </w:r>
      <w:r>
        <w:rPr>
          <w:rFonts w:hint="eastAsia" w:ascii="宋体" w:hAnsi="宋体" w:eastAsia="宋体" w:cstheme="minorBidi"/>
          <w:b w:val="0"/>
          <w:bCs/>
          <w:color w:val="000000"/>
          <w:kern w:val="0"/>
          <w:sz w:val="24"/>
          <w:szCs w:val="22"/>
          <w:lang w:val="en-US" w:eastAsia="zh-CN" w:bidi="ar-SA"/>
        </w:rPr>
        <w:tab/>
      </w:r>
      <w:r>
        <w:rPr>
          <w:rFonts w:hint="eastAsia" w:ascii="宋体" w:hAnsi="宋体" w:eastAsia="宋体" w:cstheme="minorBidi"/>
          <w:b w:val="0"/>
          <w:bCs/>
          <w:color w:val="000000"/>
          <w:kern w:val="0"/>
          <w:sz w:val="24"/>
          <w:szCs w:val="22"/>
          <w:lang w:val="en-US" w:eastAsia="zh-CN" w:bidi="ar-SA"/>
        </w:rPr>
        <w:t>具备断电保护功能，断电时再通电开机后，仪器自动运行断电前的程序</w:t>
      </w:r>
    </w:p>
    <w:p w14:paraId="4916A238">
      <w:pPr>
        <w:numPr>
          <w:ilvl w:val="0"/>
          <w:numId w:val="0"/>
        </w:numPr>
        <w:spacing w:line="360" w:lineRule="auto"/>
        <w:ind w:firstLine="240" w:firstLineChars="10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w:t>
      </w:r>
      <w:r>
        <w:rPr>
          <w:rFonts w:hint="default" w:ascii="宋体" w:hAnsi="宋体" w:eastAsia="宋体" w:cstheme="minorBidi"/>
          <w:b w:val="0"/>
          <w:bCs/>
          <w:color w:val="000000"/>
          <w:kern w:val="0"/>
          <w:sz w:val="24"/>
          <w:szCs w:val="22"/>
          <w:lang w:val="en-US" w:eastAsia="zh-CN" w:bidi="ar-SA"/>
        </w:rPr>
        <w:t>14.</w:t>
      </w:r>
      <w:r>
        <w:rPr>
          <w:rFonts w:hint="eastAsia" w:ascii="宋体" w:hAnsi="宋体" w:eastAsia="宋体" w:cstheme="minorBidi"/>
          <w:b w:val="0"/>
          <w:bCs/>
          <w:color w:val="000000"/>
          <w:kern w:val="0"/>
          <w:sz w:val="24"/>
          <w:szCs w:val="22"/>
          <w:lang w:val="en-US" w:eastAsia="zh-CN" w:bidi="ar-SA"/>
        </w:rPr>
        <w:t>患者治疗信息存储:采用SD卡装置，可无限量存储患者处方等信息，方便日常治疗管理和开展科研项目，也可帮助避免医疗纠纷</w:t>
      </w:r>
    </w:p>
    <w:p w14:paraId="13F97263">
      <w:pPr>
        <w:numPr>
          <w:ilvl w:val="0"/>
          <w:numId w:val="0"/>
        </w:numPr>
        <w:spacing w:line="360" w:lineRule="auto"/>
        <w:ind w:firstLine="480" w:firstLineChars="20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15.</w:t>
      </w:r>
      <w:r>
        <w:rPr>
          <w:rFonts w:hint="eastAsia" w:ascii="宋体" w:hAnsi="宋体" w:eastAsia="宋体" w:cstheme="minorBidi"/>
          <w:b w:val="0"/>
          <w:bCs/>
          <w:color w:val="000000"/>
          <w:kern w:val="0"/>
          <w:sz w:val="24"/>
          <w:szCs w:val="22"/>
          <w:lang w:val="en-US" w:eastAsia="zh-CN" w:bidi="ar-SA"/>
        </w:rPr>
        <w:t>噪声控制:</w:t>
      </w:r>
      <w:r>
        <w:rPr>
          <w:rFonts w:hint="eastAsia" w:ascii="宋体" w:hAnsi="宋体" w:eastAsia="宋体" w:cstheme="minorBidi"/>
          <w:b w:val="0"/>
          <w:bCs/>
          <w:color w:val="000000"/>
          <w:kern w:val="0"/>
          <w:sz w:val="24"/>
          <w:szCs w:val="22"/>
          <w:lang w:val="en-US" w:eastAsia="zh-CN" w:bidi="ar-SA"/>
        </w:rPr>
        <w:tab/>
      </w:r>
      <w:r>
        <w:rPr>
          <w:rFonts w:hint="eastAsia" w:ascii="宋体" w:hAnsi="宋体" w:eastAsia="宋体" w:cstheme="minorBidi"/>
          <w:b w:val="0"/>
          <w:bCs/>
          <w:color w:val="000000"/>
          <w:kern w:val="0"/>
          <w:sz w:val="24"/>
          <w:szCs w:val="22"/>
          <w:lang w:val="en-US" w:eastAsia="zh-CN" w:bidi="ar-SA"/>
        </w:rPr>
        <w:t>正常工作噪声≤55dB</w:t>
      </w:r>
    </w:p>
    <w:p w14:paraId="374E7D59">
      <w:pPr>
        <w:numPr>
          <w:ilvl w:val="0"/>
          <w:numId w:val="0"/>
        </w:numPr>
        <w:spacing w:line="360" w:lineRule="auto"/>
        <w:ind w:firstLine="480" w:firstLineChars="20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16.</w:t>
      </w:r>
      <w:r>
        <w:rPr>
          <w:rFonts w:hint="eastAsia" w:ascii="宋体" w:hAnsi="宋体" w:eastAsia="宋体" w:cstheme="minorBidi"/>
          <w:b w:val="0"/>
          <w:bCs/>
          <w:color w:val="000000"/>
          <w:kern w:val="0"/>
          <w:sz w:val="24"/>
          <w:szCs w:val="22"/>
          <w:lang w:val="en-US" w:eastAsia="zh-CN" w:bidi="ar-SA"/>
        </w:rPr>
        <w:t>毯/帽设计:</w:t>
      </w:r>
      <w:r>
        <w:rPr>
          <w:rFonts w:hint="eastAsia" w:ascii="宋体" w:hAnsi="宋体" w:eastAsia="宋体" w:cstheme="minorBidi"/>
          <w:b w:val="0"/>
          <w:bCs/>
          <w:color w:val="000000"/>
          <w:kern w:val="0"/>
          <w:sz w:val="24"/>
          <w:szCs w:val="22"/>
          <w:lang w:val="en-US" w:eastAsia="zh-CN" w:bidi="ar-SA"/>
        </w:rPr>
        <w:tab/>
      </w:r>
      <w:r>
        <w:rPr>
          <w:rFonts w:hint="eastAsia" w:ascii="宋体" w:hAnsi="宋体" w:eastAsia="宋体" w:cstheme="minorBidi"/>
          <w:b w:val="0"/>
          <w:bCs/>
          <w:color w:val="000000"/>
          <w:kern w:val="0"/>
          <w:sz w:val="24"/>
          <w:szCs w:val="22"/>
          <w:lang w:val="en-US" w:eastAsia="zh-CN" w:bidi="ar-SA"/>
        </w:rPr>
        <w:t>TPU材质毯/帽采用蜂窝设计，保证液体流动性，降温快且均匀；冰帽为贴敷式设计，低温时柔软，贴近患者皮肤，体感舒适</w:t>
      </w:r>
    </w:p>
    <w:p w14:paraId="26E3B8AE">
      <w:pPr>
        <w:numPr>
          <w:ilvl w:val="0"/>
          <w:numId w:val="0"/>
        </w:numPr>
        <w:spacing w:line="360" w:lineRule="auto"/>
        <w:ind w:firstLine="240" w:firstLineChars="10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w:t>
      </w:r>
      <w:r>
        <w:rPr>
          <w:rFonts w:hint="default" w:ascii="宋体" w:hAnsi="宋体" w:eastAsia="宋体" w:cstheme="minorBidi"/>
          <w:b w:val="0"/>
          <w:bCs/>
          <w:color w:val="000000"/>
          <w:kern w:val="0"/>
          <w:sz w:val="24"/>
          <w:szCs w:val="22"/>
          <w:lang w:val="en-US" w:eastAsia="zh-CN" w:bidi="ar-SA"/>
        </w:rPr>
        <w:t>17.</w:t>
      </w:r>
      <w:r>
        <w:rPr>
          <w:rFonts w:hint="eastAsia" w:ascii="宋体" w:hAnsi="宋体" w:eastAsia="宋体" w:cstheme="minorBidi"/>
          <w:b w:val="0"/>
          <w:bCs/>
          <w:color w:val="000000"/>
          <w:kern w:val="0"/>
          <w:sz w:val="24"/>
          <w:szCs w:val="22"/>
          <w:lang w:val="en-US" w:eastAsia="zh-CN" w:bidi="ar-SA"/>
        </w:rPr>
        <w:t>快速接头设计:</w:t>
      </w:r>
      <w:r>
        <w:rPr>
          <w:rFonts w:hint="eastAsia" w:ascii="宋体" w:hAnsi="宋体" w:eastAsia="宋体" w:cstheme="minorBidi"/>
          <w:b w:val="0"/>
          <w:bCs/>
          <w:color w:val="000000"/>
          <w:kern w:val="0"/>
          <w:sz w:val="24"/>
          <w:szCs w:val="22"/>
          <w:lang w:val="en-US" w:eastAsia="zh-CN" w:bidi="ar-SA"/>
        </w:rPr>
        <w:tab/>
      </w:r>
      <w:r>
        <w:rPr>
          <w:rFonts w:hint="eastAsia" w:ascii="宋体" w:hAnsi="宋体" w:eastAsia="宋体" w:cstheme="minorBidi"/>
          <w:b w:val="0"/>
          <w:bCs/>
          <w:color w:val="000000"/>
          <w:kern w:val="0"/>
          <w:sz w:val="24"/>
          <w:szCs w:val="22"/>
          <w:lang w:val="en-US" w:eastAsia="zh-CN" w:bidi="ar-SA"/>
        </w:rPr>
        <w:t>采用进口双向快速液压接头，密封性好，无液体喷溅，方便操作</w:t>
      </w:r>
    </w:p>
    <w:p w14:paraId="2A941E50">
      <w:pPr>
        <w:numPr>
          <w:ilvl w:val="0"/>
          <w:numId w:val="0"/>
        </w:numPr>
        <w:spacing w:line="360" w:lineRule="auto"/>
        <w:ind w:firstLine="480" w:firstLineChars="20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18.</w:t>
      </w:r>
      <w:r>
        <w:rPr>
          <w:rFonts w:hint="eastAsia" w:ascii="宋体" w:hAnsi="宋体" w:eastAsia="宋体" w:cstheme="minorBidi"/>
          <w:b w:val="0"/>
          <w:bCs/>
          <w:color w:val="000000"/>
          <w:kern w:val="0"/>
          <w:sz w:val="24"/>
          <w:szCs w:val="22"/>
          <w:lang w:val="en-US" w:eastAsia="zh-CN" w:bidi="ar-SA"/>
        </w:rPr>
        <w:t>故障智能诊断:</w:t>
      </w:r>
      <w:r>
        <w:rPr>
          <w:rFonts w:hint="eastAsia" w:ascii="宋体" w:hAnsi="宋体" w:eastAsia="宋体" w:cstheme="minorBidi"/>
          <w:b w:val="0"/>
          <w:bCs/>
          <w:color w:val="000000"/>
          <w:kern w:val="0"/>
          <w:sz w:val="24"/>
          <w:szCs w:val="22"/>
          <w:lang w:val="en-US" w:eastAsia="zh-CN" w:bidi="ar-SA"/>
        </w:rPr>
        <w:tab/>
      </w:r>
      <w:r>
        <w:rPr>
          <w:rFonts w:hint="eastAsia" w:ascii="宋体" w:hAnsi="宋体" w:eastAsia="宋体" w:cstheme="minorBidi"/>
          <w:b w:val="0"/>
          <w:bCs/>
          <w:color w:val="000000"/>
          <w:kern w:val="0"/>
          <w:sz w:val="24"/>
          <w:szCs w:val="22"/>
          <w:lang w:val="en-US" w:eastAsia="zh-CN" w:bidi="ar-SA"/>
        </w:rPr>
        <w:t>具有水量不足、传感器松脱等智能提示功能</w:t>
      </w:r>
    </w:p>
    <w:p w14:paraId="6D5D4C45">
      <w:pPr>
        <w:numPr>
          <w:ilvl w:val="0"/>
          <w:numId w:val="0"/>
        </w:numPr>
        <w:spacing w:line="360" w:lineRule="auto"/>
        <w:ind w:firstLine="480" w:firstLineChars="20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19.</w:t>
      </w:r>
      <w:r>
        <w:rPr>
          <w:rFonts w:hint="eastAsia" w:ascii="宋体" w:hAnsi="宋体" w:eastAsia="宋体" w:cstheme="minorBidi"/>
          <w:b w:val="0"/>
          <w:bCs/>
          <w:color w:val="000000"/>
          <w:kern w:val="0"/>
          <w:sz w:val="24"/>
          <w:szCs w:val="22"/>
          <w:lang w:val="en-US" w:eastAsia="zh-CN" w:bidi="ar-SA"/>
        </w:rPr>
        <w:t>外壳材质与工艺:</w:t>
      </w:r>
      <w:r>
        <w:rPr>
          <w:rFonts w:hint="eastAsia" w:ascii="宋体" w:hAnsi="宋体" w:eastAsia="宋体" w:cstheme="minorBidi"/>
          <w:b w:val="0"/>
          <w:bCs/>
          <w:color w:val="000000"/>
          <w:kern w:val="0"/>
          <w:sz w:val="24"/>
          <w:szCs w:val="22"/>
          <w:lang w:val="en-US" w:eastAsia="zh-CN" w:bidi="ar-SA"/>
        </w:rPr>
        <w:tab/>
      </w:r>
      <w:r>
        <w:rPr>
          <w:rFonts w:hint="eastAsia" w:ascii="宋体" w:hAnsi="宋体" w:eastAsia="宋体" w:cstheme="minorBidi"/>
          <w:b w:val="0"/>
          <w:bCs/>
          <w:color w:val="000000"/>
          <w:kern w:val="0"/>
          <w:sz w:val="24"/>
          <w:szCs w:val="22"/>
          <w:lang w:val="en-US" w:eastAsia="zh-CN" w:bidi="ar-SA"/>
        </w:rPr>
        <w:t>外壳采用优质钣金一次成型，并做防锈喷漆处理</w:t>
      </w:r>
    </w:p>
    <w:p w14:paraId="15F364A1">
      <w:pPr>
        <w:numPr>
          <w:ilvl w:val="0"/>
          <w:numId w:val="0"/>
        </w:numPr>
        <w:spacing w:line="360" w:lineRule="auto"/>
        <w:ind w:firstLine="480" w:firstLineChars="20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20.</w:t>
      </w:r>
      <w:r>
        <w:rPr>
          <w:rFonts w:hint="eastAsia" w:ascii="宋体" w:hAnsi="宋体" w:eastAsia="宋体" w:cstheme="minorBidi"/>
          <w:b w:val="0"/>
          <w:bCs/>
          <w:color w:val="000000"/>
          <w:kern w:val="0"/>
          <w:sz w:val="24"/>
          <w:szCs w:val="22"/>
          <w:lang w:val="en-US" w:eastAsia="zh-CN" w:bidi="ar-SA"/>
        </w:rPr>
        <w:t>毯帽存储便捷性:</w:t>
      </w:r>
      <w:r>
        <w:rPr>
          <w:rFonts w:hint="eastAsia" w:ascii="宋体" w:hAnsi="宋体" w:eastAsia="宋体" w:cstheme="minorBidi"/>
          <w:b w:val="0"/>
          <w:bCs/>
          <w:color w:val="000000"/>
          <w:kern w:val="0"/>
          <w:sz w:val="24"/>
          <w:szCs w:val="22"/>
          <w:lang w:val="en-US" w:eastAsia="zh-CN" w:bidi="ar-SA"/>
        </w:rPr>
        <w:tab/>
      </w:r>
      <w:r>
        <w:rPr>
          <w:rFonts w:hint="eastAsia" w:ascii="宋体" w:hAnsi="宋体" w:eastAsia="宋体" w:cstheme="minorBidi"/>
          <w:b w:val="0"/>
          <w:bCs/>
          <w:color w:val="000000"/>
          <w:kern w:val="0"/>
          <w:sz w:val="24"/>
          <w:szCs w:val="22"/>
          <w:lang w:val="en-US" w:eastAsia="zh-CN" w:bidi="ar-SA"/>
        </w:rPr>
        <w:t>主机附带毯帽存储篮，方便毯帽的收纳管理，提高毯帽的使用寿命</w:t>
      </w:r>
    </w:p>
    <w:p w14:paraId="75A96807">
      <w:pPr>
        <w:numPr>
          <w:ilvl w:val="0"/>
          <w:numId w:val="0"/>
        </w:numPr>
        <w:spacing w:line="360" w:lineRule="auto"/>
        <w:ind w:firstLine="480" w:firstLineChars="20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21.</w:t>
      </w:r>
      <w:r>
        <w:rPr>
          <w:rFonts w:hint="eastAsia" w:ascii="宋体" w:hAnsi="宋体" w:eastAsia="宋体" w:cstheme="minorBidi"/>
          <w:b w:val="0"/>
          <w:bCs/>
          <w:color w:val="000000"/>
          <w:kern w:val="0"/>
          <w:sz w:val="24"/>
          <w:szCs w:val="22"/>
          <w:lang w:val="en-US" w:eastAsia="zh-CN" w:bidi="ar-SA"/>
        </w:rPr>
        <w:t>整机尺寸和质量:</w:t>
      </w:r>
      <w:r>
        <w:rPr>
          <w:rFonts w:hint="eastAsia" w:ascii="宋体" w:hAnsi="宋体" w:eastAsia="宋体" w:cstheme="minorBidi"/>
          <w:b w:val="0"/>
          <w:bCs/>
          <w:color w:val="000000"/>
          <w:kern w:val="0"/>
          <w:sz w:val="24"/>
          <w:szCs w:val="22"/>
          <w:lang w:val="en-US" w:eastAsia="zh-CN" w:bidi="ar-SA"/>
        </w:rPr>
        <w:tab/>
      </w:r>
      <w:r>
        <w:rPr>
          <w:rFonts w:hint="eastAsia" w:ascii="宋体" w:hAnsi="宋体" w:eastAsia="宋体" w:cstheme="minorBidi"/>
          <w:b w:val="0"/>
          <w:bCs/>
          <w:color w:val="000000"/>
          <w:kern w:val="0"/>
          <w:sz w:val="24"/>
          <w:szCs w:val="22"/>
          <w:lang w:val="en-US" w:eastAsia="zh-CN" w:bidi="ar-SA"/>
        </w:rPr>
        <w:t>≤40Kg，整机尺寸（长×宽×高）：500mm×320mm×902mm，体积小，非常方便在病床间尤其是ICU移动使用</w:t>
      </w:r>
    </w:p>
    <w:p w14:paraId="6A3A1E18">
      <w:pPr>
        <w:numPr>
          <w:ilvl w:val="0"/>
          <w:numId w:val="0"/>
        </w:numPr>
        <w:spacing w:line="360" w:lineRule="auto"/>
        <w:ind w:firstLine="480" w:firstLineChars="200"/>
        <w:rPr>
          <w:rFonts w:hint="eastAsia" w:ascii="宋体" w:hAnsi="宋体" w:eastAsia="宋体" w:cstheme="minorBidi"/>
          <w:b w:val="0"/>
          <w:bCs/>
          <w:color w:val="000000"/>
          <w:kern w:val="0"/>
          <w:sz w:val="24"/>
          <w:szCs w:val="22"/>
          <w:lang w:val="en-US" w:eastAsia="zh-CN" w:bidi="ar-SA"/>
        </w:rPr>
      </w:pPr>
    </w:p>
    <w:p w14:paraId="286C6472">
      <w:pPr>
        <w:pStyle w:val="4"/>
        <w:jc w:val="center"/>
        <w:rPr>
          <w:rFonts w:hint="eastAsia" w:eastAsia="宋体" w:cstheme="minorBidi"/>
          <w:b/>
          <w:bCs w:val="0"/>
          <w:color w:val="000000"/>
          <w:kern w:val="0"/>
          <w:sz w:val="24"/>
          <w:szCs w:val="22"/>
          <w:lang w:val="en-US" w:eastAsia="zh-CN" w:bidi="ar-SA"/>
        </w:rPr>
      </w:pPr>
      <w:r>
        <w:rPr>
          <w:rFonts w:hint="eastAsia" w:eastAsia="宋体" w:cstheme="minorBidi"/>
          <w:b/>
          <w:bCs w:val="0"/>
          <w:color w:val="000000"/>
          <w:kern w:val="0"/>
          <w:sz w:val="24"/>
          <w:szCs w:val="22"/>
          <w:lang w:val="en-US" w:eastAsia="zh-CN" w:bidi="ar-SA"/>
        </w:rPr>
        <w:t>三十</w:t>
      </w:r>
      <w:r>
        <w:rPr>
          <w:rFonts w:hint="eastAsia" w:cstheme="minorBidi"/>
          <w:b/>
          <w:bCs w:val="0"/>
          <w:color w:val="000000"/>
          <w:kern w:val="0"/>
          <w:sz w:val="24"/>
          <w:szCs w:val="22"/>
          <w:lang w:val="en-US" w:eastAsia="zh-CN" w:bidi="ar-SA"/>
        </w:rPr>
        <w:t>四</w:t>
      </w:r>
      <w:r>
        <w:rPr>
          <w:rFonts w:hint="eastAsia" w:eastAsia="宋体" w:cstheme="minorBidi"/>
          <w:b/>
          <w:bCs w:val="0"/>
          <w:color w:val="000000"/>
          <w:kern w:val="0"/>
          <w:sz w:val="24"/>
          <w:szCs w:val="22"/>
          <w:lang w:val="en-US" w:eastAsia="zh-CN" w:bidi="ar-SA"/>
        </w:rPr>
        <w:t>、轮椅</w:t>
      </w:r>
    </w:p>
    <w:p w14:paraId="354A4FC7">
      <w:pPr>
        <w:numPr>
          <w:ilvl w:val="0"/>
          <w:numId w:val="0"/>
        </w:numPr>
        <w:spacing w:line="360" w:lineRule="auto"/>
        <w:ind w:firstLine="480" w:firstLineChars="20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1.成人使用，前轮直径：6寸，后轮直径：20寸，</w:t>
      </w:r>
    </w:p>
    <w:p w14:paraId="1BF2343D">
      <w:pPr>
        <w:numPr>
          <w:ilvl w:val="0"/>
          <w:numId w:val="0"/>
        </w:numPr>
        <w:spacing w:line="360" w:lineRule="auto"/>
        <w:ind w:firstLine="480" w:firstLineChars="200"/>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2.</w:t>
      </w:r>
      <w:r>
        <w:rPr>
          <w:rFonts w:hint="eastAsia" w:ascii="宋体" w:hAnsi="宋体" w:eastAsia="宋体" w:cstheme="minorBidi"/>
          <w:b w:val="0"/>
          <w:bCs/>
          <w:color w:val="000000"/>
          <w:kern w:val="0"/>
          <w:sz w:val="24"/>
          <w:szCs w:val="22"/>
          <w:lang w:val="en-US" w:eastAsia="zh-CN" w:bidi="ar-SA"/>
        </w:rPr>
        <w:t>车架要求：轻便耐用，承重100KG</w:t>
      </w:r>
    </w:p>
    <w:p w14:paraId="0D6F7483">
      <w:pPr>
        <w:numPr>
          <w:ilvl w:val="0"/>
          <w:numId w:val="0"/>
        </w:numPr>
        <w:spacing w:line="360" w:lineRule="auto"/>
        <w:ind w:firstLine="480" w:firstLineChars="200"/>
        <w:rPr>
          <w:rFonts w:hint="eastAsia"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3.</w:t>
      </w:r>
      <w:r>
        <w:rPr>
          <w:rFonts w:hint="eastAsia" w:ascii="宋体" w:hAnsi="宋体" w:eastAsia="宋体" w:cstheme="minorBidi"/>
          <w:b w:val="0"/>
          <w:bCs/>
          <w:color w:val="000000"/>
          <w:kern w:val="0"/>
          <w:sz w:val="24"/>
          <w:szCs w:val="22"/>
          <w:lang w:val="en-US" w:eastAsia="zh-CN" w:bidi="ar-SA"/>
        </w:rPr>
        <w:t>车身可折叠，方便收纳，刹车性能好</w:t>
      </w:r>
    </w:p>
    <w:p w14:paraId="7794D205">
      <w:pPr>
        <w:numPr>
          <w:ilvl w:val="0"/>
          <w:numId w:val="0"/>
        </w:numPr>
        <w:spacing w:line="360" w:lineRule="auto"/>
        <w:ind w:firstLine="480" w:firstLineChars="200"/>
        <w:rPr>
          <w:rFonts w:hint="eastAsia" w:ascii="宋体" w:hAnsi="宋体" w:eastAsia="宋体" w:cstheme="minorBidi"/>
          <w:b w:val="0"/>
          <w:bCs/>
          <w:color w:val="000000"/>
          <w:kern w:val="0"/>
          <w:sz w:val="24"/>
          <w:szCs w:val="22"/>
          <w:lang w:val="en-US" w:eastAsia="zh-CN" w:bidi="ar-SA"/>
        </w:rPr>
      </w:pPr>
    </w:p>
    <w:p w14:paraId="4D9C8B7A">
      <w:pPr>
        <w:pStyle w:val="4"/>
        <w:jc w:val="center"/>
        <w:rPr>
          <w:rFonts w:hint="default" w:eastAsia="宋体" w:cstheme="minorBidi"/>
          <w:b/>
          <w:bCs w:val="0"/>
          <w:color w:val="000000"/>
          <w:kern w:val="0"/>
          <w:sz w:val="24"/>
          <w:szCs w:val="22"/>
          <w:lang w:val="en-US" w:eastAsia="zh-CN" w:bidi="ar-SA"/>
        </w:rPr>
      </w:pPr>
      <w:r>
        <w:rPr>
          <w:rFonts w:hint="eastAsia" w:eastAsia="宋体" w:cstheme="minorBidi"/>
          <w:b/>
          <w:bCs w:val="0"/>
          <w:color w:val="000000"/>
          <w:kern w:val="0"/>
          <w:sz w:val="24"/>
          <w:szCs w:val="22"/>
          <w:lang w:val="en-US" w:eastAsia="zh-CN" w:bidi="ar-SA"/>
        </w:rPr>
        <w:t>三十</w:t>
      </w:r>
      <w:r>
        <w:rPr>
          <w:rFonts w:hint="eastAsia" w:cstheme="minorBidi"/>
          <w:b/>
          <w:bCs w:val="0"/>
          <w:color w:val="000000"/>
          <w:kern w:val="0"/>
          <w:sz w:val="24"/>
          <w:szCs w:val="22"/>
          <w:lang w:val="en-US" w:eastAsia="zh-CN" w:bidi="ar-SA"/>
        </w:rPr>
        <w:t>五</w:t>
      </w:r>
      <w:r>
        <w:rPr>
          <w:rFonts w:hint="eastAsia" w:eastAsia="宋体" w:cstheme="minorBidi"/>
          <w:b/>
          <w:bCs w:val="0"/>
          <w:color w:val="000000"/>
          <w:kern w:val="0"/>
          <w:sz w:val="24"/>
          <w:szCs w:val="22"/>
          <w:lang w:val="en-US" w:eastAsia="zh-CN" w:bidi="ar-SA"/>
        </w:rPr>
        <w:t>、气压式肢体循环治疗仪</w:t>
      </w:r>
    </w:p>
    <w:p w14:paraId="2F9EDB80">
      <w:pPr>
        <w:numPr>
          <w:ilvl w:val="0"/>
          <w:numId w:val="0"/>
        </w:numPr>
        <w:spacing w:line="360" w:lineRule="auto"/>
        <w:ind w:firstLine="480" w:firstLineChars="20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1.作为预防双下肢静脉血栓用</w:t>
      </w:r>
    </w:p>
    <w:p w14:paraId="32765FC2">
      <w:pPr>
        <w:numPr>
          <w:ilvl w:val="0"/>
          <w:numId w:val="0"/>
        </w:numPr>
        <w:spacing w:line="360" w:lineRule="auto"/>
        <w:ind w:firstLine="480" w:firstLineChars="20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2.通过加压泵装置从远心端到近心端有序充盈产生机械引流效应</w:t>
      </w:r>
    </w:p>
    <w:p w14:paraId="62A4C97B">
      <w:pPr>
        <w:numPr>
          <w:ilvl w:val="0"/>
          <w:numId w:val="0"/>
        </w:numPr>
        <w:spacing w:line="360" w:lineRule="auto"/>
        <w:ind w:firstLine="480" w:firstLineChars="20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3.腿长型套筒</w:t>
      </w:r>
    </w:p>
    <w:p w14:paraId="0197EFBD">
      <w:pPr>
        <w:numPr>
          <w:ilvl w:val="0"/>
          <w:numId w:val="0"/>
        </w:numPr>
        <w:spacing w:line="360" w:lineRule="auto"/>
        <w:ind w:firstLine="480" w:firstLineChars="20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4.治疗压力，上肢为：30-60mmHg，下肢：40-70mmHg</w:t>
      </w:r>
    </w:p>
    <w:p w14:paraId="1A22E56B">
      <w:pPr>
        <w:numPr>
          <w:ilvl w:val="0"/>
          <w:numId w:val="0"/>
        </w:numPr>
        <w:spacing w:line="360" w:lineRule="auto"/>
        <w:ind w:firstLine="480" w:firstLineChars="20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5.治疗模式：由下肢末端开始加压，分个气囊充气向心性加压</w:t>
      </w:r>
    </w:p>
    <w:p w14:paraId="6BEFF902">
      <w:pPr>
        <w:pStyle w:val="4"/>
        <w:jc w:val="center"/>
        <w:rPr>
          <w:rFonts w:hint="default" w:eastAsia="宋体" w:cstheme="minorBidi"/>
          <w:b/>
          <w:bCs w:val="0"/>
          <w:color w:val="000000"/>
          <w:kern w:val="0"/>
          <w:sz w:val="24"/>
          <w:szCs w:val="22"/>
          <w:lang w:val="en-US" w:eastAsia="zh-CN" w:bidi="ar-SA"/>
        </w:rPr>
      </w:pPr>
    </w:p>
    <w:p w14:paraId="126E1BDB">
      <w:pPr>
        <w:numPr>
          <w:ilvl w:val="0"/>
          <w:numId w:val="0"/>
        </w:numPr>
        <w:spacing w:line="240" w:lineRule="auto"/>
        <w:ind w:left="240" w:leftChars="100"/>
        <w:jc w:val="center"/>
        <w:rPr>
          <w:rFonts w:hint="eastAsia" w:eastAsia="宋体" w:cstheme="minorBidi"/>
          <w:b/>
          <w:bCs w:val="0"/>
          <w:color w:val="000000"/>
          <w:kern w:val="0"/>
          <w:sz w:val="24"/>
          <w:szCs w:val="22"/>
          <w:lang w:val="en-US" w:eastAsia="zh-CN" w:bidi="ar-SA"/>
        </w:rPr>
      </w:pPr>
      <w:r>
        <w:rPr>
          <w:rFonts w:hint="eastAsia" w:eastAsia="宋体" w:cstheme="minorBidi"/>
          <w:b/>
          <w:bCs w:val="0"/>
          <w:color w:val="000000"/>
          <w:kern w:val="0"/>
          <w:sz w:val="24"/>
          <w:szCs w:val="22"/>
          <w:lang w:val="en-US" w:eastAsia="zh-CN" w:bidi="ar-SA"/>
        </w:rPr>
        <w:t>三十</w:t>
      </w:r>
      <w:r>
        <w:rPr>
          <w:rFonts w:hint="eastAsia" w:cstheme="minorBidi"/>
          <w:b/>
          <w:bCs w:val="0"/>
          <w:color w:val="000000"/>
          <w:kern w:val="0"/>
          <w:sz w:val="24"/>
          <w:szCs w:val="22"/>
          <w:lang w:val="en-US" w:eastAsia="zh-CN" w:bidi="ar-SA"/>
        </w:rPr>
        <w:t>六</w:t>
      </w:r>
      <w:r>
        <w:rPr>
          <w:rFonts w:hint="eastAsia" w:eastAsia="宋体" w:cstheme="minorBidi"/>
          <w:b/>
          <w:bCs w:val="0"/>
          <w:color w:val="000000"/>
          <w:kern w:val="0"/>
          <w:sz w:val="24"/>
          <w:szCs w:val="22"/>
          <w:lang w:val="en-US" w:eastAsia="zh-CN" w:bidi="ar-SA"/>
        </w:rPr>
        <w:t>、生物安全柜</w:t>
      </w:r>
    </w:p>
    <w:p w14:paraId="0F3DC0BA">
      <w:pPr>
        <w:numPr>
          <w:ilvl w:val="0"/>
          <w:numId w:val="0"/>
        </w:numPr>
        <w:spacing w:line="360" w:lineRule="auto"/>
        <w:ind w:firstLine="480" w:firstLineChars="20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1.为配置抗肿瘤药物使用</w:t>
      </w:r>
    </w:p>
    <w:p w14:paraId="72D7363D">
      <w:pPr>
        <w:numPr>
          <w:ilvl w:val="0"/>
          <w:numId w:val="0"/>
        </w:numPr>
        <w:spacing w:line="360" w:lineRule="auto"/>
        <w:ind w:firstLine="480" w:firstLineChars="200"/>
        <w:rPr>
          <w:rFonts w:hint="eastAsia" w:ascii="宋体" w:hAnsi="宋体" w:eastAsia="宋体" w:cstheme="minorBidi"/>
          <w:b w:val="0"/>
          <w:bCs/>
          <w:color w:val="000000"/>
          <w:kern w:val="0"/>
          <w:sz w:val="24"/>
          <w:szCs w:val="22"/>
          <w:lang w:val="en-US" w:eastAsia="zh-CN" w:bidi="ar-SA"/>
        </w:rPr>
      </w:pPr>
      <w:r>
        <w:rPr>
          <w:rFonts w:hint="eastAsia" w:ascii="宋体" w:hAnsi="宋体" w:eastAsia="宋体" w:cstheme="minorBidi"/>
          <w:b w:val="0"/>
          <w:bCs/>
          <w:color w:val="000000"/>
          <w:kern w:val="0"/>
          <w:sz w:val="24"/>
          <w:szCs w:val="22"/>
          <w:lang w:val="en-US" w:eastAsia="zh-CN" w:bidi="ar-SA"/>
        </w:rPr>
        <w:t>2.II级或III级垂直层流生物安全柜</w:t>
      </w:r>
    </w:p>
    <w:p w14:paraId="16864B6C">
      <w:pPr>
        <w:numPr>
          <w:ilvl w:val="0"/>
          <w:numId w:val="0"/>
        </w:numPr>
        <w:spacing w:line="360" w:lineRule="auto"/>
        <w:ind w:firstLine="480" w:firstLineChars="200"/>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3.</w:t>
      </w:r>
      <w:r>
        <w:rPr>
          <w:rFonts w:hint="eastAsia" w:ascii="宋体" w:hAnsi="宋体" w:eastAsia="宋体" w:cstheme="minorBidi"/>
          <w:b w:val="0"/>
          <w:bCs/>
          <w:color w:val="000000"/>
          <w:kern w:val="0"/>
          <w:sz w:val="24"/>
          <w:szCs w:val="22"/>
          <w:lang w:val="en-US" w:eastAsia="zh-CN" w:bidi="ar-SA"/>
        </w:rPr>
        <w:t>通过高效空气过滤器对气体实现高效过滤</w:t>
      </w:r>
    </w:p>
    <w:p w14:paraId="1B9BD5C5">
      <w:pPr>
        <w:numPr>
          <w:ilvl w:val="0"/>
          <w:numId w:val="0"/>
        </w:numPr>
        <w:spacing w:line="360" w:lineRule="auto"/>
        <w:ind w:firstLine="480" w:firstLineChars="200"/>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4.</w:t>
      </w:r>
      <w:r>
        <w:rPr>
          <w:rFonts w:hint="eastAsia" w:ascii="宋体" w:hAnsi="宋体" w:eastAsia="宋体" w:cstheme="minorBidi"/>
          <w:b w:val="0"/>
          <w:bCs/>
          <w:color w:val="000000"/>
          <w:kern w:val="0"/>
          <w:sz w:val="24"/>
          <w:szCs w:val="22"/>
          <w:lang w:val="en-US" w:eastAsia="zh-CN" w:bidi="ar-SA"/>
        </w:rPr>
        <w:t>具备控制风道系统，外排风机</w:t>
      </w:r>
    </w:p>
    <w:p w14:paraId="69C7A1B7">
      <w:pPr>
        <w:numPr>
          <w:ilvl w:val="0"/>
          <w:numId w:val="0"/>
        </w:numPr>
        <w:spacing w:line="360" w:lineRule="auto"/>
        <w:ind w:firstLine="480" w:firstLineChars="200"/>
        <w:rPr>
          <w:rFonts w:hint="default" w:ascii="宋体" w:hAnsi="宋体" w:eastAsia="宋体" w:cstheme="minorBidi"/>
          <w:b w:val="0"/>
          <w:bCs/>
          <w:color w:val="000000"/>
          <w:kern w:val="0"/>
          <w:sz w:val="24"/>
          <w:szCs w:val="22"/>
          <w:lang w:val="en-US" w:eastAsia="zh-CN" w:bidi="ar-SA"/>
        </w:rPr>
      </w:pPr>
      <w:r>
        <w:rPr>
          <w:rFonts w:hint="default" w:ascii="宋体" w:hAnsi="宋体" w:eastAsia="宋体" w:cstheme="minorBidi"/>
          <w:b w:val="0"/>
          <w:bCs/>
          <w:color w:val="000000"/>
          <w:kern w:val="0"/>
          <w:sz w:val="24"/>
          <w:szCs w:val="22"/>
          <w:lang w:val="en-US" w:eastAsia="zh-CN" w:bidi="ar-SA"/>
        </w:rPr>
        <w:t>5.</w:t>
      </w:r>
      <w:r>
        <w:rPr>
          <w:rFonts w:hint="eastAsia" w:ascii="宋体" w:hAnsi="宋体" w:eastAsia="宋体" w:cstheme="minorBidi"/>
          <w:b w:val="0"/>
          <w:bCs/>
          <w:color w:val="000000"/>
          <w:kern w:val="0"/>
          <w:sz w:val="24"/>
          <w:szCs w:val="22"/>
          <w:lang w:val="en-US" w:eastAsia="zh-CN" w:bidi="ar-SA"/>
        </w:rPr>
        <w:t>有照明和紫外光源</w:t>
      </w:r>
    </w:p>
    <w:p w14:paraId="5095BA38">
      <w:pPr>
        <w:rPr>
          <w:rFonts w:hint="eastAsia" w:eastAsia="宋体" w:cstheme="minorBidi"/>
          <w:b/>
          <w:bCs w:val="0"/>
          <w:color w:val="000000"/>
          <w:kern w:val="0"/>
          <w:sz w:val="24"/>
          <w:szCs w:val="22"/>
          <w:lang w:val="en-US" w:eastAsia="zh-CN" w:bidi="ar-SA"/>
        </w:rPr>
      </w:pPr>
      <w:r>
        <w:rPr>
          <w:rFonts w:hint="eastAsia" w:eastAsia="宋体" w:cstheme="minorBidi"/>
          <w:b/>
          <w:bCs w:val="0"/>
          <w:color w:val="000000"/>
          <w:kern w:val="0"/>
          <w:sz w:val="24"/>
          <w:szCs w:val="22"/>
          <w:lang w:val="en-US" w:eastAsia="zh-CN" w:bidi="ar-SA"/>
        </w:rPr>
        <w:br w:type="page"/>
      </w:r>
    </w:p>
    <w:p w14:paraId="1B934737">
      <w:pPr>
        <w:ind w:left="0" w:leftChars="0" w:firstLine="0" w:firstLineChars="0"/>
        <w:jc w:val="left"/>
        <w:rPr>
          <w:rFonts w:hint="eastAsia" w:ascii="宋体" w:hAnsi="宋体" w:eastAsia="宋体" w:cs="宋体"/>
          <w:szCs w:val="24"/>
          <w:lang w:eastAsia="zh-CN"/>
        </w:rPr>
      </w:pPr>
      <w:r>
        <w:rPr>
          <w:rFonts w:hint="eastAsia" w:ascii="宋体" w:hAnsi="宋体" w:eastAsia="宋体" w:cs="宋体"/>
          <w:szCs w:val="24"/>
        </w:rPr>
        <w:t>附件</w:t>
      </w:r>
      <w:r>
        <w:rPr>
          <w:rFonts w:hint="eastAsia" w:ascii="宋体" w:hAnsi="宋体" w:eastAsia="宋体" w:cs="宋体"/>
          <w:szCs w:val="24"/>
          <w:lang w:val="en-US" w:eastAsia="zh-CN"/>
        </w:rPr>
        <w:t>4（参与供应商须根据提供的设备技术参数对应自身供询设备的参数进行比较并如实填写下表）</w:t>
      </w:r>
    </w:p>
    <w:p w14:paraId="63078509">
      <w:pPr>
        <w:wordWrap/>
        <w:ind w:left="0" w:leftChars="0" w:firstLine="0" w:firstLineChars="0"/>
        <w:jc w:val="center"/>
        <w:rPr>
          <w:rFonts w:hint="eastAsia" w:cs="宋体"/>
          <w:sz w:val="32"/>
          <w:szCs w:val="32"/>
          <w:lang w:val="en-US" w:eastAsia="zh-CN"/>
        </w:rPr>
      </w:pPr>
      <w:r>
        <w:rPr>
          <w:rFonts w:hint="eastAsia" w:cs="宋体"/>
          <w:sz w:val="32"/>
          <w:szCs w:val="32"/>
          <w:lang w:val="en-US" w:eastAsia="zh-CN"/>
        </w:rPr>
        <w:t>技术要求偏离度情况表</w:t>
      </w:r>
    </w:p>
    <w:p w14:paraId="38EA1EE5">
      <w:pPr>
        <w:autoSpaceDE w:val="0"/>
        <w:autoSpaceDN w:val="0"/>
        <w:adjustRightInd w:val="0"/>
        <w:jc w:val="left"/>
        <w:rPr>
          <w:rFonts w:ascii="宋体" w:cs="宋体"/>
          <w:b/>
          <w:kern w:val="0"/>
          <w:sz w:val="21"/>
          <w:szCs w:val="21"/>
          <w:highlight w:val="none"/>
        </w:rPr>
      </w:pPr>
    </w:p>
    <w:tbl>
      <w:tblPr>
        <w:tblStyle w:val="8"/>
        <w:tblW w:w="96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78"/>
        <w:gridCol w:w="2322"/>
        <w:gridCol w:w="2184"/>
        <w:gridCol w:w="2156"/>
        <w:gridCol w:w="1897"/>
      </w:tblGrid>
      <w:tr w14:paraId="76903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78" w:hRule="atLeast"/>
          <w:jc w:val="center"/>
        </w:trPr>
        <w:tc>
          <w:tcPr>
            <w:tcW w:w="1078" w:type="dxa"/>
            <w:noWrap w:val="0"/>
            <w:vAlign w:val="center"/>
          </w:tcPr>
          <w:p w14:paraId="638CCC0A">
            <w:pPr>
              <w:spacing w:line="360" w:lineRule="atLeast"/>
              <w:ind w:left="0" w:leftChars="0" w:firstLine="0" w:firstLineChars="0"/>
              <w:jc w:val="center"/>
              <w:rPr>
                <w:rFonts w:ascii="宋体" w:hAnsi="宋体"/>
                <w:sz w:val="28"/>
                <w:szCs w:val="28"/>
                <w:highlight w:val="none"/>
              </w:rPr>
            </w:pPr>
            <w:r>
              <w:rPr>
                <w:rFonts w:hint="eastAsia" w:ascii="宋体" w:hAnsi="宋体"/>
                <w:sz w:val="28"/>
                <w:szCs w:val="28"/>
                <w:highlight w:val="none"/>
              </w:rPr>
              <w:t>序号</w:t>
            </w:r>
          </w:p>
        </w:tc>
        <w:tc>
          <w:tcPr>
            <w:tcW w:w="2322" w:type="dxa"/>
            <w:noWrap w:val="0"/>
            <w:vAlign w:val="center"/>
          </w:tcPr>
          <w:p w14:paraId="7369DC1F">
            <w:pPr>
              <w:spacing w:line="360" w:lineRule="atLeast"/>
              <w:ind w:left="0" w:leftChars="0" w:firstLine="0" w:firstLineChars="0"/>
              <w:jc w:val="center"/>
              <w:rPr>
                <w:rFonts w:hint="eastAsia" w:ascii="宋体" w:hAnsi="宋体" w:eastAsia="宋体"/>
                <w:sz w:val="28"/>
                <w:szCs w:val="28"/>
                <w:highlight w:val="none"/>
                <w:lang w:eastAsia="zh-CN"/>
              </w:rPr>
            </w:pPr>
            <w:r>
              <w:rPr>
                <w:rFonts w:hint="eastAsia" w:ascii="宋体" w:hAnsi="宋体"/>
                <w:sz w:val="28"/>
                <w:szCs w:val="28"/>
                <w:highlight w:val="none"/>
                <w:lang w:val="en-US" w:eastAsia="zh-CN"/>
              </w:rPr>
              <w:t>询价设备参数</w:t>
            </w:r>
          </w:p>
        </w:tc>
        <w:tc>
          <w:tcPr>
            <w:tcW w:w="2184" w:type="dxa"/>
            <w:noWrap w:val="0"/>
            <w:vAlign w:val="center"/>
          </w:tcPr>
          <w:p w14:paraId="62565F20">
            <w:pPr>
              <w:spacing w:line="360" w:lineRule="atLeast"/>
              <w:ind w:left="0" w:leftChars="0" w:firstLine="0" w:firstLineChars="0"/>
              <w:jc w:val="center"/>
              <w:rPr>
                <w:rFonts w:hint="default" w:ascii="宋体" w:hAnsi="宋体"/>
                <w:sz w:val="28"/>
                <w:szCs w:val="28"/>
                <w:highlight w:val="none"/>
                <w:lang w:val="en-US"/>
              </w:rPr>
            </w:pPr>
            <w:r>
              <w:rPr>
                <w:rFonts w:hint="eastAsia" w:ascii="宋体" w:hAnsi="宋体"/>
                <w:sz w:val="28"/>
                <w:szCs w:val="28"/>
                <w:highlight w:val="none"/>
                <w:lang w:val="en-US" w:eastAsia="zh-CN"/>
              </w:rPr>
              <w:t>供应商响应参数</w:t>
            </w:r>
          </w:p>
        </w:tc>
        <w:tc>
          <w:tcPr>
            <w:tcW w:w="2156" w:type="dxa"/>
            <w:noWrap w:val="0"/>
            <w:vAlign w:val="center"/>
          </w:tcPr>
          <w:p w14:paraId="1FA1D1CB">
            <w:pPr>
              <w:spacing w:line="360" w:lineRule="atLeast"/>
              <w:ind w:left="0" w:leftChars="0" w:firstLine="0" w:firstLineChars="0"/>
              <w:jc w:val="center"/>
              <w:rPr>
                <w:rFonts w:ascii="宋体" w:hAnsi="宋体"/>
                <w:sz w:val="28"/>
                <w:szCs w:val="28"/>
                <w:highlight w:val="none"/>
              </w:rPr>
            </w:pPr>
            <w:r>
              <w:rPr>
                <w:rFonts w:hint="eastAsia" w:ascii="宋体" w:hAnsi="宋体"/>
                <w:sz w:val="28"/>
                <w:szCs w:val="28"/>
                <w:highlight w:val="none"/>
              </w:rPr>
              <w:t>偏离情况</w:t>
            </w:r>
          </w:p>
        </w:tc>
        <w:tc>
          <w:tcPr>
            <w:tcW w:w="1897" w:type="dxa"/>
            <w:noWrap w:val="0"/>
            <w:vAlign w:val="center"/>
          </w:tcPr>
          <w:p w14:paraId="0F96CC95">
            <w:pPr>
              <w:spacing w:line="360" w:lineRule="atLeast"/>
              <w:ind w:left="0" w:leftChars="0" w:firstLine="0" w:firstLineChars="0"/>
              <w:jc w:val="center"/>
              <w:rPr>
                <w:rFonts w:ascii="宋体" w:hAnsi="宋体"/>
                <w:sz w:val="28"/>
                <w:szCs w:val="28"/>
                <w:highlight w:val="none"/>
              </w:rPr>
            </w:pPr>
            <w:r>
              <w:rPr>
                <w:rFonts w:hint="eastAsia" w:ascii="宋体" w:hAnsi="宋体"/>
                <w:sz w:val="28"/>
                <w:szCs w:val="28"/>
                <w:highlight w:val="none"/>
              </w:rPr>
              <w:t>偏离说明</w:t>
            </w:r>
          </w:p>
        </w:tc>
      </w:tr>
      <w:tr w14:paraId="4C21A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14787740">
            <w:pPr>
              <w:spacing w:line="360" w:lineRule="atLeast"/>
              <w:jc w:val="center"/>
              <w:rPr>
                <w:rFonts w:ascii="宋体" w:hAnsi="宋体"/>
                <w:sz w:val="28"/>
                <w:szCs w:val="28"/>
                <w:highlight w:val="none"/>
              </w:rPr>
            </w:pPr>
          </w:p>
        </w:tc>
        <w:tc>
          <w:tcPr>
            <w:tcW w:w="2322" w:type="dxa"/>
            <w:noWrap w:val="0"/>
            <w:vAlign w:val="center"/>
          </w:tcPr>
          <w:p w14:paraId="2BB6275F">
            <w:pPr>
              <w:spacing w:line="360" w:lineRule="atLeast"/>
              <w:jc w:val="center"/>
              <w:rPr>
                <w:rFonts w:ascii="宋体" w:hAnsi="宋体"/>
                <w:sz w:val="28"/>
                <w:szCs w:val="28"/>
                <w:highlight w:val="none"/>
              </w:rPr>
            </w:pPr>
          </w:p>
        </w:tc>
        <w:tc>
          <w:tcPr>
            <w:tcW w:w="2184" w:type="dxa"/>
            <w:noWrap w:val="0"/>
            <w:vAlign w:val="center"/>
          </w:tcPr>
          <w:p w14:paraId="6939A95D">
            <w:pPr>
              <w:spacing w:line="360" w:lineRule="atLeast"/>
              <w:jc w:val="center"/>
              <w:rPr>
                <w:rFonts w:ascii="宋体" w:hAnsi="宋体"/>
                <w:sz w:val="28"/>
                <w:szCs w:val="28"/>
                <w:highlight w:val="none"/>
              </w:rPr>
            </w:pPr>
          </w:p>
        </w:tc>
        <w:tc>
          <w:tcPr>
            <w:tcW w:w="2156" w:type="dxa"/>
            <w:noWrap w:val="0"/>
            <w:vAlign w:val="center"/>
          </w:tcPr>
          <w:p w14:paraId="027302A3">
            <w:pPr>
              <w:spacing w:line="360" w:lineRule="atLeast"/>
              <w:jc w:val="center"/>
              <w:rPr>
                <w:rFonts w:ascii="宋体" w:hAnsi="宋体"/>
                <w:sz w:val="28"/>
                <w:szCs w:val="28"/>
                <w:highlight w:val="none"/>
              </w:rPr>
            </w:pPr>
          </w:p>
        </w:tc>
        <w:tc>
          <w:tcPr>
            <w:tcW w:w="1897" w:type="dxa"/>
            <w:noWrap w:val="0"/>
            <w:vAlign w:val="center"/>
          </w:tcPr>
          <w:p w14:paraId="238F28BB">
            <w:pPr>
              <w:spacing w:line="360" w:lineRule="atLeast"/>
              <w:jc w:val="center"/>
              <w:rPr>
                <w:rFonts w:ascii="宋体" w:hAnsi="宋体"/>
                <w:sz w:val="28"/>
                <w:szCs w:val="28"/>
                <w:highlight w:val="none"/>
              </w:rPr>
            </w:pPr>
          </w:p>
        </w:tc>
      </w:tr>
      <w:tr w14:paraId="03B43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208CCDA0">
            <w:pPr>
              <w:spacing w:line="360" w:lineRule="atLeast"/>
              <w:jc w:val="center"/>
              <w:rPr>
                <w:rFonts w:ascii="宋体" w:hAnsi="宋体"/>
                <w:sz w:val="28"/>
                <w:szCs w:val="28"/>
                <w:highlight w:val="none"/>
              </w:rPr>
            </w:pPr>
          </w:p>
        </w:tc>
        <w:tc>
          <w:tcPr>
            <w:tcW w:w="2322" w:type="dxa"/>
            <w:noWrap w:val="0"/>
            <w:vAlign w:val="center"/>
          </w:tcPr>
          <w:p w14:paraId="0F8AA182">
            <w:pPr>
              <w:spacing w:line="360" w:lineRule="atLeast"/>
              <w:jc w:val="center"/>
              <w:rPr>
                <w:rFonts w:ascii="宋体" w:hAnsi="宋体"/>
                <w:sz w:val="28"/>
                <w:szCs w:val="28"/>
                <w:highlight w:val="none"/>
              </w:rPr>
            </w:pPr>
          </w:p>
        </w:tc>
        <w:tc>
          <w:tcPr>
            <w:tcW w:w="2184" w:type="dxa"/>
            <w:noWrap w:val="0"/>
            <w:vAlign w:val="center"/>
          </w:tcPr>
          <w:p w14:paraId="2EF8CDA0">
            <w:pPr>
              <w:spacing w:line="360" w:lineRule="atLeast"/>
              <w:jc w:val="center"/>
              <w:rPr>
                <w:rFonts w:ascii="宋体" w:hAnsi="宋体"/>
                <w:sz w:val="28"/>
                <w:szCs w:val="28"/>
                <w:highlight w:val="none"/>
              </w:rPr>
            </w:pPr>
          </w:p>
        </w:tc>
        <w:tc>
          <w:tcPr>
            <w:tcW w:w="2156" w:type="dxa"/>
            <w:noWrap w:val="0"/>
            <w:vAlign w:val="center"/>
          </w:tcPr>
          <w:p w14:paraId="565B9C81">
            <w:pPr>
              <w:spacing w:line="360" w:lineRule="atLeast"/>
              <w:jc w:val="center"/>
              <w:rPr>
                <w:rFonts w:ascii="宋体" w:hAnsi="宋体"/>
                <w:sz w:val="28"/>
                <w:szCs w:val="28"/>
                <w:highlight w:val="none"/>
              </w:rPr>
            </w:pPr>
          </w:p>
        </w:tc>
        <w:tc>
          <w:tcPr>
            <w:tcW w:w="1897" w:type="dxa"/>
            <w:noWrap w:val="0"/>
            <w:vAlign w:val="center"/>
          </w:tcPr>
          <w:p w14:paraId="3B3509FE">
            <w:pPr>
              <w:spacing w:line="360" w:lineRule="atLeast"/>
              <w:jc w:val="center"/>
              <w:rPr>
                <w:rFonts w:ascii="宋体" w:hAnsi="宋体"/>
                <w:sz w:val="28"/>
                <w:szCs w:val="28"/>
                <w:highlight w:val="none"/>
              </w:rPr>
            </w:pPr>
          </w:p>
        </w:tc>
      </w:tr>
      <w:tr w14:paraId="23AF5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0BD835B9">
            <w:pPr>
              <w:spacing w:line="360" w:lineRule="atLeast"/>
              <w:jc w:val="center"/>
              <w:rPr>
                <w:rFonts w:ascii="宋体" w:hAnsi="宋体"/>
                <w:sz w:val="28"/>
                <w:szCs w:val="28"/>
                <w:highlight w:val="none"/>
              </w:rPr>
            </w:pPr>
          </w:p>
        </w:tc>
        <w:tc>
          <w:tcPr>
            <w:tcW w:w="2322" w:type="dxa"/>
            <w:noWrap w:val="0"/>
            <w:vAlign w:val="center"/>
          </w:tcPr>
          <w:p w14:paraId="06CCDAF2">
            <w:pPr>
              <w:spacing w:line="360" w:lineRule="atLeast"/>
              <w:jc w:val="center"/>
              <w:rPr>
                <w:rFonts w:ascii="宋体" w:hAnsi="宋体"/>
                <w:sz w:val="28"/>
                <w:szCs w:val="28"/>
                <w:highlight w:val="none"/>
              </w:rPr>
            </w:pPr>
          </w:p>
        </w:tc>
        <w:tc>
          <w:tcPr>
            <w:tcW w:w="2184" w:type="dxa"/>
            <w:noWrap w:val="0"/>
            <w:vAlign w:val="center"/>
          </w:tcPr>
          <w:p w14:paraId="7132D8E4">
            <w:pPr>
              <w:spacing w:line="360" w:lineRule="atLeast"/>
              <w:jc w:val="center"/>
              <w:rPr>
                <w:rFonts w:ascii="宋体" w:hAnsi="宋体"/>
                <w:sz w:val="28"/>
                <w:szCs w:val="28"/>
                <w:highlight w:val="none"/>
              </w:rPr>
            </w:pPr>
          </w:p>
        </w:tc>
        <w:tc>
          <w:tcPr>
            <w:tcW w:w="2156" w:type="dxa"/>
            <w:noWrap w:val="0"/>
            <w:vAlign w:val="center"/>
          </w:tcPr>
          <w:p w14:paraId="23111900">
            <w:pPr>
              <w:spacing w:line="360" w:lineRule="atLeast"/>
              <w:jc w:val="center"/>
              <w:rPr>
                <w:rFonts w:ascii="宋体" w:hAnsi="宋体"/>
                <w:sz w:val="28"/>
                <w:szCs w:val="28"/>
                <w:highlight w:val="none"/>
              </w:rPr>
            </w:pPr>
          </w:p>
        </w:tc>
        <w:tc>
          <w:tcPr>
            <w:tcW w:w="1897" w:type="dxa"/>
            <w:noWrap w:val="0"/>
            <w:vAlign w:val="center"/>
          </w:tcPr>
          <w:p w14:paraId="6EB72BAD">
            <w:pPr>
              <w:spacing w:line="360" w:lineRule="atLeast"/>
              <w:jc w:val="center"/>
              <w:rPr>
                <w:rFonts w:ascii="宋体" w:hAnsi="宋体"/>
                <w:sz w:val="28"/>
                <w:szCs w:val="28"/>
                <w:highlight w:val="none"/>
              </w:rPr>
            </w:pPr>
          </w:p>
        </w:tc>
      </w:tr>
      <w:tr w14:paraId="10BB9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6108C9B1">
            <w:pPr>
              <w:spacing w:line="360" w:lineRule="atLeast"/>
              <w:jc w:val="center"/>
              <w:rPr>
                <w:rFonts w:ascii="宋体" w:hAnsi="宋体"/>
                <w:sz w:val="28"/>
                <w:szCs w:val="28"/>
                <w:highlight w:val="none"/>
              </w:rPr>
            </w:pPr>
          </w:p>
        </w:tc>
        <w:tc>
          <w:tcPr>
            <w:tcW w:w="2322" w:type="dxa"/>
            <w:noWrap w:val="0"/>
            <w:vAlign w:val="center"/>
          </w:tcPr>
          <w:p w14:paraId="329D2EBC">
            <w:pPr>
              <w:spacing w:line="360" w:lineRule="atLeast"/>
              <w:jc w:val="center"/>
              <w:rPr>
                <w:rFonts w:ascii="宋体" w:hAnsi="宋体"/>
                <w:sz w:val="28"/>
                <w:szCs w:val="28"/>
                <w:highlight w:val="none"/>
              </w:rPr>
            </w:pPr>
          </w:p>
        </w:tc>
        <w:tc>
          <w:tcPr>
            <w:tcW w:w="2184" w:type="dxa"/>
            <w:noWrap w:val="0"/>
            <w:vAlign w:val="center"/>
          </w:tcPr>
          <w:p w14:paraId="7E69198B">
            <w:pPr>
              <w:spacing w:line="360" w:lineRule="atLeast"/>
              <w:jc w:val="center"/>
              <w:rPr>
                <w:rFonts w:ascii="宋体" w:hAnsi="宋体"/>
                <w:sz w:val="28"/>
                <w:szCs w:val="28"/>
                <w:highlight w:val="none"/>
              </w:rPr>
            </w:pPr>
          </w:p>
        </w:tc>
        <w:tc>
          <w:tcPr>
            <w:tcW w:w="2156" w:type="dxa"/>
            <w:noWrap w:val="0"/>
            <w:vAlign w:val="center"/>
          </w:tcPr>
          <w:p w14:paraId="1E172A9E">
            <w:pPr>
              <w:spacing w:line="360" w:lineRule="atLeast"/>
              <w:jc w:val="center"/>
              <w:rPr>
                <w:rFonts w:ascii="宋体" w:hAnsi="宋体"/>
                <w:sz w:val="28"/>
                <w:szCs w:val="28"/>
                <w:highlight w:val="none"/>
              </w:rPr>
            </w:pPr>
          </w:p>
        </w:tc>
        <w:tc>
          <w:tcPr>
            <w:tcW w:w="1897" w:type="dxa"/>
            <w:noWrap w:val="0"/>
            <w:vAlign w:val="center"/>
          </w:tcPr>
          <w:p w14:paraId="3A4B7F77">
            <w:pPr>
              <w:spacing w:line="360" w:lineRule="atLeast"/>
              <w:jc w:val="center"/>
              <w:rPr>
                <w:rFonts w:ascii="宋体" w:hAnsi="宋体"/>
                <w:sz w:val="28"/>
                <w:szCs w:val="28"/>
                <w:highlight w:val="none"/>
              </w:rPr>
            </w:pPr>
          </w:p>
        </w:tc>
      </w:tr>
      <w:tr w14:paraId="0DD63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63F3ABA3">
            <w:pPr>
              <w:spacing w:line="360" w:lineRule="atLeast"/>
              <w:jc w:val="center"/>
              <w:rPr>
                <w:rFonts w:ascii="宋体" w:hAnsi="宋体"/>
                <w:sz w:val="28"/>
                <w:szCs w:val="28"/>
                <w:highlight w:val="none"/>
              </w:rPr>
            </w:pPr>
          </w:p>
        </w:tc>
        <w:tc>
          <w:tcPr>
            <w:tcW w:w="2322" w:type="dxa"/>
            <w:noWrap w:val="0"/>
            <w:vAlign w:val="center"/>
          </w:tcPr>
          <w:p w14:paraId="670FAF06">
            <w:pPr>
              <w:spacing w:line="360" w:lineRule="atLeast"/>
              <w:jc w:val="center"/>
              <w:rPr>
                <w:rFonts w:ascii="宋体" w:hAnsi="宋体"/>
                <w:sz w:val="28"/>
                <w:szCs w:val="28"/>
                <w:highlight w:val="none"/>
              </w:rPr>
            </w:pPr>
          </w:p>
        </w:tc>
        <w:tc>
          <w:tcPr>
            <w:tcW w:w="2184" w:type="dxa"/>
            <w:noWrap w:val="0"/>
            <w:vAlign w:val="center"/>
          </w:tcPr>
          <w:p w14:paraId="14CF9AFE">
            <w:pPr>
              <w:spacing w:line="360" w:lineRule="atLeast"/>
              <w:jc w:val="center"/>
              <w:rPr>
                <w:rFonts w:ascii="宋体" w:hAnsi="宋体"/>
                <w:sz w:val="28"/>
                <w:szCs w:val="28"/>
                <w:highlight w:val="none"/>
              </w:rPr>
            </w:pPr>
          </w:p>
        </w:tc>
        <w:tc>
          <w:tcPr>
            <w:tcW w:w="2156" w:type="dxa"/>
            <w:noWrap w:val="0"/>
            <w:vAlign w:val="center"/>
          </w:tcPr>
          <w:p w14:paraId="14588535">
            <w:pPr>
              <w:spacing w:line="360" w:lineRule="atLeast"/>
              <w:jc w:val="center"/>
              <w:rPr>
                <w:rFonts w:ascii="宋体" w:hAnsi="宋体"/>
                <w:sz w:val="28"/>
                <w:szCs w:val="28"/>
                <w:highlight w:val="none"/>
              </w:rPr>
            </w:pPr>
          </w:p>
        </w:tc>
        <w:tc>
          <w:tcPr>
            <w:tcW w:w="1897" w:type="dxa"/>
            <w:noWrap w:val="0"/>
            <w:vAlign w:val="center"/>
          </w:tcPr>
          <w:p w14:paraId="42B6EADB">
            <w:pPr>
              <w:spacing w:line="360" w:lineRule="atLeast"/>
              <w:jc w:val="center"/>
              <w:rPr>
                <w:rFonts w:ascii="宋体" w:hAnsi="宋体"/>
                <w:sz w:val="28"/>
                <w:szCs w:val="28"/>
                <w:highlight w:val="none"/>
              </w:rPr>
            </w:pPr>
          </w:p>
        </w:tc>
      </w:tr>
      <w:tr w14:paraId="0E8F9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7F3A3391">
            <w:pPr>
              <w:spacing w:line="360" w:lineRule="atLeast"/>
              <w:jc w:val="center"/>
              <w:rPr>
                <w:rFonts w:ascii="宋体" w:hAnsi="宋体"/>
                <w:sz w:val="28"/>
                <w:szCs w:val="28"/>
                <w:highlight w:val="none"/>
              </w:rPr>
            </w:pPr>
          </w:p>
        </w:tc>
        <w:tc>
          <w:tcPr>
            <w:tcW w:w="2322" w:type="dxa"/>
            <w:noWrap w:val="0"/>
            <w:vAlign w:val="center"/>
          </w:tcPr>
          <w:p w14:paraId="423F1BDD">
            <w:pPr>
              <w:spacing w:line="360" w:lineRule="atLeast"/>
              <w:jc w:val="center"/>
              <w:rPr>
                <w:rFonts w:ascii="宋体" w:hAnsi="宋体"/>
                <w:sz w:val="28"/>
                <w:szCs w:val="28"/>
                <w:highlight w:val="none"/>
              </w:rPr>
            </w:pPr>
          </w:p>
        </w:tc>
        <w:tc>
          <w:tcPr>
            <w:tcW w:w="2184" w:type="dxa"/>
            <w:noWrap w:val="0"/>
            <w:vAlign w:val="center"/>
          </w:tcPr>
          <w:p w14:paraId="0621FC72">
            <w:pPr>
              <w:spacing w:line="360" w:lineRule="atLeast"/>
              <w:jc w:val="center"/>
              <w:rPr>
                <w:rFonts w:ascii="宋体" w:hAnsi="宋体"/>
                <w:sz w:val="28"/>
                <w:szCs w:val="28"/>
                <w:highlight w:val="none"/>
              </w:rPr>
            </w:pPr>
          </w:p>
        </w:tc>
        <w:tc>
          <w:tcPr>
            <w:tcW w:w="2156" w:type="dxa"/>
            <w:noWrap w:val="0"/>
            <w:vAlign w:val="center"/>
          </w:tcPr>
          <w:p w14:paraId="159D7B02">
            <w:pPr>
              <w:spacing w:line="360" w:lineRule="atLeast"/>
              <w:jc w:val="center"/>
              <w:rPr>
                <w:rFonts w:ascii="宋体" w:hAnsi="宋体"/>
                <w:sz w:val="28"/>
                <w:szCs w:val="28"/>
                <w:highlight w:val="none"/>
              </w:rPr>
            </w:pPr>
          </w:p>
        </w:tc>
        <w:tc>
          <w:tcPr>
            <w:tcW w:w="1897" w:type="dxa"/>
            <w:noWrap w:val="0"/>
            <w:vAlign w:val="center"/>
          </w:tcPr>
          <w:p w14:paraId="6D9C127E">
            <w:pPr>
              <w:spacing w:line="360" w:lineRule="atLeast"/>
              <w:jc w:val="center"/>
              <w:rPr>
                <w:rFonts w:ascii="宋体" w:hAnsi="宋体"/>
                <w:sz w:val="28"/>
                <w:szCs w:val="28"/>
                <w:highlight w:val="none"/>
              </w:rPr>
            </w:pPr>
          </w:p>
        </w:tc>
      </w:tr>
      <w:tr w14:paraId="7B67B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3D96EB70">
            <w:pPr>
              <w:spacing w:line="360" w:lineRule="atLeast"/>
              <w:jc w:val="center"/>
              <w:rPr>
                <w:rFonts w:ascii="宋体" w:hAnsi="宋体"/>
                <w:sz w:val="28"/>
                <w:szCs w:val="28"/>
                <w:highlight w:val="none"/>
              </w:rPr>
            </w:pPr>
          </w:p>
        </w:tc>
        <w:tc>
          <w:tcPr>
            <w:tcW w:w="2322" w:type="dxa"/>
            <w:noWrap w:val="0"/>
            <w:vAlign w:val="center"/>
          </w:tcPr>
          <w:p w14:paraId="432437B5">
            <w:pPr>
              <w:spacing w:line="360" w:lineRule="atLeast"/>
              <w:jc w:val="center"/>
              <w:rPr>
                <w:rFonts w:ascii="宋体" w:hAnsi="宋体"/>
                <w:sz w:val="28"/>
                <w:szCs w:val="28"/>
                <w:highlight w:val="none"/>
              </w:rPr>
            </w:pPr>
          </w:p>
        </w:tc>
        <w:tc>
          <w:tcPr>
            <w:tcW w:w="2184" w:type="dxa"/>
            <w:noWrap w:val="0"/>
            <w:vAlign w:val="center"/>
          </w:tcPr>
          <w:p w14:paraId="30FF4957">
            <w:pPr>
              <w:spacing w:line="360" w:lineRule="atLeast"/>
              <w:jc w:val="center"/>
              <w:rPr>
                <w:rFonts w:ascii="宋体" w:hAnsi="宋体"/>
                <w:sz w:val="28"/>
                <w:szCs w:val="28"/>
                <w:highlight w:val="none"/>
              </w:rPr>
            </w:pPr>
          </w:p>
        </w:tc>
        <w:tc>
          <w:tcPr>
            <w:tcW w:w="2156" w:type="dxa"/>
            <w:noWrap w:val="0"/>
            <w:vAlign w:val="center"/>
          </w:tcPr>
          <w:p w14:paraId="319DF32E">
            <w:pPr>
              <w:spacing w:line="360" w:lineRule="atLeast"/>
              <w:jc w:val="center"/>
              <w:rPr>
                <w:rFonts w:ascii="宋体" w:hAnsi="宋体"/>
                <w:sz w:val="28"/>
                <w:szCs w:val="28"/>
                <w:highlight w:val="none"/>
              </w:rPr>
            </w:pPr>
          </w:p>
        </w:tc>
        <w:tc>
          <w:tcPr>
            <w:tcW w:w="1897" w:type="dxa"/>
            <w:noWrap w:val="0"/>
            <w:vAlign w:val="center"/>
          </w:tcPr>
          <w:p w14:paraId="05429005">
            <w:pPr>
              <w:spacing w:line="360" w:lineRule="atLeast"/>
              <w:jc w:val="center"/>
              <w:rPr>
                <w:rFonts w:ascii="宋体" w:hAnsi="宋体"/>
                <w:sz w:val="28"/>
                <w:szCs w:val="28"/>
                <w:highlight w:val="none"/>
              </w:rPr>
            </w:pPr>
          </w:p>
        </w:tc>
      </w:tr>
      <w:tr w14:paraId="7AFA5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7EF1340E">
            <w:pPr>
              <w:spacing w:line="360" w:lineRule="atLeast"/>
              <w:jc w:val="center"/>
              <w:rPr>
                <w:rFonts w:ascii="宋体" w:hAnsi="宋体"/>
                <w:sz w:val="28"/>
                <w:szCs w:val="28"/>
                <w:highlight w:val="none"/>
              </w:rPr>
            </w:pPr>
          </w:p>
        </w:tc>
        <w:tc>
          <w:tcPr>
            <w:tcW w:w="2322" w:type="dxa"/>
            <w:noWrap w:val="0"/>
            <w:vAlign w:val="center"/>
          </w:tcPr>
          <w:p w14:paraId="6887995B">
            <w:pPr>
              <w:spacing w:line="360" w:lineRule="atLeast"/>
              <w:jc w:val="center"/>
              <w:rPr>
                <w:rFonts w:ascii="宋体" w:hAnsi="宋体"/>
                <w:sz w:val="28"/>
                <w:szCs w:val="28"/>
                <w:highlight w:val="none"/>
              </w:rPr>
            </w:pPr>
          </w:p>
        </w:tc>
        <w:tc>
          <w:tcPr>
            <w:tcW w:w="2184" w:type="dxa"/>
            <w:noWrap w:val="0"/>
            <w:vAlign w:val="center"/>
          </w:tcPr>
          <w:p w14:paraId="78C4439A">
            <w:pPr>
              <w:spacing w:line="360" w:lineRule="atLeast"/>
              <w:jc w:val="center"/>
              <w:rPr>
                <w:rFonts w:ascii="宋体" w:hAnsi="宋体"/>
                <w:sz w:val="28"/>
                <w:szCs w:val="28"/>
                <w:highlight w:val="none"/>
              </w:rPr>
            </w:pPr>
          </w:p>
        </w:tc>
        <w:tc>
          <w:tcPr>
            <w:tcW w:w="2156" w:type="dxa"/>
            <w:noWrap w:val="0"/>
            <w:vAlign w:val="center"/>
          </w:tcPr>
          <w:p w14:paraId="51370B7C">
            <w:pPr>
              <w:spacing w:line="360" w:lineRule="atLeast"/>
              <w:jc w:val="center"/>
              <w:rPr>
                <w:rFonts w:ascii="宋体" w:hAnsi="宋体"/>
                <w:sz w:val="28"/>
                <w:szCs w:val="28"/>
                <w:highlight w:val="none"/>
              </w:rPr>
            </w:pPr>
          </w:p>
        </w:tc>
        <w:tc>
          <w:tcPr>
            <w:tcW w:w="1897" w:type="dxa"/>
            <w:noWrap w:val="0"/>
            <w:vAlign w:val="center"/>
          </w:tcPr>
          <w:p w14:paraId="148F457A">
            <w:pPr>
              <w:spacing w:line="360" w:lineRule="atLeast"/>
              <w:jc w:val="center"/>
              <w:rPr>
                <w:rFonts w:ascii="宋体" w:hAnsi="宋体"/>
                <w:sz w:val="28"/>
                <w:szCs w:val="28"/>
                <w:highlight w:val="none"/>
              </w:rPr>
            </w:pPr>
          </w:p>
        </w:tc>
      </w:tr>
      <w:tr w14:paraId="5DF4A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93" w:hRule="atLeast"/>
          <w:jc w:val="center"/>
        </w:trPr>
        <w:tc>
          <w:tcPr>
            <w:tcW w:w="1078" w:type="dxa"/>
            <w:noWrap w:val="0"/>
            <w:vAlign w:val="center"/>
          </w:tcPr>
          <w:p w14:paraId="4BA9B55D">
            <w:pPr>
              <w:spacing w:line="360" w:lineRule="atLeast"/>
              <w:jc w:val="center"/>
              <w:rPr>
                <w:rFonts w:ascii="宋体" w:hAnsi="宋体"/>
                <w:sz w:val="28"/>
                <w:szCs w:val="28"/>
                <w:highlight w:val="none"/>
              </w:rPr>
            </w:pPr>
          </w:p>
        </w:tc>
        <w:tc>
          <w:tcPr>
            <w:tcW w:w="2322" w:type="dxa"/>
            <w:noWrap w:val="0"/>
            <w:vAlign w:val="center"/>
          </w:tcPr>
          <w:p w14:paraId="6690CB6F">
            <w:pPr>
              <w:spacing w:line="360" w:lineRule="atLeast"/>
              <w:jc w:val="center"/>
              <w:rPr>
                <w:rFonts w:ascii="宋体" w:hAnsi="宋体"/>
                <w:sz w:val="28"/>
                <w:szCs w:val="28"/>
                <w:highlight w:val="none"/>
              </w:rPr>
            </w:pPr>
          </w:p>
        </w:tc>
        <w:tc>
          <w:tcPr>
            <w:tcW w:w="2184" w:type="dxa"/>
            <w:noWrap w:val="0"/>
            <w:vAlign w:val="center"/>
          </w:tcPr>
          <w:p w14:paraId="4C1C8018">
            <w:pPr>
              <w:spacing w:line="360" w:lineRule="atLeast"/>
              <w:jc w:val="center"/>
              <w:rPr>
                <w:rFonts w:ascii="宋体" w:hAnsi="宋体"/>
                <w:sz w:val="28"/>
                <w:szCs w:val="28"/>
                <w:highlight w:val="none"/>
              </w:rPr>
            </w:pPr>
          </w:p>
        </w:tc>
        <w:tc>
          <w:tcPr>
            <w:tcW w:w="2156" w:type="dxa"/>
            <w:noWrap w:val="0"/>
            <w:vAlign w:val="center"/>
          </w:tcPr>
          <w:p w14:paraId="30370348">
            <w:pPr>
              <w:spacing w:line="360" w:lineRule="atLeast"/>
              <w:jc w:val="center"/>
              <w:rPr>
                <w:rFonts w:ascii="宋体" w:hAnsi="宋体"/>
                <w:sz w:val="28"/>
                <w:szCs w:val="28"/>
                <w:highlight w:val="none"/>
              </w:rPr>
            </w:pPr>
          </w:p>
        </w:tc>
        <w:tc>
          <w:tcPr>
            <w:tcW w:w="1897" w:type="dxa"/>
            <w:noWrap w:val="0"/>
            <w:vAlign w:val="center"/>
          </w:tcPr>
          <w:p w14:paraId="102C436E">
            <w:pPr>
              <w:spacing w:line="360" w:lineRule="atLeast"/>
              <w:jc w:val="center"/>
              <w:rPr>
                <w:rFonts w:ascii="宋体" w:hAnsi="宋体"/>
                <w:sz w:val="28"/>
                <w:szCs w:val="28"/>
                <w:highlight w:val="none"/>
              </w:rPr>
            </w:pPr>
          </w:p>
        </w:tc>
      </w:tr>
    </w:tbl>
    <w:p w14:paraId="0D5DE67E">
      <w:pPr>
        <w:autoSpaceDE w:val="0"/>
        <w:autoSpaceDN w:val="0"/>
        <w:adjustRightInd w:val="0"/>
        <w:ind w:firstLine="420"/>
        <w:jc w:val="left"/>
        <w:rPr>
          <w:rFonts w:hint="eastAsia" w:ascii="宋体" w:cs="宋体"/>
          <w:bCs/>
          <w:kern w:val="0"/>
          <w:sz w:val="21"/>
          <w:szCs w:val="21"/>
          <w:highlight w:val="none"/>
        </w:rPr>
      </w:pPr>
    </w:p>
    <w:p w14:paraId="683BAC08">
      <w:pPr>
        <w:wordWrap/>
        <w:ind w:left="0" w:leftChars="0" w:firstLine="0" w:firstLineChars="0"/>
        <w:jc w:val="left"/>
        <w:rPr>
          <w:rFonts w:hint="eastAsia" w:cs="宋体"/>
          <w:sz w:val="28"/>
          <w:szCs w:val="28"/>
          <w:lang w:val="en-US" w:eastAsia="zh-CN"/>
        </w:rPr>
      </w:pPr>
      <w:r>
        <w:rPr>
          <w:rFonts w:hint="eastAsia" w:ascii="宋体" w:cs="宋体"/>
          <w:bCs/>
          <w:kern w:val="0"/>
          <w:sz w:val="28"/>
          <w:szCs w:val="28"/>
          <w:highlight w:val="none"/>
        </w:rPr>
        <w:t>我单位承诺：本表</w:t>
      </w:r>
      <w:r>
        <w:rPr>
          <w:rFonts w:hint="eastAsia" w:ascii="宋体" w:cs="宋体"/>
          <w:bCs/>
          <w:kern w:val="0"/>
          <w:sz w:val="28"/>
          <w:szCs w:val="28"/>
          <w:highlight w:val="none"/>
          <w:lang w:val="en-US" w:eastAsia="zh-CN"/>
        </w:rPr>
        <w:t>偏离度情况表</w:t>
      </w:r>
      <w:r>
        <w:rPr>
          <w:rFonts w:hint="eastAsia" w:ascii="宋体" w:cs="宋体"/>
          <w:bCs/>
          <w:kern w:val="0"/>
          <w:sz w:val="28"/>
          <w:szCs w:val="28"/>
          <w:highlight w:val="none"/>
        </w:rPr>
        <w:t>完全属实，是我方参与本次</w:t>
      </w:r>
      <w:r>
        <w:rPr>
          <w:rFonts w:hint="eastAsia" w:ascii="宋体" w:cs="宋体"/>
          <w:bCs/>
          <w:kern w:val="0"/>
          <w:sz w:val="28"/>
          <w:szCs w:val="28"/>
          <w:highlight w:val="none"/>
          <w:lang w:val="en-US" w:eastAsia="zh-CN"/>
        </w:rPr>
        <w:t>询价</w:t>
      </w:r>
      <w:r>
        <w:rPr>
          <w:rFonts w:hint="eastAsia" w:ascii="宋体" w:cs="宋体"/>
          <w:bCs/>
          <w:kern w:val="0"/>
          <w:sz w:val="28"/>
          <w:szCs w:val="28"/>
          <w:highlight w:val="none"/>
        </w:rPr>
        <w:t>的真实情况表达；若因我方</w:t>
      </w:r>
      <w:r>
        <w:rPr>
          <w:rFonts w:hint="eastAsia" w:ascii="宋体" w:cs="宋体"/>
          <w:bCs/>
          <w:kern w:val="0"/>
          <w:sz w:val="28"/>
          <w:szCs w:val="28"/>
          <w:highlight w:val="none"/>
          <w:lang w:val="en-US" w:eastAsia="zh-CN"/>
        </w:rPr>
        <w:t>所提供响应的设备</w:t>
      </w:r>
      <w:r>
        <w:rPr>
          <w:rFonts w:hint="eastAsia" w:ascii="宋体" w:cs="宋体"/>
          <w:bCs/>
          <w:kern w:val="0"/>
          <w:sz w:val="28"/>
          <w:szCs w:val="28"/>
          <w:highlight w:val="none"/>
        </w:rPr>
        <w:t>技术参数实际情况与本偏离表阐述情况不一致的，可以认为我方以虚假材料进行</w:t>
      </w:r>
      <w:r>
        <w:rPr>
          <w:rFonts w:hint="eastAsia" w:ascii="宋体" w:cs="宋体"/>
          <w:bCs/>
          <w:kern w:val="0"/>
          <w:sz w:val="28"/>
          <w:szCs w:val="28"/>
          <w:highlight w:val="none"/>
          <w:lang w:val="en-US" w:eastAsia="zh-CN"/>
        </w:rPr>
        <w:t>响应</w:t>
      </w:r>
      <w:r>
        <w:rPr>
          <w:rFonts w:hint="eastAsia" w:ascii="宋体" w:cs="宋体"/>
          <w:bCs/>
          <w:kern w:val="0"/>
          <w:sz w:val="28"/>
          <w:szCs w:val="28"/>
          <w:highlight w:val="none"/>
        </w:rPr>
        <w:t>。</w:t>
      </w:r>
    </w:p>
    <w:p w14:paraId="672E0D3D">
      <w:pPr>
        <w:pStyle w:val="4"/>
        <w:jc w:val="center"/>
        <w:rPr>
          <w:rFonts w:hint="default" w:eastAsia="宋体" w:cstheme="minorBidi"/>
          <w:b/>
          <w:bCs w:val="0"/>
          <w:color w:val="000000"/>
          <w:kern w:val="0"/>
          <w:sz w:val="24"/>
          <w:szCs w:val="22"/>
          <w:lang w:val="en-US" w:eastAsia="zh-CN" w:bidi="ar-SA"/>
        </w:rPr>
      </w:pPr>
    </w:p>
    <w:sectPr>
      <w:pgSz w:w="11906" w:h="16838"/>
      <w:pgMar w:top="720" w:right="720" w:bottom="720" w:left="72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embedRegular r:id="rId1" w:fontKey="{870318D0-DD46-4248-A85B-88B4F5E4EA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B4E4A">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5543F">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A631B">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E9D12">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6D34B">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4C545">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2"/>
      <w:lvlText w:val="%1"/>
      <w:lvlJc w:val="left"/>
      <w:pPr>
        <w:ind w:left="425" w:hanging="425"/>
      </w:pPr>
      <w:rPr>
        <w:rFonts w:hint="eastAsia"/>
      </w:rPr>
    </w:lvl>
    <w:lvl w:ilvl="1" w:tentative="0">
      <w:start w:val="1"/>
      <w:numFmt w:val="decimal"/>
      <w:isLgl/>
      <w:lvlText w:val="%1.%2"/>
      <w:lvlJc w:val="left"/>
      <w:pPr>
        <w:ind w:left="992" w:hanging="567"/>
      </w:pPr>
      <w:rPr>
        <w:rFonts w:hint="eastAsia" w:eastAsia="微软雅黑"/>
        <w:b/>
        <w:i w:val="0"/>
        <w:sz w:val="24"/>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mZhZTA1MTQxNjQ3MmU4M2UwNmQ0MGQzZWEwYzAifQ=="/>
  </w:docVars>
  <w:rsids>
    <w:rsidRoot w:val="00CB4EB0"/>
    <w:rsid w:val="00024F53"/>
    <w:rsid w:val="000E1C60"/>
    <w:rsid w:val="00216E8D"/>
    <w:rsid w:val="00282C56"/>
    <w:rsid w:val="002B0B4B"/>
    <w:rsid w:val="00407152"/>
    <w:rsid w:val="004925FF"/>
    <w:rsid w:val="005C1467"/>
    <w:rsid w:val="006D48E9"/>
    <w:rsid w:val="0089013D"/>
    <w:rsid w:val="00894F52"/>
    <w:rsid w:val="00917CE9"/>
    <w:rsid w:val="00954129"/>
    <w:rsid w:val="009C5395"/>
    <w:rsid w:val="00B834F5"/>
    <w:rsid w:val="00BE7A6E"/>
    <w:rsid w:val="00C21D00"/>
    <w:rsid w:val="00C36926"/>
    <w:rsid w:val="00C61994"/>
    <w:rsid w:val="00CB4EB0"/>
    <w:rsid w:val="00E27C03"/>
    <w:rsid w:val="00E46200"/>
    <w:rsid w:val="088C5845"/>
    <w:rsid w:val="19CC5163"/>
    <w:rsid w:val="1C320AD2"/>
    <w:rsid w:val="20FB1F01"/>
    <w:rsid w:val="230B0DCA"/>
    <w:rsid w:val="270765C7"/>
    <w:rsid w:val="2B6F39FB"/>
    <w:rsid w:val="33EB5C8A"/>
    <w:rsid w:val="3B4E3669"/>
    <w:rsid w:val="3D837D1F"/>
    <w:rsid w:val="469F2399"/>
    <w:rsid w:val="4B3300AC"/>
    <w:rsid w:val="4B773446"/>
    <w:rsid w:val="4E7D0F0D"/>
    <w:rsid w:val="51BB3FBD"/>
    <w:rsid w:val="54496945"/>
    <w:rsid w:val="583B658C"/>
    <w:rsid w:val="587B6BC4"/>
    <w:rsid w:val="63E35B43"/>
    <w:rsid w:val="64976833"/>
    <w:rsid w:val="6C40598F"/>
    <w:rsid w:val="709A3F00"/>
    <w:rsid w:val="752B64AC"/>
    <w:rsid w:val="76464EC9"/>
    <w:rsid w:val="7AF27758"/>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1"/>
    <w:basedOn w:val="1"/>
    <w:next w:val="1"/>
    <w:qFormat/>
    <w:uiPriority w:val="9"/>
    <w:pPr>
      <w:keepNext/>
      <w:keepLines/>
      <w:numPr>
        <w:ilvl w:val="0"/>
        <w:numId w:val="1"/>
      </w:numPr>
      <w:outlineLvl w:val="0"/>
    </w:pPr>
    <w:rPr>
      <w:rFonts w:ascii="Calibri" w:hAnsi="Calibri" w:eastAsia="微软雅黑"/>
      <w:bCs/>
      <w:kern w:val="44"/>
      <w:szCs w:val="44"/>
    </w:rPr>
  </w:style>
  <w:style w:type="paragraph" w:styleId="3">
    <w:name w:val="heading 2"/>
    <w:basedOn w:val="1"/>
    <w:next w:val="1"/>
    <w:link w:val="14"/>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adjustRightInd w:val="0"/>
      <w:spacing w:line="440" w:lineRule="exact"/>
    </w:pPr>
    <w:rPr>
      <w:rFonts w:ascii="宋体" w:hAnsi="宋体"/>
      <w:bCs/>
      <w:color w:val="000000"/>
      <w:kern w:val="0"/>
      <w:sz w:val="24"/>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customStyle="1" w:styleId="12">
    <w:name w:val="页眉 字符"/>
    <w:basedOn w:val="10"/>
    <w:link w:val="6"/>
    <w:autoRedefine/>
    <w:qFormat/>
    <w:uiPriority w:val="99"/>
    <w:rPr>
      <w:sz w:val="18"/>
      <w:szCs w:val="18"/>
    </w:rPr>
  </w:style>
  <w:style w:type="character" w:customStyle="1" w:styleId="13">
    <w:name w:val="页脚 字符"/>
    <w:basedOn w:val="10"/>
    <w:link w:val="5"/>
    <w:autoRedefine/>
    <w:qFormat/>
    <w:uiPriority w:val="99"/>
    <w:rPr>
      <w:sz w:val="18"/>
      <w:szCs w:val="18"/>
    </w:rPr>
  </w:style>
  <w:style w:type="character" w:customStyle="1" w:styleId="14">
    <w:name w:val="标题 2 Char"/>
    <w:link w:val="3"/>
    <w:autoRedefine/>
    <w:qFormat/>
    <w:uiPriority w:val="0"/>
    <w:rPr>
      <w:rFonts w:ascii="Arial" w:hAnsi="Arial" w:eastAsia="黑体"/>
      <w:b/>
      <w:sz w:val="32"/>
    </w:rPr>
  </w:style>
  <w:style w:type="character" w:customStyle="1" w:styleId="15">
    <w:name w:val="font51"/>
    <w:basedOn w:val="10"/>
    <w:autoRedefine/>
    <w:qFormat/>
    <w:uiPriority w:val="0"/>
    <w:rPr>
      <w:rFonts w:ascii="宋体" w:hAnsi="宋体" w:eastAsia="宋体" w:cs="宋体"/>
      <w:color w:val="000000"/>
      <w:sz w:val="22"/>
      <w:szCs w:val="22"/>
      <w:u w:val="none"/>
    </w:rPr>
  </w:style>
  <w:style w:type="character" w:customStyle="1" w:styleId="16">
    <w:name w:val="font41"/>
    <w:basedOn w:val="10"/>
    <w:autoRedefine/>
    <w:qFormat/>
    <w:uiPriority w:val="0"/>
    <w:rPr>
      <w:rFonts w:hint="eastAsia" w:ascii="宋体" w:hAnsi="宋体" w:eastAsia="宋体" w:cs="宋体"/>
      <w:color w:val="000000"/>
      <w:sz w:val="22"/>
      <w:szCs w:val="22"/>
      <w:u w:val="none"/>
    </w:rPr>
  </w:style>
  <w:style w:type="character" w:customStyle="1" w:styleId="17">
    <w:name w:val="font31"/>
    <w:basedOn w:val="10"/>
    <w:autoRedefine/>
    <w:qFormat/>
    <w:uiPriority w:val="0"/>
    <w:rPr>
      <w:rFonts w:hint="default" w:ascii="Arial" w:hAnsi="Arial" w:cs="Arial"/>
      <w:color w:val="000000"/>
      <w:sz w:val="22"/>
      <w:szCs w:val="22"/>
      <w:u w:val="none"/>
    </w:rPr>
  </w:style>
  <w:style w:type="paragraph" w:styleId="18">
    <w:name w:val="List Paragraph"/>
    <w:basedOn w:val="1"/>
    <w:qFormat/>
    <w:uiPriority w:val="34"/>
    <w:pPr>
      <w:ind w:firstLine="420" w:firstLineChars="200"/>
    </w:pPr>
  </w:style>
  <w:style w:type="character" w:customStyle="1" w:styleId="19">
    <w:name w:val="标题 1 Char1"/>
    <w:qFormat/>
    <w:uiPriority w:val="0"/>
    <w:rPr>
      <w:rFonts w:ascii="Times New Roman" w:hAnsi="Times New Roman" w:eastAsia="宋体" w:cs="Times New Roman"/>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4139</Words>
  <Characters>4953</Characters>
  <Lines>4</Lines>
  <Paragraphs>1</Paragraphs>
  <TotalTime>0</TotalTime>
  <ScaleCrop>false</ScaleCrop>
  <LinksUpToDate>false</LinksUpToDate>
  <CharactersWithSpaces>5307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贵州众智恒诚招标</cp:lastModifiedBy>
  <dcterms:modified xsi:type="dcterms:W3CDTF">2024-10-24T08:16:01Z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9CB194E400544ED5804AB58E93F5CF35_13</vt:lpwstr>
  </property>
</Properties>
</file>